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7BC" w:rsidRDefault="00F637BC">
      <w:pPr>
        <w:pStyle w:val="NormalWeb"/>
        <w:spacing w:before="0" w:beforeAutospacing="0" w:after="0" w:afterAutospacing="0"/>
        <w:jc w:val="center"/>
        <w:rPr>
          <w:bCs/>
          <w:kern w:val="24"/>
          <w:sz w:val="28"/>
          <w:szCs w:val="28"/>
          <w:lang w:val="en-US"/>
        </w:rPr>
      </w:pPr>
    </w:p>
    <w:p w:rsidR="00F637BC" w:rsidRDefault="00F637BC">
      <w:pPr>
        <w:pStyle w:val="NormalWeb"/>
        <w:spacing w:before="0" w:beforeAutospacing="0" w:after="0" w:afterAutospacing="0"/>
        <w:jc w:val="center"/>
        <w:rPr>
          <w:bCs/>
          <w:kern w:val="24"/>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8"/>
        <w:gridCol w:w="7193"/>
      </w:tblGrid>
      <w:tr w:rsidR="00F637BC">
        <w:tc>
          <w:tcPr>
            <w:tcW w:w="7281" w:type="dxa"/>
          </w:tcPr>
          <w:p w:rsidR="00F637BC" w:rsidRDefault="006B1F46">
            <w:pPr>
              <w:jc w:val="center"/>
              <w:rPr>
                <w:rFonts w:ascii="Times New Roman" w:hAnsi="Times New Roman"/>
                <w:b w:val="0"/>
                <w:lang w:val="nl-NL"/>
              </w:rPr>
            </w:pPr>
            <w:r>
              <w:rPr>
                <w:rFonts w:ascii="Times New Roman" w:hAnsi="Times New Roman"/>
                <w:b w:val="0"/>
                <w:lang w:val="nl-NL"/>
              </w:rPr>
              <w:t>PHÒNG GD &amp; ĐT TX ĐÔNG TRIỀU</w:t>
            </w:r>
          </w:p>
          <w:p w:rsidR="00F637BC" w:rsidRDefault="006B1F46">
            <w:pPr>
              <w:jc w:val="center"/>
              <w:rPr>
                <w:rFonts w:ascii="Times New Roman" w:hAnsi="Times New Roman"/>
              </w:rPr>
            </w:pPr>
            <w:r>
              <w:rPr>
                <w:rFonts w:ascii="Times New Roman" w:hAnsi="Times New Roman"/>
                <w:lang w:val="nl-NL"/>
              </w:rPr>
              <w:t xml:space="preserve">TRƯỜNG THCS </w:t>
            </w:r>
            <w:r>
              <w:rPr>
                <w:rFonts w:ascii="Times New Roman" w:hAnsi="Times New Roman"/>
              </w:rPr>
              <w:t>MẠO KHÊ I</w:t>
            </w:r>
          </w:p>
          <w:p w:rsidR="00F637BC" w:rsidRDefault="008913E0">
            <w:pPr>
              <w:jc w:val="center"/>
              <w:rPr>
                <w:rFonts w:ascii="Times New Roman" w:hAnsi="Times New Roman"/>
                <w:b w:val="0"/>
                <w:lang w:val="nl-NL"/>
              </w:rPr>
            </w:pPr>
            <w:r>
              <w:rPr>
                <w:rFonts w:ascii="Times New Roman" w:hAnsi="Times New Roman"/>
              </w:rPr>
              <w:pict>
                <v:line id="Straight Connector 1" o:spid="_x0000_s1027" style="position:absolute;left:0;text-align:left;flip:y;z-index:251660288" from="116.35pt,1.1pt" to="241.6pt,1.1pt" o:gfxdata="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GeEJTUAAAABwEAAA8AAAAAAAAAAQAg&#10;AAAAIgAAAGRycy9kb3ducmV2LnhtbFBLAQIUABQAAAAIAIdO4kAIo82K2QEAAL4DAAAOAAAAAAAA&#10;AAEAIAAAACMBAABkcnMvZTJvRG9jLnhtbFBLBQYAAAAABgAGAFkBAABuBQAAAAA=&#10;" strokeweight=".5pt">
                  <v:stroke joinstyle="miter"/>
                </v:line>
              </w:pict>
            </w:r>
          </w:p>
        </w:tc>
        <w:tc>
          <w:tcPr>
            <w:tcW w:w="7281" w:type="dxa"/>
          </w:tcPr>
          <w:p w:rsidR="00F637BC" w:rsidRDefault="006B1F46">
            <w:pPr>
              <w:jc w:val="center"/>
              <w:rPr>
                <w:rFonts w:ascii="Times New Roman" w:hAnsi="Times New Roman"/>
                <w:lang w:val="nl-NL"/>
              </w:rPr>
            </w:pPr>
            <w:r>
              <w:rPr>
                <w:rFonts w:ascii="Times New Roman" w:hAnsi="Times New Roman"/>
                <w:lang w:val="nl-NL"/>
              </w:rPr>
              <w:t>CỘNG HÒA XÃ HỘI CHỦ NGHĨA VIỆT NAM</w:t>
            </w:r>
          </w:p>
          <w:p w:rsidR="00F637BC" w:rsidRDefault="008913E0">
            <w:pPr>
              <w:jc w:val="center"/>
              <w:rPr>
                <w:rFonts w:ascii="Times New Roman" w:hAnsi="Times New Roman"/>
                <w:lang w:val="nl-NL"/>
              </w:rPr>
            </w:pPr>
            <w:r>
              <w:rPr>
                <w:rFonts w:ascii="Times New Roman" w:hAnsi="Times New Roman"/>
              </w:rPr>
              <w:pict>
                <v:line id="Straight Connector 2" o:spid="_x0000_s1026" style="position:absolute;left:0;text-align:left;flip:y;z-index:251659264" from="105.3pt,19.35pt" to="250.05pt,19.35pt" o:gfxdata="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a7dbvWAAAACQEAAA8AAAAAAAAA&#10;AQAgAAAAIgAAAGRycy9kb3ducmV2LnhtbFBLAQIUABQAAAAIAIdO4kCNrKyC2gEAAL4DAAAOAAAA&#10;AAAAAAEAIAAAACUBAABkcnMvZTJvRG9jLnhtbFBLBQYAAAAABgAGAFkBAABxBQAAAAA=&#10;" strokeweight=".5pt">
                  <v:stroke joinstyle="miter"/>
                </v:line>
              </w:pict>
            </w:r>
            <w:r w:rsidR="006B1F46">
              <w:rPr>
                <w:rFonts w:ascii="Times New Roman" w:hAnsi="Times New Roman"/>
                <w:lang w:val="nl-NL"/>
              </w:rPr>
              <w:t>Độc lập – Tự do – Hạnh phúc</w:t>
            </w:r>
          </w:p>
        </w:tc>
      </w:tr>
    </w:tbl>
    <w:p w:rsidR="00F637BC" w:rsidRDefault="00F637BC">
      <w:pPr>
        <w:jc w:val="center"/>
        <w:rPr>
          <w:rFonts w:ascii="Times New Roman" w:hAnsi="Times New Roman"/>
          <w:lang w:val="nl-NL"/>
        </w:rPr>
      </w:pPr>
    </w:p>
    <w:p w:rsidR="00F637BC" w:rsidRDefault="00F637BC">
      <w:pPr>
        <w:spacing w:line="312" w:lineRule="auto"/>
        <w:jc w:val="center"/>
        <w:rPr>
          <w:rFonts w:ascii="Times New Roman" w:hAnsi="Times New Roman"/>
          <w:lang w:val="nl-NL"/>
        </w:rPr>
      </w:pPr>
    </w:p>
    <w:p w:rsidR="00F637BC" w:rsidRDefault="006B1F46">
      <w:pPr>
        <w:pStyle w:val="NormalWeb"/>
        <w:spacing w:before="0" w:beforeAutospacing="0" w:after="0" w:afterAutospacing="0" w:line="312" w:lineRule="auto"/>
        <w:jc w:val="center"/>
        <w:rPr>
          <w:b/>
          <w:bCs/>
          <w:kern w:val="24"/>
          <w:sz w:val="28"/>
          <w:szCs w:val="28"/>
          <w:lang w:val="nl-NL"/>
        </w:rPr>
      </w:pPr>
      <w:r>
        <w:rPr>
          <w:b/>
          <w:bCs/>
          <w:kern w:val="24"/>
          <w:sz w:val="28"/>
          <w:szCs w:val="28"/>
        </w:rPr>
        <w:t>KẾ HOẠCH GIÁO DỤC</w:t>
      </w:r>
      <w:r>
        <w:rPr>
          <w:b/>
          <w:bCs/>
          <w:kern w:val="24"/>
          <w:sz w:val="28"/>
          <w:szCs w:val="28"/>
          <w:lang w:val="nl-NL"/>
        </w:rPr>
        <w:t xml:space="preserve"> MÔN HỌC NĂM HỌC 2022 – 2023</w:t>
      </w:r>
    </w:p>
    <w:p w:rsidR="00F637BC" w:rsidRDefault="006B1F46">
      <w:pPr>
        <w:pStyle w:val="NormalWeb"/>
        <w:spacing w:before="0" w:beforeAutospacing="0" w:after="0" w:afterAutospacing="0" w:line="312" w:lineRule="auto"/>
        <w:jc w:val="center"/>
        <w:rPr>
          <w:b/>
          <w:bCs/>
          <w:kern w:val="24"/>
          <w:sz w:val="28"/>
          <w:szCs w:val="28"/>
          <w:lang w:val="nl-NL"/>
        </w:rPr>
      </w:pPr>
      <w:r>
        <w:rPr>
          <w:b/>
          <w:bCs/>
          <w:kern w:val="24"/>
          <w:sz w:val="28"/>
          <w:szCs w:val="28"/>
          <w:lang w:val="nl-NL"/>
        </w:rPr>
        <w:t>MÔN ĐỊA LÍ</w:t>
      </w:r>
    </w:p>
    <w:p w:rsidR="00F637BC" w:rsidRDefault="006B1F46">
      <w:pPr>
        <w:ind w:firstLine="720"/>
        <w:jc w:val="both"/>
        <w:rPr>
          <w:rFonts w:ascii="Times New Roman" w:hAnsi="Times New Roman"/>
          <w:b w:val="0"/>
          <w:i/>
          <w:lang w:val="da-DK"/>
        </w:rPr>
      </w:pPr>
      <w:r>
        <w:rPr>
          <w:rFonts w:ascii="Times New Roman" w:hAnsi="Times New Roman"/>
          <w:b w:val="0"/>
          <w:i/>
          <w:lang w:val="da-DK"/>
        </w:rPr>
        <w:t xml:space="preserve">Căn cứ công văn số </w:t>
      </w:r>
      <w:r>
        <w:rPr>
          <w:rFonts w:ascii="Times New Roman" w:hAnsi="Times New Roman"/>
          <w:b w:val="0"/>
          <w:i/>
          <w:lang w:val="nl-NL"/>
        </w:rPr>
        <w:t>2197 /SGDĐT-GDTrH</w:t>
      </w:r>
      <w:r>
        <w:rPr>
          <w:rFonts w:ascii="Times New Roman" w:hAnsi="Times New Roman"/>
          <w:b w:val="0"/>
          <w:i/>
          <w:iCs/>
          <w:lang w:val="nl-NL"/>
        </w:rPr>
        <w:t xml:space="preserve"> ngày 24 tháng 8  năm 2020V/v h</w:t>
      </w:r>
      <w:r>
        <w:rPr>
          <w:rFonts w:ascii="Times New Roman" w:hAnsi="Times New Roman" w:hint="eastAsia"/>
          <w:b w:val="0"/>
          <w:i/>
          <w:iCs/>
          <w:lang w:val="nl-NL"/>
        </w:rPr>
        <w:t>ư</w:t>
      </w:r>
      <w:r>
        <w:rPr>
          <w:rFonts w:ascii="Times New Roman" w:hAnsi="Times New Roman"/>
          <w:b w:val="0"/>
          <w:i/>
          <w:iCs/>
          <w:lang w:val="nl-NL"/>
        </w:rPr>
        <w:t>ớng dẫn xây dựng kế hoạch giáo dục nhà tr</w:t>
      </w:r>
      <w:r>
        <w:rPr>
          <w:rFonts w:ascii="Times New Roman" w:hAnsi="Times New Roman" w:hint="eastAsia"/>
          <w:b w:val="0"/>
          <w:i/>
          <w:iCs/>
          <w:lang w:val="nl-NL"/>
        </w:rPr>
        <w:t>ư</w:t>
      </w:r>
      <w:r>
        <w:rPr>
          <w:rFonts w:ascii="Times New Roman" w:hAnsi="Times New Roman"/>
          <w:b w:val="0"/>
          <w:i/>
          <w:iCs/>
          <w:lang w:val="nl-NL"/>
        </w:rPr>
        <w:t xml:space="preserve">ờng theo </w:t>
      </w:r>
      <w:r>
        <w:rPr>
          <w:rFonts w:ascii="Times New Roman" w:hAnsi="Times New Roman" w:hint="eastAsia"/>
          <w:b w:val="0"/>
          <w:i/>
          <w:iCs/>
          <w:lang w:val="nl-NL"/>
        </w:rPr>
        <w:t>đ</w:t>
      </w:r>
      <w:r>
        <w:rPr>
          <w:rFonts w:ascii="Times New Roman" w:hAnsi="Times New Roman"/>
          <w:b w:val="0"/>
          <w:i/>
          <w:iCs/>
          <w:lang w:val="nl-NL"/>
        </w:rPr>
        <w:t>ịnh h</w:t>
      </w:r>
      <w:r>
        <w:rPr>
          <w:rFonts w:ascii="Times New Roman" w:hAnsi="Times New Roman" w:hint="eastAsia"/>
          <w:b w:val="0"/>
          <w:i/>
          <w:iCs/>
          <w:lang w:val="nl-NL"/>
        </w:rPr>
        <w:t>ư</w:t>
      </w:r>
      <w:r>
        <w:rPr>
          <w:rFonts w:ascii="Times New Roman" w:hAnsi="Times New Roman"/>
          <w:b w:val="0"/>
          <w:i/>
          <w:iCs/>
          <w:lang w:val="nl-NL"/>
        </w:rPr>
        <w:t>ớng phát triển phẩm chất và n</w:t>
      </w:r>
      <w:r>
        <w:rPr>
          <w:rFonts w:ascii="Times New Roman" w:hAnsi="Times New Roman" w:hint="eastAsia"/>
          <w:b w:val="0"/>
          <w:i/>
          <w:iCs/>
          <w:lang w:val="nl-NL"/>
        </w:rPr>
        <w:t>ă</w:t>
      </w:r>
      <w:r>
        <w:rPr>
          <w:rFonts w:ascii="Times New Roman" w:hAnsi="Times New Roman"/>
          <w:b w:val="0"/>
          <w:i/>
          <w:iCs/>
          <w:lang w:val="nl-NL"/>
        </w:rPr>
        <w:t>ng lực học sinhtừ năm học 2020-2021;</w:t>
      </w:r>
    </w:p>
    <w:p w:rsidR="00F637BC" w:rsidRDefault="006B1F46">
      <w:pPr>
        <w:ind w:firstLine="720"/>
        <w:jc w:val="both"/>
        <w:rPr>
          <w:rFonts w:ascii="Times New Roman" w:hAnsi="Times New Roman"/>
          <w:b w:val="0"/>
          <w:i/>
          <w:iCs/>
          <w:lang w:val="nl-NL"/>
        </w:rPr>
      </w:pPr>
      <w:r>
        <w:rPr>
          <w:rFonts w:ascii="Times New Roman" w:hAnsi="Times New Roman"/>
          <w:b w:val="0"/>
          <w:i/>
          <w:lang w:val="da-DK"/>
        </w:rPr>
        <w:t xml:space="preserve">Căn cứ công văn số </w:t>
      </w:r>
      <w:r>
        <w:rPr>
          <w:rFonts w:ascii="Times New Roman" w:hAnsi="Times New Roman"/>
          <w:b w:val="0"/>
          <w:i/>
          <w:lang w:val="nl-NL"/>
        </w:rPr>
        <w:t>3280 /SGDĐT-GDTrH</w:t>
      </w:r>
      <w:r>
        <w:rPr>
          <w:rFonts w:ascii="Times New Roman" w:hAnsi="Times New Roman"/>
          <w:b w:val="0"/>
          <w:i/>
          <w:iCs/>
          <w:lang w:val="nl-NL"/>
        </w:rPr>
        <w:t xml:space="preserve">   ngày 27 tháng 8  năm 2020</w:t>
      </w:r>
      <w:r>
        <w:rPr>
          <w:rFonts w:ascii="Times New Roman" w:hAnsi="Times New Roman"/>
          <w:b w:val="0"/>
          <w:i/>
          <w:iCs/>
          <w:lang w:val="vi-VN"/>
        </w:rPr>
        <w:t xml:space="preserve"> </w:t>
      </w:r>
      <w:r>
        <w:rPr>
          <w:rFonts w:ascii="Times New Roman" w:hAnsi="Times New Roman"/>
          <w:b w:val="0"/>
          <w:i/>
          <w:iCs/>
          <w:lang w:val="nl-NL"/>
        </w:rPr>
        <w:t>V/v h</w:t>
      </w:r>
      <w:r>
        <w:rPr>
          <w:rFonts w:ascii="Times New Roman" w:hAnsi="Times New Roman" w:hint="eastAsia"/>
          <w:b w:val="0"/>
          <w:i/>
          <w:iCs/>
          <w:lang w:val="nl-NL"/>
        </w:rPr>
        <w:t>ư</w:t>
      </w:r>
      <w:r>
        <w:rPr>
          <w:rFonts w:ascii="Times New Roman" w:hAnsi="Times New Roman"/>
          <w:b w:val="0"/>
          <w:i/>
          <w:iCs/>
          <w:lang w:val="nl-NL"/>
        </w:rPr>
        <w:t>ớng dẫn điều chỉnh nội dung dạy học cấp THCS, THPT;</w:t>
      </w:r>
    </w:p>
    <w:p w:rsidR="00F637BC" w:rsidRDefault="006B1F46">
      <w:pPr>
        <w:ind w:firstLine="720"/>
        <w:jc w:val="both"/>
        <w:rPr>
          <w:rFonts w:ascii="Times New Roman" w:hAnsi="Times New Roman"/>
          <w:b w:val="0"/>
          <w:i/>
          <w:iCs/>
          <w:lang w:val="nl-NL"/>
        </w:rPr>
      </w:pPr>
      <w:r>
        <w:rPr>
          <w:rFonts w:ascii="Times New Roman" w:hAnsi="Times New Roman"/>
          <w:b w:val="0"/>
          <w:i/>
          <w:lang w:val="da-DK"/>
        </w:rPr>
        <w:t>Căn cứ công văn số</w:t>
      </w:r>
      <w:r>
        <w:rPr>
          <w:rFonts w:ascii="Times New Roman" w:hAnsi="Times New Roman"/>
          <w:b w:val="0"/>
          <w:i/>
          <w:lang w:val="vi-VN"/>
        </w:rPr>
        <w:t xml:space="preserve"> </w:t>
      </w:r>
      <w:r>
        <w:rPr>
          <w:rFonts w:ascii="Times New Roman" w:hAnsi="Times New Roman"/>
          <w:b w:val="0"/>
          <w:i/>
        </w:rPr>
        <w:t>817</w:t>
      </w:r>
      <w:r>
        <w:rPr>
          <w:rFonts w:ascii="Times New Roman" w:hAnsi="Times New Roman"/>
          <w:b w:val="0"/>
          <w:i/>
          <w:lang w:val="nl-NL"/>
        </w:rPr>
        <w:t>/PGD&amp;ĐT</w:t>
      </w:r>
      <w:r>
        <w:rPr>
          <w:rFonts w:ascii="Times New Roman" w:hAnsi="Times New Roman"/>
          <w:b w:val="0"/>
          <w:i/>
          <w:iCs/>
          <w:lang w:val="nl-NL"/>
        </w:rPr>
        <w:t xml:space="preserve"> ngày 02 tháng 8  năm 2021</w:t>
      </w:r>
      <w:r>
        <w:rPr>
          <w:rFonts w:ascii="Times New Roman" w:hAnsi="Times New Roman"/>
          <w:b w:val="0"/>
          <w:i/>
          <w:iCs/>
          <w:lang w:val="vi-VN"/>
        </w:rPr>
        <w:t xml:space="preserve"> </w:t>
      </w:r>
      <w:r>
        <w:rPr>
          <w:rFonts w:ascii="Times New Roman" w:hAnsi="Times New Roman"/>
          <w:b w:val="0"/>
          <w:i/>
          <w:iCs/>
          <w:lang w:val="nl-NL"/>
        </w:rPr>
        <w:t>V/v hướng dẫn h</w:t>
      </w:r>
      <w:r>
        <w:rPr>
          <w:rFonts w:ascii="Times New Roman" w:hAnsi="Times New Roman" w:hint="eastAsia"/>
          <w:b w:val="0"/>
          <w:i/>
          <w:iCs/>
          <w:lang w:val="nl-NL"/>
        </w:rPr>
        <w:t>ư</w:t>
      </w:r>
      <w:r>
        <w:rPr>
          <w:rFonts w:ascii="Times New Roman" w:hAnsi="Times New Roman"/>
          <w:b w:val="0"/>
          <w:i/>
          <w:iCs/>
          <w:lang w:val="nl-NL"/>
        </w:rPr>
        <w:t>ớng dẫn triển khai chương trình giáo dục trung học năm học 202</w:t>
      </w:r>
      <w:r>
        <w:rPr>
          <w:rFonts w:ascii="Times New Roman" w:hAnsi="Times New Roman"/>
          <w:b w:val="0"/>
          <w:i/>
          <w:iCs/>
        </w:rPr>
        <w:t>2</w:t>
      </w:r>
      <w:r>
        <w:rPr>
          <w:rFonts w:ascii="Times New Roman" w:hAnsi="Times New Roman"/>
          <w:b w:val="0"/>
          <w:i/>
          <w:iCs/>
          <w:lang w:val="nl-NL"/>
        </w:rPr>
        <w:t>-202</w:t>
      </w:r>
      <w:r>
        <w:rPr>
          <w:rFonts w:ascii="Times New Roman" w:hAnsi="Times New Roman"/>
          <w:b w:val="0"/>
          <w:i/>
          <w:iCs/>
        </w:rPr>
        <w:t>3</w:t>
      </w:r>
      <w:r>
        <w:rPr>
          <w:rFonts w:ascii="Times New Roman" w:hAnsi="Times New Roman"/>
          <w:b w:val="0"/>
          <w:i/>
          <w:iCs/>
          <w:lang w:val="nl-NL"/>
        </w:rPr>
        <w:t xml:space="preserve">; </w:t>
      </w:r>
    </w:p>
    <w:p w:rsidR="00F637BC" w:rsidRDefault="00F637BC">
      <w:pPr>
        <w:jc w:val="both"/>
        <w:rPr>
          <w:rFonts w:ascii="Times New Roman" w:hAnsi="Times New Roman"/>
          <w:b w:val="0"/>
          <w:bCs/>
          <w:i/>
          <w:spacing w:val="-6"/>
          <w:lang w:val="da-DK"/>
        </w:rPr>
      </w:pPr>
    </w:p>
    <w:p w:rsidR="00F637BC" w:rsidRDefault="006B1F46" w:rsidP="006B1F46">
      <w:pPr>
        <w:ind w:firstLine="720"/>
        <w:jc w:val="center"/>
        <w:rPr>
          <w:rFonts w:ascii="Times New Roman" w:hAnsi="Times New Roman"/>
          <w:bCs/>
        </w:rPr>
      </w:pPr>
      <w:r>
        <w:rPr>
          <w:rFonts w:ascii="Times New Roman" w:hAnsi="Times New Roman"/>
          <w:bCs/>
        </w:rPr>
        <w:t>ĐỊA LÍ 8</w:t>
      </w:r>
    </w:p>
    <w:p w:rsidR="00F637BC" w:rsidRDefault="006B1F46">
      <w:pPr>
        <w:jc w:val="center"/>
        <w:rPr>
          <w:rFonts w:ascii="Times New Roman" w:hAnsi="Times New Roman"/>
          <w:b w:val="0"/>
          <w:lang w:val="pl-PL"/>
        </w:rPr>
      </w:pPr>
      <w:r>
        <w:rPr>
          <w:rFonts w:ascii="Times New Roman" w:hAnsi="Times New Roman"/>
          <w:b w:val="0"/>
          <w:lang w:val="pl-PL"/>
        </w:rPr>
        <w:t>Cả năm: 35 tuần (52 tiết)</w:t>
      </w:r>
    </w:p>
    <w:p w:rsidR="00F637BC" w:rsidRDefault="006B1F46">
      <w:pPr>
        <w:jc w:val="center"/>
        <w:rPr>
          <w:rFonts w:ascii="Times New Roman" w:hAnsi="Times New Roman"/>
          <w:b w:val="0"/>
          <w:lang w:val="pl-PL"/>
        </w:rPr>
      </w:pPr>
      <w:r>
        <w:rPr>
          <w:rFonts w:ascii="Times New Roman" w:hAnsi="Times New Roman"/>
          <w:b w:val="0"/>
          <w:lang w:val="pl-PL"/>
        </w:rPr>
        <w:t>Học kì I: 18 tuần (18 tiết)</w:t>
      </w:r>
    </w:p>
    <w:p w:rsidR="00F637BC" w:rsidRDefault="006B1F46">
      <w:pPr>
        <w:jc w:val="center"/>
        <w:rPr>
          <w:rFonts w:ascii="Times New Roman" w:hAnsi="Times New Roman"/>
          <w:b w:val="0"/>
          <w:lang w:val="pl-PL"/>
        </w:rPr>
      </w:pPr>
      <w:r>
        <w:rPr>
          <w:rFonts w:ascii="Times New Roman" w:hAnsi="Times New Roman"/>
          <w:b w:val="0"/>
          <w:lang w:val="pl-PL"/>
        </w:rPr>
        <w:t>Học kì II: 17 tuần (34 tiết)</w:t>
      </w:r>
    </w:p>
    <w:p w:rsidR="00F637BC" w:rsidRDefault="006B1F46">
      <w:pPr>
        <w:jc w:val="both"/>
        <w:rPr>
          <w:rFonts w:ascii="Times New Roman" w:hAnsi="Times New Roman"/>
          <w:bCs/>
          <w:color w:val="FF0000"/>
        </w:rPr>
      </w:pPr>
      <w:r>
        <w:rPr>
          <w:rFonts w:ascii="Times New Roman" w:hAnsi="Times New Roman"/>
          <w:bCs/>
          <w:color w:val="FF0000"/>
        </w:rPr>
        <w:t xml:space="preserve">Học kì I: 1 tiết/ </w:t>
      </w:r>
      <w:proofErr w:type="gramStart"/>
      <w:r>
        <w:rPr>
          <w:rFonts w:ascii="Times New Roman" w:hAnsi="Times New Roman"/>
          <w:bCs/>
          <w:color w:val="FF0000"/>
        </w:rPr>
        <w:t>tuần(</w:t>
      </w:r>
      <w:proofErr w:type="gramEnd"/>
      <w:r>
        <w:rPr>
          <w:rFonts w:ascii="Times New Roman" w:hAnsi="Times New Roman"/>
          <w:bCs/>
          <w:color w:val="FF0000"/>
        </w:rPr>
        <w:t xml:space="preserve"> 18 tiết)</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5444"/>
        <w:gridCol w:w="992"/>
        <w:gridCol w:w="1409"/>
        <w:gridCol w:w="3269"/>
        <w:gridCol w:w="2126"/>
      </w:tblGrid>
      <w:tr w:rsidR="00F637BC" w:rsidTr="00E31A99">
        <w:trPr>
          <w:trHeight w:val="340"/>
        </w:trPr>
        <w:tc>
          <w:tcPr>
            <w:tcW w:w="794" w:type="dxa"/>
            <w:shd w:val="clear" w:color="auto" w:fill="auto"/>
          </w:tcPr>
          <w:p w:rsidR="00F637BC" w:rsidRDefault="006B1F46">
            <w:pPr>
              <w:rPr>
                <w:rFonts w:ascii="Times New Roman" w:hAnsi="Times New Roman"/>
                <w:bCs/>
              </w:rPr>
            </w:pPr>
            <w:r>
              <w:rPr>
                <w:rFonts w:ascii="Times New Roman" w:hAnsi="Times New Roman"/>
                <w:bCs/>
              </w:rPr>
              <w:t>STT</w:t>
            </w:r>
          </w:p>
          <w:p w:rsidR="00F637BC" w:rsidRDefault="006B1F46">
            <w:pPr>
              <w:rPr>
                <w:rFonts w:ascii="Times New Roman" w:hAnsi="Times New Roman"/>
                <w:bCs/>
              </w:rPr>
            </w:pPr>
            <w:r>
              <w:rPr>
                <w:rFonts w:ascii="Times New Roman" w:hAnsi="Times New Roman"/>
                <w:bCs/>
              </w:rPr>
              <w:t>Tiết</w:t>
            </w:r>
          </w:p>
        </w:tc>
        <w:tc>
          <w:tcPr>
            <w:tcW w:w="5444" w:type="dxa"/>
            <w:shd w:val="clear" w:color="auto" w:fill="auto"/>
          </w:tcPr>
          <w:p w:rsidR="00F637BC" w:rsidRDefault="006B1F46">
            <w:pPr>
              <w:jc w:val="center"/>
              <w:rPr>
                <w:rFonts w:ascii="Times New Roman" w:hAnsi="Times New Roman"/>
                <w:bCs/>
              </w:rPr>
            </w:pPr>
            <w:r>
              <w:rPr>
                <w:rFonts w:ascii="Times New Roman" w:hAnsi="Times New Roman"/>
                <w:bCs/>
              </w:rPr>
              <w:t>Bài học</w:t>
            </w:r>
          </w:p>
        </w:tc>
        <w:tc>
          <w:tcPr>
            <w:tcW w:w="992" w:type="dxa"/>
          </w:tcPr>
          <w:p w:rsidR="00F637BC" w:rsidRDefault="006B1F46">
            <w:pPr>
              <w:jc w:val="center"/>
              <w:rPr>
                <w:rFonts w:ascii="Times New Roman" w:hAnsi="Times New Roman"/>
                <w:bCs/>
              </w:rPr>
            </w:pPr>
            <w:r>
              <w:rPr>
                <w:rFonts w:ascii="Times New Roman" w:hAnsi="Times New Roman"/>
                <w:bCs/>
              </w:rPr>
              <w:t>Số tiết</w:t>
            </w:r>
          </w:p>
        </w:tc>
        <w:tc>
          <w:tcPr>
            <w:tcW w:w="1409" w:type="dxa"/>
          </w:tcPr>
          <w:p w:rsidR="00F637BC" w:rsidRDefault="006B1F46">
            <w:pPr>
              <w:jc w:val="center"/>
              <w:rPr>
                <w:rFonts w:ascii="Times New Roman" w:hAnsi="Times New Roman"/>
                <w:bCs/>
              </w:rPr>
            </w:pPr>
            <w:r>
              <w:rPr>
                <w:rFonts w:ascii="Times New Roman" w:hAnsi="Times New Roman"/>
                <w:bCs/>
              </w:rPr>
              <w:t>Thời điểm</w:t>
            </w:r>
          </w:p>
        </w:tc>
        <w:tc>
          <w:tcPr>
            <w:tcW w:w="3269" w:type="dxa"/>
            <w:shd w:val="clear" w:color="auto" w:fill="auto"/>
          </w:tcPr>
          <w:p w:rsidR="00F637BC" w:rsidRDefault="006B1F46">
            <w:pPr>
              <w:jc w:val="center"/>
              <w:rPr>
                <w:rFonts w:ascii="Times New Roman" w:hAnsi="Times New Roman"/>
                <w:bCs/>
              </w:rPr>
            </w:pPr>
            <w:r>
              <w:rPr>
                <w:rFonts w:ascii="Times New Roman" w:hAnsi="Times New Roman"/>
                <w:bCs/>
              </w:rPr>
              <w:t>Thiết bị dạy học</w:t>
            </w:r>
          </w:p>
        </w:tc>
        <w:tc>
          <w:tcPr>
            <w:tcW w:w="2126" w:type="dxa"/>
            <w:shd w:val="clear" w:color="auto" w:fill="auto"/>
          </w:tcPr>
          <w:p w:rsidR="00F637BC" w:rsidRDefault="006B1F46">
            <w:pPr>
              <w:jc w:val="center"/>
              <w:rPr>
                <w:rFonts w:ascii="Times New Roman" w:hAnsi="Times New Roman"/>
                <w:bCs/>
              </w:rPr>
            </w:pPr>
            <w:r>
              <w:rPr>
                <w:rFonts w:ascii="Times New Roman" w:hAnsi="Times New Roman"/>
                <w:bCs/>
              </w:rPr>
              <w:t>Địa điểm dạy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1</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Bài 1:  Vị trí địa lý, địa hình và khoáng sản</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1</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lang w:val="nl-NL"/>
              </w:rPr>
            </w:pPr>
            <w:r>
              <w:rPr>
                <w:rFonts w:ascii="Times New Roman" w:hAnsi="Times New Roman"/>
                <w:b w:val="0"/>
                <w:lang w:val="nl-NL"/>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Bài 2:  Khí hậu châu Á</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lang w:val="nl-NL"/>
              </w:rPr>
            </w:pPr>
            <w:r>
              <w:rPr>
                <w:rFonts w:ascii="Times New Roman" w:hAnsi="Times New Roman"/>
                <w:b w:val="0"/>
                <w:kern w:val="24"/>
              </w:rPr>
              <w:lastRenderedPageBreak/>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3</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Bài 3:  Sông ngòi và cảnh quan châu Á</w:t>
            </w:r>
          </w:p>
          <w:p w:rsidR="00F637BC" w:rsidRDefault="00F637BC">
            <w:pPr>
              <w:jc w:val="both"/>
              <w:rPr>
                <w:rFonts w:ascii="Times New Roman" w:hAnsi="Times New Roman"/>
                <w:b w:val="0"/>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Bài 4:  Thực hành: Phân tích hoàn lưu gió mùa ở châu Á</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4</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5</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Bài 5:  Đặc điểm dân cư, xã hội châu Á</w:t>
            </w:r>
          </w:p>
          <w:p w:rsidR="00F637BC" w:rsidRDefault="00F637BC">
            <w:pPr>
              <w:jc w:val="both"/>
              <w:rPr>
                <w:rFonts w:ascii="Times New Roman" w:hAnsi="Times New Roman"/>
                <w:b w:val="0"/>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5</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6</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Bài 6:  Thực hành: Đọc, phân tích lược đồ phân bố dân cư và các thành phố lớn của châu Á</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6</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rPr>
                <w:rFonts w:ascii="Times New Roman" w:hAnsi="Times New Roman"/>
                <w:b w:val="0"/>
              </w:rPr>
            </w:pPr>
            <w:r>
              <w:rPr>
                <w:rFonts w:ascii="Times New Roman" w:hAnsi="Times New Roman"/>
                <w:b w:val="0"/>
              </w:rPr>
              <w:t>7</w:t>
            </w:r>
          </w:p>
        </w:tc>
        <w:tc>
          <w:tcPr>
            <w:tcW w:w="5444" w:type="dxa"/>
            <w:shd w:val="clear" w:color="auto" w:fill="auto"/>
          </w:tcPr>
          <w:p w:rsidR="00F637BC" w:rsidRDefault="006B1F46">
            <w:pPr>
              <w:jc w:val="both"/>
              <w:rPr>
                <w:rFonts w:ascii="Times New Roman" w:hAnsi="Times New Roman"/>
                <w:b w:val="0"/>
                <w:lang w:val="vi-VN"/>
              </w:rPr>
            </w:pPr>
            <w:r>
              <w:rPr>
                <w:rFonts w:ascii="Times New Roman" w:hAnsi="Times New Roman"/>
                <w:b w:val="0"/>
                <w:lang w:val="vi-VN"/>
              </w:rPr>
              <w:t>Bài 7: Đặc điểm phát triển kinh tế - xã hội các nước châu Á</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7</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8</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Ôn tập</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8</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9</w:t>
            </w:r>
          </w:p>
        </w:tc>
        <w:tc>
          <w:tcPr>
            <w:tcW w:w="5444" w:type="dxa"/>
            <w:shd w:val="clear" w:color="auto" w:fill="auto"/>
          </w:tcPr>
          <w:p w:rsidR="00F637BC" w:rsidRDefault="006B1F46">
            <w:pPr>
              <w:jc w:val="both"/>
              <w:rPr>
                <w:rFonts w:ascii="Times New Roman" w:hAnsi="Times New Roman"/>
                <w:b w:val="0"/>
                <w:lang w:val="vi-VN"/>
              </w:rPr>
            </w:pPr>
            <w:r>
              <w:rPr>
                <w:rFonts w:ascii="Times New Roman" w:hAnsi="Times New Roman"/>
                <w:b w:val="0"/>
              </w:rPr>
              <w:t>Kiểm tra giữa kì I</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9</w:t>
            </w:r>
          </w:p>
        </w:tc>
        <w:tc>
          <w:tcPr>
            <w:tcW w:w="3269" w:type="dxa"/>
            <w:shd w:val="clear" w:color="auto" w:fill="auto"/>
          </w:tcPr>
          <w:p w:rsidR="00F637BC" w:rsidRDefault="006B1F46" w:rsidP="00E31A99">
            <w:pPr>
              <w:jc w:val="center"/>
              <w:rPr>
                <w:rFonts w:ascii="Times New Roman" w:hAnsi="Times New Roman"/>
                <w:b w:val="0"/>
              </w:rPr>
            </w:pPr>
            <w:r>
              <w:rPr>
                <w:rFonts w:ascii="Times New Roman" w:hAnsi="Times New Roman"/>
                <w:b w:val="0"/>
              </w:rPr>
              <w:t>Đề KT</w:t>
            </w:r>
          </w:p>
        </w:tc>
        <w:tc>
          <w:tcPr>
            <w:tcW w:w="2126" w:type="dxa"/>
            <w:shd w:val="clear" w:color="auto" w:fill="auto"/>
          </w:tcPr>
          <w:p w:rsidR="00F637BC" w:rsidRDefault="006B1F46">
            <w:pPr>
              <w:jc w:val="both"/>
              <w:rPr>
                <w:rFonts w:ascii="Times New Roman" w:hAnsi="Times New Roman"/>
                <w:b w:val="0"/>
                <w:lang w:val="nl-NL"/>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10, 11</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8: Tình hình phát triển kinh tế - xã hội ở các nước châu Á</w:t>
            </w:r>
          </w:p>
          <w:p w:rsidR="00F637BC" w:rsidRDefault="00F637BC">
            <w:pPr>
              <w:jc w:val="both"/>
              <w:rPr>
                <w:rFonts w:ascii="Times New Roman" w:hAnsi="Times New Roman"/>
                <w:b w:val="0"/>
                <w:lang w:val="vi-VN"/>
              </w:rPr>
            </w:pPr>
          </w:p>
        </w:tc>
        <w:tc>
          <w:tcPr>
            <w:tcW w:w="992" w:type="dxa"/>
          </w:tcPr>
          <w:p w:rsidR="00F637BC" w:rsidRDefault="006B1F46">
            <w:pPr>
              <w:jc w:val="center"/>
              <w:rPr>
                <w:rFonts w:ascii="Times New Roman" w:hAnsi="Times New Roman"/>
                <w:b w:val="0"/>
              </w:rPr>
            </w:pPr>
            <w:r>
              <w:rPr>
                <w:rFonts w:ascii="Times New Roman" w:hAnsi="Times New Roman"/>
                <w:b w:val="0"/>
              </w:rPr>
              <w:t>2</w:t>
            </w:r>
          </w:p>
        </w:tc>
        <w:tc>
          <w:tcPr>
            <w:tcW w:w="1409" w:type="dxa"/>
          </w:tcPr>
          <w:p w:rsidR="00F637BC" w:rsidRDefault="006B1F46">
            <w:pPr>
              <w:jc w:val="center"/>
              <w:rPr>
                <w:rFonts w:ascii="Times New Roman" w:hAnsi="Times New Roman"/>
                <w:b w:val="0"/>
              </w:rPr>
            </w:pPr>
            <w:r>
              <w:rPr>
                <w:rFonts w:ascii="Times New Roman" w:hAnsi="Times New Roman"/>
                <w:b w:val="0"/>
              </w:rPr>
              <w:t>Tuần 10,11</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12</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9:    Khu vực Tây Nam Á</w:t>
            </w:r>
          </w:p>
          <w:p w:rsidR="00F637BC" w:rsidRDefault="00F637BC">
            <w:pPr>
              <w:spacing w:line="360" w:lineRule="auto"/>
              <w:rPr>
                <w:b w:val="0"/>
                <w:lang w:val="vi-VN"/>
              </w:rPr>
            </w:pPr>
          </w:p>
        </w:tc>
        <w:tc>
          <w:tcPr>
            <w:tcW w:w="992" w:type="dxa"/>
          </w:tcPr>
          <w:p w:rsidR="00F637BC" w:rsidRDefault="006B1F46">
            <w:pPr>
              <w:jc w:val="center"/>
              <w:rPr>
                <w:rFonts w:ascii="Times New Roman" w:hAnsi="Times New Roman"/>
                <w:b w:val="0"/>
              </w:rPr>
            </w:pPr>
            <w:r>
              <w:rPr>
                <w:rFonts w:ascii="Times New Roman" w:hAnsi="Times New Roman"/>
                <w:b w:val="0"/>
              </w:rPr>
              <w:lastRenderedPageBreak/>
              <w:t>1</w:t>
            </w:r>
          </w:p>
        </w:tc>
        <w:tc>
          <w:tcPr>
            <w:tcW w:w="1409" w:type="dxa"/>
          </w:tcPr>
          <w:p w:rsidR="00F637BC" w:rsidRDefault="006B1F46">
            <w:pPr>
              <w:jc w:val="center"/>
              <w:rPr>
                <w:rFonts w:ascii="Times New Roman" w:hAnsi="Times New Roman"/>
                <w:b w:val="0"/>
              </w:rPr>
            </w:pPr>
            <w:r>
              <w:rPr>
                <w:rFonts w:ascii="Times New Roman" w:hAnsi="Times New Roman"/>
                <w:b w:val="0"/>
              </w:rPr>
              <w:t>Tuần 12</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 xml:space="preserve">(Nguồn </w:t>
            </w:r>
            <w:r>
              <w:rPr>
                <w:i/>
                <w:kern w:val="24"/>
                <w:sz w:val="28"/>
                <w:szCs w:val="28"/>
                <w:lang w:val="en-US"/>
              </w:rPr>
              <w:lastRenderedPageBreak/>
              <w:t>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lastRenderedPageBreak/>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13, 14</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Chủ đề: Nam Á Bài 10, Bài 11</w:t>
            </w:r>
          </w:p>
          <w:p w:rsidR="00F637BC" w:rsidRDefault="00F637BC">
            <w:pPr>
              <w:rPr>
                <w:rFonts w:ascii="Times New Roman" w:hAnsi="Times New Roman"/>
                <w:b w:val="0"/>
              </w:rPr>
            </w:pPr>
          </w:p>
        </w:tc>
        <w:tc>
          <w:tcPr>
            <w:tcW w:w="992" w:type="dxa"/>
          </w:tcPr>
          <w:p w:rsidR="00F637BC" w:rsidRDefault="006B1F46">
            <w:pPr>
              <w:jc w:val="center"/>
              <w:rPr>
                <w:rFonts w:ascii="Times New Roman" w:hAnsi="Times New Roman"/>
                <w:b w:val="0"/>
              </w:rPr>
            </w:pPr>
            <w:r>
              <w:rPr>
                <w:rFonts w:ascii="Times New Roman" w:hAnsi="Times New Roman"/>
                <w:b w:val="0"/>
              </w:rPr>
              <w:t>2</w:t>
            </w:r>
          </w:p>
        </w:tc>
        <w:tc>
          <w:tcPr>
            <w:tcW w:w="1409" w:type="dxa"/>
          </w:tcPr>
          <w:p w:rsidR="00F637BC" w:rsidRDefault="006B1F46">
            <w:pPr>
              <w:jc w:val="center"/>
              <w:rPr>
                <w:rFonts w:ascii="Times New Roman" w:hAnsi="Times New Roman"/>
                <w:b w:val="0"/>
              </w:rPr>
            </w:pPr>
            <w:r>
              <w:rPr>
                <w:rFonts w:ascii="Times New Roman" w:hAnsi="Times New Roman"/>
                <w:b w:val="0"/>
              </w:rPr>
              <w:t>Tuần 13,14</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lang w:val="nl-NL"/>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lang w:val="vi-VN"/>
              </w:rPr>
              <w:t>1</w:t>
            </w:r>
            <w:r>
              <w:rPr>
                <w:rFonts w:ascii="Times New Roman" w:hAnsi="Times New Roman"/>
                <w:b w:val="0"/>
              </w:rPr>
              <w:t>5</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12: Đặc điểm tự nhiên khu vực Đông Á</w:t>
            </w:r>
          </w:p>
          <w:p w:rsidR="00F637BC" w:rsidRDefault="00F637BC">
            <w:pPr>
              <w:rPr>
                <w:rFonts w:ascii="Times New Roman" w:hAnsi="Times New Roman"/>
                <w:b w:val="0"/>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15</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lang w:val="vi-VN"/>
              </w:rPr>
              <w:t>1</w:t>
            </w:r>
            <w:r>
              <w:rPr>
                <w:rFonts w:ascii="Times New Roman" w:hAnsi="Times New Roman"/>
                <w:b w:val="0"/>
              </w:rPr>
              <w:t>6</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13: Tình hình phát triển kinh tế - xã hội khu vực Đông Á</w:t>
            </w:r>
          </w:p>
          <w:p w:rsidR="00F637BC" w:rsidRDefault="00F637BC">
            <w:pPr>
              <w:spacing w:line="360" w:lineRule="auto"/>
              <w:rPr>
                <w:b w:val="0"/>
              </w:rPr>
            </w:pPr>
          </w:p>
        </w:tc>
        <w:tc>
          <w:tcPr>
            <w:tcW w:w="992" w:type="dxa"/>
          </w:tcPr>
          <w:p w:rsidR="00F637BC" w:rsidRDefault="006B1F46">
            <w:pPr>
              <w:jc w:val="center"/>
              <w:rPr>
                <w:rFonts w:ascii="Times New Roman" w:hAnsi="Times New Roman"/>
                <w:b w:val="0"/>
              </w:rPr>
            </w:pPr>
            <w:r>
              <w:rPr>
                <w:rFonts w:ascii="Times New Roman" w:hAnsi="Times New Roman"/>
                <w:b w:val="0"/>
              </w:rPr>
              <w:t>2</w:t>
            </w:r>
          </w:p>
        </w:tc>
        <w:tc>
          <w:tcPr>
            <w:tcW w:w="1409" w:type="dxa"/>
          </w:tcPr>
          <w:p w:rsidR="00F637BC" w:rsidRDefault="006B1F46">
            <w:pPr>
              <w:jc w:val="center"/>
              <w:rPr>
                <w:rFonts w:ascii="Times New Roman" w:hAnsi="Times New Roman"/>
                <w:b w:val="0"/>
              </w:rPr>
            </w:pPr>
            <w:r>
              <w:rPr>
                <w:rFonts w:ascii="Times New Roman" w:hAnsi="Times New Roman"/>
                <w:b w:val="0"/>
              </w:rPr>
              <w:t>Tuần 16</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17</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Ôn tập</w:t>
            </w:r>
          </w:p>
          <w:p w:rsidR="00F637BC" w:rsidRDefault="00F637BC">
            <w:pPr>
              <w:rPr>
                <w:rFonts w:ascii="Times New Roman" w:hAnsi="Times New Roman"/>
                <w:b w:val="0"/>
                <w:lang w:val="vi-VN"/>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17</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18</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Kiểm tra học kì I</w:t>
            </w:r>
          </w:p>
          <w:p w:rsidR="00F637BC" w:rsidRDefault="00F637BC">
            <w:pPr>
              <w:rPr>
                <w:rFonts w:ascii="Times New Roman" w:hAnsi="Times New Roman"/>
                <w:b w:val="0"/>
                <w:lang w:val="vi-VN"/>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18</w:t>
            </w:r>
          </w:p>
        </w:tc>
        <w:tc>
          <w:tcPr>
            <w:tcW w:w="3269" w:type="dxa"/>
            <w:shd w:val="clear" w:color="auto" w:fill="auto"/>
          </w:tcPr>
          <w:p w:rsidR="00F637BC" w:rsidRDefault="006B1F46" w:rsidP="00E31A99">
            <w:pPr>
              <w:rPr>
                <w:rFonts w:ascii="Times New Roman" w:hAnsi="Times New Roman"/>
                <w:b w:val="0"/>
              </w:rPr>
            </w:pPr>
            <w:r>
              <w:rPr>
                <w:rFonts w:ascii="Times New Roman" w:hAnsi="Times New Roman"/>
                <w:b w:val="0"/>
              </w:rPr>
              <w:t>Đề KT</w:t>
            </w:r>
          </w:p>
        </w:tc>
        <w:tc>
          <w:tcPr>
            <w:tcW w:w="2126" w:type="dxa"/>
            <w:shd w:val="clear" w:color="auto" w:fill="auto"/>
          </w:tcPr>
          <w:p w:rsidR="00F637BC" w:rsidRDefault="006B1F46">
            <w:pPr>
              <w:jc w:val="both"/>
              <w:rPr>
                <w:rFonts w:ascii="Times New Roman" w:hAnsi="Times New Roman"/>
                <w:b w:val="0"/>
                <w:lang w:val="nl-NL"/>
              </w:rPr>
            </w:pPr>
            <w:r>
              <w:rPr>
                <w:rFonts w:ascii="Times New Roman" w:hAnsi="Times New Roman"/>
                <w:b w:val="0"/>
                <w:kern w:val="24"/>
              </w:rPr>
              <w:t>Lớp học</w:t>
            </w:r>
          </w:p>
        </w:tc>
      </w:tr>
      <w:tr w:rsidR="00F637BC" w:rsidTr="00E31A99">
        <w:trPr>
          <w:trHeight w:val="340"/>
        </w:trPr>
        <w:tc>
          <w:tcPr>
            <w:tcW w:w="14034" w:type="dxa"/>
            <w:gridSpan w:val="6"/>
            <w:shd w:val="clear" w:color="auto" w:fill="auto"/>
          </w:tcPr>
          <w:p w:rsidR="00F637BC" w:rsidRDefault="00F637BC">
            <w:pPr>
              <w:jc w:val="both"/>
              <w:rPr>
                <w:rFonts w:ascii="Times New Roman" w:hAnsi="Times New Roman"/>
                <w:b w:val="0"/>
                <w:color w:val="FF0000"/>
                <w:kern w:val="24"/>
              </w:rPr>
            </w:pPr>
          </w:p>
          <w:p w:rsidR="00F637BC" w:rsidRDefault="006B1F46">
            <w:pPr>
              <w:jc w:val="both"/>
              <w:rPr>
                <w:rFonts w:ascii="Times New Roman" w:hAnsi="Times New Roman"/>
                <w:bCs/>
                <w:color w:val="FF0000"/>
                <w:kern w:val="24"/>
              </w:rPr>
            </w:pPr>
            <w:r>
              <w:rPr>
                <w:rFonts w:ascii="Times New Roman" w:hAnsi="Times New Roman"/>
                <w:bCs/>
                <w:color w:val="FF0000"/>
                <w:kern w:val="24"/>
              </w:rPr>
              <w:t>Học kì 2: 2 tiết/ tuần</w:t>
            </w:r>
          </w:p>
          <w:p w:rsidR="00F637BC" w:rsidRDefault="00F637BC">
            <w:pPr>
              <w:jc w:val="both"/>
              <w:rPr>
                <w:rFonts w:ascii="Times New Roman" w:hAnsi="Times New Roman"/>
                <w:b w:val="0"/>
                <w:color w:val="FF0000"/>
                <w:kern w:val="24"/>
              </w:rPr>
            </w:pP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19</w:t>
            </w:r>
          </w:p>
        </w:tc>
        <w:tc>
          <w:tcPr>
            <w:tcW w:w="5444" w:type="dxa"/>
            <w:shd w:val="clear" w:color="auto" w:fill="auto"/>
          </w:tcPr>
          <w:p w:rsidR="00F637BC" w:rsidRDefault="006B1F46">
            <w:pPr>
              <w:rPr>
                <w:rFonts w:ascii="Times New Roman" w:hAnsi="Times New Roman"/>
                <w:b w:val="0"/>
              </w:rPr>
            </w:pPr>
            <w:r>
              <w:rPr>
                <w:rFonts w:ascii="Times New Roman" w:hAnsi="Times New Roman"/>
                <w:b w:val="0"/>
                <w:lang w:val="vi-VN"/>
              </w:rPr>
              <w:t>Bài 14: Đông Nam Á - đất liền và đảo</w:t>
            </w:r>
          </w:p>
          <w:p w:rsidR="00F637BC" w:rsidRDefault="00F637BC">
            <w:pPr>
              <w:rPr>
                <w:rFonts w:ascii="Times New Roman" w:hAnsi="Times New Roman"/>
                <w:color w:val="FF0000"/>
              </w:rPr>
            </w:pPr>
          </w:p>
          <w:p w:rsidR="00F637BC" w:rsidRDefault="00F637BC">
            <w:pPr>
              <w:rPr>
                <w:rFonts w:ascii="Times New Roman" w:hAnsi="Times New Roman"/>
                <w:color w:val="FF0000"/>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19</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20</w:t>
            </w:r>
          </w:p>
        </w:tc>
        <w:tc>
          <w:tcPr>
            <w:tcW w:w="5444" w:type="dxa"/>
            <w:shd w:val="clear" w:color="auto" w:fill="auto"/>
          </w:tcPr>
          <w:p w:rsidR="00F637BC" w:rsidRDefault="006B1F46">
            <w:pPr>
              <w:rPr>
                <w:rFonts w:ascii="Times New Roman" w:hAnsi="Times New Roman"/>
                <w:b w:val="0"/>
              </w:rPr>
            </w:pPr>
            <w:r>
              <w:rPr>
                <w:rFonts w:ascii="Times New Roman" w:hAnsi="Times New Roman"/>
                <w:b w:val="0"/>
                <w:lang w:val="vi-VN"/>
              </w:rPr>
              <w:t>Bài 15: Đặc điểm dân cư, xã hội Đông Nam Á</w:t>
            </w:r>
          </w:p>
          <w:p w:rsidR="00F637BC" w:rsidRDefault="00F637BC">
            <w:pPr>
              <w:rPr>
                <w:rFonts w:ascii="Times New Roman" w:hAnsi="Times New Roman"/>
                <w:b w:val="0"/>
                <w:lang w:val="vi-VN"/>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19</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lastRenderedPageBreak/>
              <w:t>21</w:t>
            </w:r>
          </w:p>
        </w:tc>
        <w:tc>
          <w:tcPr>
            <w:tcW w:w="5444" w:type="dxa"/>
            <w:shd w:val="clear" w:color="auto" w:fill="auto"/>
          </w:tcPr>
          <w:p w:rsidR="00F637BC" w:rsidRDefault="006B1F46">
            <w:pPr>
              <w:rPr>
                <w:rFonts w:ascii="Times New Roman" w:hAnsi="Times New Roman"/>
                <w:b w:val="0"/>
              </w:rPr>
            </w:pPr>
            <w:r>
              <w:rPr>
                <w:rFonts w:ascii="Times New Roman" w:hAnsi="Times New Roman"/>
                <w:b w:val="0"/>
                <w:lang w:val="vi-VN"/>
              </w:rPr>
              <w:t>Bài 16: Đặc điểm kinh tế các nước Đông Nam Á</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20</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22</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17: Hiệp hội các nước Đông Nam Á (ASEAN)</w:t>
            </w:r>
          </w:p>
          <w:p w:rsidR="00F637BC" w:rsidRDefault="00F637BC">
            <w:pPr>
              <w:rPr>
                <w:rFonts w:ascii="Times New Roman" w:hAnsi="Times New Roman"/>
                <w:b w:val="0"/>
                <w:lang w:val="vi-VN"/>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20</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23</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18: Thực hành: Tìm hiểu Lào và Cam-pu-chia.</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21</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F637BC">
            <w:pPr>
              <w:jc w:val="both"/>
              <w:rPr>
                <w:rFonts w:ascii="Times New Roman" w:hAnsi="Times New Roman"/>
                <w:b w:val="0"/>
                <w:lang w:val="nl-NL"/>
              </w:rPr>
            </w:pPr>
          </w:p>
        </w:tc>
      </w:tr>
      <w:tr w:rsidR="00F637BC" w:rsidTr="00E31A99">
        <w:trPr>
          <w:trHeight w:val="340"/>
        </w:trPr>
        <w:tc>
          <w:tcPr>
            <w:tcW w:w="794" w:type="dxa"/>
            <w:shd w:val="clear" w:color="auto" w:fill="auto"/>
          </w:tcPr>
          <w:p w:rsidR="00F637BC" w:rsidRDefault="00F637BC">
            <w:pPr>
              <w:jc w:val="center"/>
              <w:rPr>
                <w:rFonts w:ascii="Times New Roman" w:hAnsi="Times New Roman"/>
                <w:b w:val="0"/>
              </w:rPr>
            </w:pP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19, Bài 20, Bài 21</w:t>
            </w:r>
          </w:p>
        </w:tc>
        <w:tc>
          <w:tcPr>
            <w:tcW w:w="992" w:type="dxa"/>
          </w:tcPr>
          <w:p w:rsidR="00F637BC" w:rsidRDefault="006B1F46">
            <w:pPr>
              <w:jc w:val="center"/>
              <w:rPr>
                <w:rFonts w:ascii="Times New Roman" w:hAnsi="Times New Roman"/>
                <w:b w:val="0"/>
              </w:rPr>
            </w:pPr>
            <w:r>
              <w:rPr>
                <w:rFonts w:ascii="Times New Roman" w:hAnsi="Times New Roman"/>
                <w:b w:val="0"/>
              </w:rPr>
              <w:t>Giảm tải</w:t>
            </w:r>
          </w:p>
        </w:tc>
        <w:tc>
          <w:tcPr>
            <w:tcW w:w="1409" w:type="dxa"/>
          </w:tcPr>
          <w:p w:rsidR="00F637BC" w:rsidRDefault="00F637BC">
            <w:pPr>
              <w:jc w:val="center"/>
              <w:rPr>
                <w:rFonts w:ascii="Times New Roman" w:hAnsi="Times New Roman"/>
                <w:b w:val="0"/>
              </w:rPr>
            </w:pPr>
          </w:p>
        </w:tc>
        <w:tc>
          <w:tcPr>
            <w:tcW w:w="3269" w:type="dxa"/>
            <w:shd w:val="clear" w:color="auto" w:fill="auto"/>
          </w:tcPr>
          <w:p w:rsidR="00F637BC" w:rsidRDefault="00F637BC">
            <w:pPr>
              <w:jc w:val="center"/>
              <w:rPr>
                <w:rFonts w:ascii="Times New Roman" w:hAnsi="Times New Roman"/>
                <w:b w:val="0"/>
              </w:rPr>
            </w:pPr>
          </w:p>
        </w:tc>
        <w:tc>
          <w:tcPr>
            <w:tcW w:w="2126" w:type="dxa"/>
            <w:shd w:val="clear" w:color="auto" w:fill="auto"/>
          </w:tcPr>
          <w:p w:rsidR="00F637BC" w:rsidRDefault="00F637BC">
            <w:pPr>
              <w:jc w:val="both"/>
              <w:rPr>
                <w:rFonts w:ascii="Times New Roman" w:hAnsi="Times New Roman"/>
                <w:b w:val="0"/>
              </w:rPr>
            </w:pPr>
          </w:p>
        </w:tc>
      </w:tr>
      <w:tr w:rsidR="00F637BC" w:rsidTr="00E31A99">
        <w:trPr>
          <w:trHeight w:val="340"/>
        </w:trPr>
        <w:tc>
          <w:tcPr>
            <w:tcW w:w="794" w:type="dxa"/>
            <w:shd w:val="clear" w:color="auto" w:fill="auto"/>
          </w:tcPr>
          <w:p w:rsidR="00F637BC" w:rsidRDefault="00F637BC">
            <w:pPr>
              <w:jc w:val="center"/>
              <w:rPr>
                <w:rFonts w:ascii="Times New Roman" w:hAnsi="Times New Roman"/>
                <w:b w:val="0"/>
              </w:rPr>
            </w:pP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22: Việt Nam -đất nước con người.</w:t>
            </w:r>
          </w:p>
        </w:tc>
        <w:tc>
          <w:tcPr>
            <w:tcW w:w="992" w:type="dxa"/>
          </w:tcPr>
          <w:p w:rsidR="00F637BC" w:rsidRDefault="006B1F46">
            <w:pPr>
              <w:jc w:val="center"/>
              <w:rPr>
                <w:rFonts w:ascii="Times New Roman" w:hAnsi="Times New Roman"/>
                <w:b w:val="0"/>
              </w:rPr>
            </w:pPr>
            <w:r>
              <w:rPr>
                <w:rFonts w:ascii="Times New Roman" w:hAnsi="Times New Roman"/>
                <w:b w:val="0"/>
              </w:rPr>
              <w:t>Giảm tải</w:t>
            </w:r>
          </w:p>
        </w:tc>
        <w:tc>
          <w:tcPr>
            <w:tcW w:w="1409" w:type="dxa"/>
          </w:tcPr>
          <w:p w:rsidR="00F637BC" w:rsidRDefault="00F637BC">
            <w:pPr>
              <w:jc w:val="center"/>
              <w:rPr>
                <w:rFonts w:ascii="Times New Roman" w:hAnsi="Times New Roman"/>
                <w:b w:val="0"/>
              </w:rPr>
            </w:pP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24</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23: Vị trí, giới hạn, hình dạng của lãnh thổ Việt Nam.</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21</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25</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24: Vùng biển Việt Nam</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22</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lang w:val="vi-VN"/>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F637BC">
            <w:pPr>
              <w:jc w:val="both"/>
              <w:rPr>
                <w:rFonts w:ascii="Times New Roman" w:hAnsi="Times New Roman"/>
                <w:b w:val="0"/>
              </w:rPr>
            </w:pP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25: Lịch sử phát triển của tự nhiên Việt Nam.</w:t>
            </w:r>
          </w:p>
        </w:tc>
        <w:tc>
          <w:tcPr>
            <w:tcW w:w="992" w:type="dxa"/>
          </w:tcPr>
          <w:p w:rsidR="00F637BC" w:rsidRDefault="006B1F46">
            <w:pPr>
              <w:jc w:val="center"/>
              <w:rPr>
                <w:rFonts w:ascii="Times New Roman" w:hAnsi="Times New Roman"/>
                <w:b w:val="0"/>
              </w:rPr>
            </w:pPr>
            <w:r>
              <w:rPr>
                <w:rFonts w:ascii="Times New Roman" w:hAnsi="Times New Roman"/>
                <w:b w:val="0"/>
              </w:rPr>
              <w:t>Giảm tải</w:t>
            </w:r>
          </w:p>
        </w:tc>
        <w:tc>
          <w:tcPr>
            <w:tcW w:w="1409" w:type="dxa"/>
          </w:tcPr>
          <w:p w:rsidR="00F637BC" w:rsidRDefault="00F637BC">
            <w:pPr>
              <w:jc w:val="center"/>
              <w:rPr>
                <w:rFonts w:ascii="Times New Roman" w:hAnsi="Times New Roman"/>
                <w:b w:val="0"/>
              </w:rPr>
            </w:pP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26</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26: Đặc điểm tài nguyên khoáng sản Việt Nam</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22</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 xml:space="preserve">(Nguồn </w:t>
            </w:r>
            <w:r>
              <w:rPr>
                <w:i/>
                <w:kern w:val="24"/>
                <w:sz w:val="28"/>
                <w:szCs w:val="28"/>
                <w:lang w:val="en-US"/>
              </w:rPr>
              <w:lastRenderedPageBreak/>
              <w:t>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lang w:val="nl-NL"/>
              </w:rPr>
            </w:pPr>
            <w:r>
              <w:rPr>
                <w:rFonts w:ascii="Times New Roman" w:hAnsi="Times New Roman"/>
                <w:b w:val="0"/>
                <w:kern w:val="24"/>
              </w:rPr>
              <w:lastRenderedPageBreak/>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27</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27: Thực hành: Đọc bản đồ Việt Nam (Phần hành chính và khoáng sản)</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23</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F637BC">
            <w:pPr>
              <w:jc w:val="both"/>
              <w:rPr>
                <w:rFonts w:ascii="Times New Roman" w:hAnsi="Times New Roman"/>
                <w:b w:val="0"/>
              </w:rPr>
            </w:pP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28</w:t>
            </w:r>
          </w:p>
          <w:p w:rsidR="00F637BC" w:rsidRDefault="006B1F46">
            <w:pPr>
              <w:jc w:val="center"/>
              <w:rPr>
                <w:rFonts w:ascii="Times New Roman" w:hAnsi="Times New Roman"/>
                <w:b w:val="0"/>
              </w:rPr>
            </w:pPr>
            <w:r>
              <w:rPr>
                <w:rFonts w:ascii="Times New Roman" w:hAnsi="Times New Roman"/>
                <w:b w:val="0"/>
              </w:rPr>
              <w:t>29</w:t>
            </w:r>
          </w:p>
          <w:p w:rsidR="00F637BC" w:rsidRDefault="006B1F46">
            <w:pPr>
              <w:jc w:val="center"/>
              <w:rPr>
                <w:rFonts w:ascii="Times New Roman" w:hAnsi="Times New Roman"/>
                <w:b w:val="0"/>
              </w:rPr>
            </w:pPr>
            <w:r>
              <w:rPr>
                <w:rFonts w:ascii="Times New Roman" w:hAnsi="Times New Roman"/>
                <w:b w:val="0"/>
              </w:rPr>
              <w:t>30</w:t>
            </w:r>
          </w:p>
          <w:p w:rsidR="00F637BC" w:rsidRDefault="006B1F46">
            <w:pPr>
              <w:jc w:val="center"/>
              <w:rPr>
                <w:rFonts w:ascii="Times New Roman" w:hAnsi="Times New Roman"/>
                <w:b w:val="0"/>
              </w:rPr>
            </w:pPr>
            <w:r>
              <w:rPr>
                <w:rFonts w:ascii="Times New Roman" w:hAnsi="Times New Roman"/>
                <w:b w:val="0"/>
              </w:rPr>
              <w:t>31</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Chủ đề: Địa hình</w:t>
            </w:r>
          </w:p>
          <w:p w:rsidR="00F637BC" w:rsidRDefault="006B1F46">
            <w:pPr>
              <w:jc w:val="both"/>
              <w:rPr>
                <w:rFonts w:ascii="Times New Roman" w:hAnsi="Times New Roman"/>
                <w:b w:val="0"/>
              </w:rPr>
            </w:pPr>
            <w:r>
              <w:rPr>
                <w:rFonts w:ascii="Times New Roman" w:hAnsi="Times New Roman"/>
                <w:b w:val="0"/>
              </w:rPr>
              <w:t>Bài 28, Bài 29, bài 30</w:t>
            </w:r>
          </w:p>
        </w:tc>
        <w:tc>
          <w:tcPr>
            <w:tcW w:w="992" w:type="dxa"/>
          </w:tcPr>
          <w:p w:rsidR="00F637BC" w:rsidRDefault="006B1F46">
            <w:pPr>
              <w:jc w:val="center"/>
              <w:rPr>
                <w:rFonts w:ascii="Times New Roman" w:hAnsi="Times New Roman"/>
                <w:b w:val="0"/>
              </w:rPr>
            </w:pPr>
            <w:r>
              <w:rPr>
                <w:rFonts w:ascii="Times New Roman" w:hAnsi="Times New Roman"/>
                <w:b w:val="0"/>
              </w:rPr>
              <w:t>4</w:t>
            </w:r>
          </w:p>
        </w:tc>
        <w:tc>
          <w:tcPr>
            <w:tcW w:w="1409" w:type="dxa"/>
          </w:tcPr>
          <w:p w:rsidR="00F637BC" w:rsidRDefault="006B1F46">
            <w:pPr>
              <w:jc w:val="center"/>
              <w:rPr>
                <w:rFonts w:ascii="Times New Roman" w:hAnsi="Times New Roman"/>
                <w:b w:val="0"/>
              </w:rPr>
            </w:pPr>
            <w:r>
              <w:rPr>
                <w:rFonts w:ascii="Times New Roman" w:hAnsi="Times New Roman"/>
                <w:b w:val="0"/>
              </w:rPr>
              <w:t>Tuần23, 24,25</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32</w:t>
            </w:r>
          </w:p>
          <w:p w:rsidR="00F637BC" w:rsidRDefault="006B1F46">
            <w:pPr>
              <w:jc w:val="center"/>
              <w:rPr>
                <w:rFonts w:ascii="Times New Roman" w:hAnsi="Times New Roman"/>
                <w:b w:val="0"/>
              </w:rPr>
            </w:pPr>
            <w:r>
              <w:rPr>
                <w:rFonts w:ascii="Times New Roman" w:hAnsi="Times New Roman"/>
                <w:b w:val="0"/>
              </w:rPr>
              <w:t>33</w:t>
            </w:r>
          </w:p>
          <w:p w:rsidR="00F637BC" w:rsidRDefault="00F637BC">
            <w:pPr>
              <w:jc w:val="center"/>
              <w:rPr>
                <w:rFonts w:ascii="Times New Roman" w:hAnsi="Times New Roman"/>
                <w:b w:val="0"/>
              </w:rPr>
            </w:pP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Ôn tập</w:t>
            </w:r>
          </w:p>
        </w:tc>
        <w:tc>
          <w:tcPr>
            <w:tcW w:w="992" w:type="dxa"/>
          </w:tcPr>
          <w:p w:rsidR="00F637BC" w:rsidRDefault="006B1F46">
            <w:pPr>
              <w:jc w:val="center"/>
              <w:rPr>
                <w:rFonts w:ascii="Times New Roman" w:hAnsi="Times New Roman"/>
                <w:b w:val="0"/>
              </w:rPr>
            </w:pPr>
            <w:r>
              <w:rPr>
                <w:rFonts w:ascii="Times New Roman" w:hAnsi="Times New Roman"/>
                <w:b w:val="0"/>
              </w:rPr>
              <w:t>2</w:t>
            </w:r>
          </w:p>
        </w:tc>
        <w:tc>
          <w:tcPr>
            <w:tcW w:w="1409" w:type="dxa"/>
          </w:tcPr>
          <w:p w:rsidR="00F637BC" w:rsidRDefault="006B1F46">
            <w:pPr>
              <w:jc w:val="center"/>
              <w:rPr>
                <w:rFonts w:ascii="Times New Roman" w:hAnsi="Times New Roman"/>
                <w:b w:val="0"/>
              </w:rPr>
            </w:pPr>
            <w:r>
              <w:rPr>
                <w:rFonts w:ascii="Times New Roman" w:hAnsi="Times New Roman"/>
                <w:b w:val="0"/>
              </w:rPr>
              <w:t>Tuần25, 26</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F637BC">
            <w:pPr>
              <w:jc w:val="both"/>
              <w:rPr>
                <w:rFonts w:ascii="Times New Roman" w:hAnsi="Times New Roman"/>
                <w:b w:val="0"/>
                <w:kern w:val="24"/>
              </w:rPr>
            </w:pP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34</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Kiểm tra giữa kì II</w:t>
            </w:r>
          </w:p>
        </w:tc>
        <w:tc>
          <w:tcPr>
            <w:tcW w:w="992" w:type="dxa"/>
          </w:tcPr>
          <w:p w:rsidR="00F637BC" w:rsidRDefault="006B1F46">
            <w:pPr>
              <w:jc w:val="center"/>
              <w:rPr>
                <w:rFonts w:ascii="Times New Roman" w:hAnsi="Times New Roman"/>
                <w:b w:val="0"/>
              </w:rPr>
            </w:pPr>
            <w:r>
              <w:rPr>
                <w:rFonts w:ascii="Times New Roman" w:hAnsi="Times New Roman"/>
                <w:b w:val="0"/>
              </w:rPr>
              <w:t>1</w:t>
            </w:r>
          </w:p>
          <w:p w:rsidR="00F637BC" w:rsidRDefault="00F637BC">
            <w:pPr>
              <w:jc w:val="center"/>
              <w:rPr>
                <w:rFonts w:ascii="Times New Roman" w:hAnsi="Times New Roman"/>
                <w:b w:val="0"/>
              </w:rPr>
            </w:pPr>
          </w:p>
        </w:tc>
        <w:tc>
          <w:tcPr>
            <w:tcW w:w="1409" w:type="dxa"/>
          </w:tcPr>
          <w:p w:rsidR="00F637BC" w:rsidRDefault="006B1F46">
            <w:pPr>
              <w:jc w:val="center"/>
              <w:rPr>
                <w:rFonts w:ascii="Times New Roman" w:hAnsi="Times New Roman"/>
                <w:b w:val="0"/>
              </w:rPr>
            </w:pPr>
            <w:r>
              <w:rPr>
                <w:rFonts w:ascii="Times New Roman" w:hAnsi="Times New Roman"/>
                <w:b w:val="0"/>
              </w:rPr>
              <w:t>Tuần 26</w:t>
            </w:r>
          </w:p>
        </w:tc>
        <w:tc>
          <w:tcPr>
            <w:tcW w:w="3269" w:type="dxa"/>
            <w:shd w:val="clear" w:color="auto" w:fill="auto"/>
          </w:tcPr>
          <w:p w:rsidR="00F637BC" w:rsidRDefault="006B1F46">
            <w:pPr>
              <w:jc w:val="both"/>
              <w:rPr>
                <w:rFonts w:ascii="Times New Roman" w:hAnsi="Times New Roman"/>
                <w:b w:val="0"/>
              </w:rPr>
            </w:pPr>
            <w:r>
              <w:rPr>
                <w:rFonts w:ascii="Times New Roman" w:hAnsi="Times New Roman"/>
                <w:b w:val="0"/>
              </w:rPr>
              <w:t>Đề kiểm tra photo</w:t>
            </w:r>
          </w:p>
        </w:tc>
        <w:tc>
          <w:tcPr>
            <w:tcW w:w="2126" w:type="dxa"/>
            <w:shd w:val="clear" w:color="auto" w:fill="auto"/>
          </w:tcPr>
          <w:p w:rsidR="00F637BC" w:rsidRDefault="00F637BC">
            <w:pPr>
              <w:jc w:val="both"/>
              <w:rPr>
                <w:rFonts w:ascii="Times New Roman" w:hAnsi="Times New Roman"/>
                <w:b w:val="0"/>
                <w:kern w:val="24"/>
              </w:rPr>
            </w:pP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lang w:val="vi-VN"/>
              </w:rPr>
              <w:t>3</w:t>
            </w:r>
            <w:r>
              <w:rPr>
                <w:rFonts w:ascii="Times New Roman" w:hAnsi="Times New Roman"/>
                <w:b w:val="0"/>
              </w:rPr>
              <w:t>5</w:t>
            </w:r>
          </w:p>
          <w:p w:rsidR="00F637BC" w:rsidRDefault="006B1F46">
            <w:pPr>
              <w:jc w:val="center"/>
              <w:rPr>
                <w:rFonts w:ascii="Times New Roman" w:hAnsi="Times New Roman"/>
                <w:b w:val="0"/>
              </w:rPr>
            </w:pPr>
            <w:r>
              <w:rPr>
                <w:rFonts w:ascii="Times New Roman" w:hAnsi="Times New Roman"/>
                <w:b w:val="0"/>
              </w:rPr>
              <w:t>36</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lang w:val="vi-VN"/>
              </w:rPr>
              <w:t>Bài 31: Đặc điểm khí hậu Việt Nam</w:t>
            </w:r>
          </w:p>
        </w:tc>
        <w:tc>
          <w:tcPr>
            <w:tcW w:w="992" w:type="dxa"/>
          </w:tcPr>
          <w:p w:rsidR="00F637BC" w:rsidRDefault="006B1F46">
            <w:pPr>
              <w:jc w:val="center"/>
              <w:rPr>
                <w:rFonts w:ascii="Times New Roman" w:hAnsi="Times New Roman"/>
                <w:b w:val="0"/>
              </w:rPr>
            </w:pPr>
            <w:r>
              <w:rPr>
                <w:rFonts w:ascii="Times New Roman" w:hAnsi="Times New Roman"/>
                <w:b w:val="0"/>
              </w:rPr>
              <w:t>2</w:t>
            </w:r>
          </w:p>
        </w:tc>
        <w:tc>
          <w:tcPr>
            <w:tcW w:w="1409" w:type="dxa"/>
          </w:tcPr>
          <w:p w:rsidR="00F637BC" w:rsidRDefault="006B1F46">
            <w:pPr>
              <w:jc w:val="center"/>
              <w:rPr>
                <w:rFonts w:ascii="Times New Roman" w:hAnsi="Times New Roman"/>
                <w:b w:val="0"/>
              </w:rPr>
            </w:pPr>
            <w:r>
              <w:rPr>
                <w:rFonts w:ascii="Times New Roman" w:hAnsi="Times New Roman"/>
                <w:b w:val="0"/>
              </w:rPr>
              <w:t>Tuần 27</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lang w:val="vi-VN"/>
              </w:rPr>
              <w:t>3</w:t>
            </w:r>
            <w:r>
              <w:rPr>
                <w:rFonts w:ascii="Times New Roman" w:hAnsi="Times New Roman"/>
                <w:b w:val="0"/>
              </w:rPr>
              <w:t>7, 38</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32: Các mùa khí hậu và thời tiết ở nước ta</w:t>
            </w:r>
          </w:p>
          <w:p w:rsidR="00F637BC" w:rsidRDefault="00F637BC">
            <w:pPr>
              <w:jc w:val="both"/>
              <w:rPr>
                <w:rFonts w:ascii="Times New Roman" w:hAnsi="Times New Roman"/>
                <w:b w:val="0"/>
                <w:lang w:val="vi-VN"/>
              </w:rPr>
            </w:pPr>
          </w:p>
        </w:tc>
        <w:tc>
          <w:tcPr>
            <w:tcW w:w="992" w:type="dxa"/>
          </w:tcPr>
          <w:p w:rsidR="00F637BC" w:rsidRDefault="006B1F46">
            <w:pPr>
              <w:jc w:val="center"/>
              <w:rPr>
                <w:rFonts w:ascii="Times New Roman" w:hAnsi="Times New Roman"/>
                <w:b w:val="0"/>
              </w:rPr>
            </w:pPr>
            <w:r>
              <w:rPr>
                <w:rFonts w:ascii="Times New Roman" w:hAnsi="Times New Roman"/>
                <w:b w:val="0"/>
              </w:rPr>
              <w:t>2</w:t>
            </w:r>
          </w:p>
        </w:tc>
        <w:tc>
          <w:tcPr>
            <w:tcW w:w="1409" w:type="dxa"/>
          </w:tcPr>
          <w:p w:rsidR="00F637BC" w:rsidRDefault="006B1F46">
            <w:pPr>
              <w:jc w:val="center"/>
              <w:rPr>
                <w:rFonts w:ascii="Times New Roman" w:hAnsi="Times New Roman"/>
                <w:b w:val="0"/>
              </w:rPr>
            </w:pPr>
            <w:r>
              <w:rPr>
                <w:rFonts w:ascii="Times New Roman" w:hAnsi="Times New Roman"/>
                <w:b w:val="0"/>
              </w:rPr>
              <w:t>Tuần 28</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lang w:val="vi-VN"/>
              </w:rPr>
              <w:t>3</w:t>
            </w:r>
            <w:r>
              <w:rPr>
                <w:rFonts w:ascii="Times New Roman" w:hAnsi="Times New Roman"/>
                <w:b w:val="0"/>
              </w:rPr>
              <w:t>9</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33: Đặc điểm sông ngòi Việt Nam</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29</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40</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34: Các hệ thống sông lớn ở nước ta</w:t>
            </w:r>
          </w:p>
          <w:p w:rsidR="00F637BC" w:rsidRDefault="00F637BC">
            <w:pPr>
              <w:rPr>
                <w:rFonts w:ascii="Times New Roman" w:hAnsi="Times New Roman"/>
                <w:b w:val="0"/>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29</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lastRenderedPageBreak/>
              <w:t>41</w:t>
            </w:r>
          </w:p>
        </w:tc>
        <w:tc>
          <w:tcPr>
            <w:tcW w:w="5444" w:type="dxa"/>
            <w:shd w:val="clear" w:color="auto" w:fill="auto"/>
          </w:tcPr>
          <w:p w:rsidR="00F637BC" w:rsidRDefault="006B1F46">
            <w:pPr>
              <w:rPr>
                <w:rFonts w:ascii="Times New Roman" w:hAnsi="Times New Roman"/>
                <w:b w:val="0"/>
                <w:szCs w:val="24"/>
              </w:rPr>
            </w:pPr>
            <w:r>
              <w:rPr>
                <w:rFonts w:ascii="Times New Roman" w:hAnsi="Times New Roman"/>
                <w:b w:val="0"/>
                <w:szCs w:val="24"/>
              </w:rPr>
              <w:t>Bài 35: Thực hành về khí hậu, thuỷ văn Việt Nam</w:t>
            </w:r>
          </w:p>
          <w:p w:rsidR="00F637BC" w:rsidRDefault="00F637BC">
            <w:pPr>
              <w:rPr>
                <w:rFonts w:ascii="Times New Roman" w:hAnsi="Times New Roman"/>
                <w:b w:val="0"/>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30</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42</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36: Đặc điểm đất Việt Nam</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30</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43</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37: Đặc điểm sinh vật Việt Nam</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31</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44</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38: Bảo vệ tài nguyên sinh vật Việt Nam</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31</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45</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39: Đặc điểm chung của tự nhiên Việt Nam</w:t>
            </w:r>
          </w:p>
          <w:p w:rsidR="00F637BC" w:rsidRDefault="00F637BC">
            <w:pPr>
              <w:rPr>
                <w:rFonts w:ascii="Times New Roman" w:hAnsi="Times New Roman"/>
                <w:b w:val="0"/>
              </w:rPr>
            </w:pPr>
          </w:p>
          <w:p w:rsidR="00F637BC" w:rsidRDefault="00F637BC">
            <w:pPr>
              <w:rPr>
                <w:rFonts w:ascii="Times New Roman" w:hAnsi="Times New Roman"/>
                <w:b w:val="0"/>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32</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F637BC">
            <w:pPr>
              <w:jc w:val="both"/>
              <w:rPr>
                <w:rFonts w:ascii="Times New Roman" w:hAnsi="Times New Roman"/>
                <w:b w:val="0"/>
              </w:rPr>
            </w:pP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46</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40: Thực hành: Đọc lát cắt Địa lý tự nhiên tổng hợp.</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32</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47</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41: Miền Bắc và Đông Bắc Bắc Bộ.</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33</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48</w:t>
            </w:r>
          </w:p>
        </w:tc>
        <w:tc>
          <w:tcPr>
            <w:tcW w:w="5444" w:type="dxa"/>
            <w:shd w:val="clear" w:color="auto" w:fill="auto"/>
          </w:tcPr>
          <w:p w:rsidR="00F637BC" w:rsidRDefault="006B1F46">
            <w:pPr>
              <w:spacing w:line="360" w:lineRule="auto"/>
              <w:rPr>
                <w:b w:val="0"/>
              </w:rPr>
            </w:pPr>
            <w:r>
              <w:rPr>
                <w:rFonts w:ascii="Times New Roman" w:hAnsi="Times New Roman"/>
                <w:b w:val="0"/>
              </w:rPr>
              <w:t>Bài 42: Miền Tây Bắc và Bắc Trung Bộ</w:t>
            </w:r>
            <w:proofErr w:type="gramStart"/>
            <w:r>
              <w:rPr>
                <w:rFonts w:ascii="Times New Roman" w:hAnsi="Times New Roman"/>
                <w:b w:val="0"/>
              </w:rPr>
              <w:t>..</w:t>
            </w:r>
            <w:proofErr w:type="gramEnd"/>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33</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lastRenderedPageBreak/>
              <w:t>49</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43: Miền Nam Trung Bộ và Nam Bộ</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34</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50</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44: Thực hành:  Tìm Hiểu Địa Phương</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34</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51</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Ôn tập</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35</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rsidP="00E31A99">
            <w:pPr>
              <w:pStyle w:val="NormalWeb"/>
              <w:spacing w:before="0" w:beforeAutospacing="0" w:after="0" w:afterAutospacing="0"/>
              <w:jc w:val="both"/>
              <w:rPr>
                <w:b/>
              </w:rPr>
            </w:pPr>
            <w:r>
              <w:rPr>
                <w:kern w:val="24"/>
                <w:sz w:val="28"/>
                <w:szCs w:val="28"/>
              </w:rPr>
              <w:t>Phiếu học tập.</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rsidTr="00E31A99">
        <w:trPr>
          <w:trHeight w:val="340"/>
        </w:trPr>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52</w:t>
            </w:r>
          </w:p>
        </w:tc>
        <w:tc>
          <w:tcPr>
            <w:tcW w:w="5444" w:type="dxa"/>
            <w:shd w:val="clear" w:color="auto" w:fill="auto"/>
          </w:tcPr>
          <w:p w:rsidR="00F637BC" w:rsidRDefault="00F637BC">
            <w:pPr>
              <w:rPr>
                <w:rFonts w:ascii="Times New Roman" w:hAnsi="Times New Roman"/>
                <w:b w:val="0"/>
              </w:rPr>
            </w:pPr>
          </w:p>
          <w:p w:rsidR="00F637BC" w:rsidRDefault="006B1F46">
            <w:pPr>
              <w:rPr>
                <w:rFonts w:ascii="Times New Roman" w:hAnsi="Times New Roman"/>
                <w:b w:val="0"/>
              </w:rPr>
            </w:pPr>
            <w:r>
              <w:rPr>
                <w:rFonts w:ascii="Times New Roman" w:hAnsi="Times New Roman"/>
                <w:b w:val="0"/>
              </w:rPr>
              <w:t>Kiểm tra cuối kì II</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35</w:t>
            </w:r>
          </w:p>
        </w:tc>
        <w:tc>
          <w:tcPr>
            <w:tcW w:w="3269" w:type="dxa"/>
            <w:shd w:val="clear" w:color="auto" w:fill="auto"/>
          </w:tcPr>
          <w:p w:rsidR="00F637BC" w:rsidRDefault="006B1F46">
            <w:pPr>
              <w:jc w:val="both"/>
              <w:rPr>
                <w:rFonts w:ascii="Times New Roman" w:hAnsi="Times New Roman"/>
                <w:b w:val="0"/>
              </w:rPr>
            </w:pPr>
            <w:r>
              <w:rPr>
                <w:rFonts w:ascii="Times New Roman" w:hAnsi="Times New Roman"/>
                <w:b w:val="0"/>
              </w:rPr>
              <w:t>Đề kiểm tra photo</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bl>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F637BC">
      <w:pPr>
        <w:spacing w:after="160" w:line="259" w:lineRule="auto"/>
        <w:ind w:right="-544" w:firstLine="360"/>
        <w:rPr>
          <w:b w:val="0"/>
          <w:lang w:val="da-DK"/>
        </w:rPr>
      </w:pPr>
    </w:p>
    <w:p w:rsidR="00F637BC" w:rsidRDefault="00F637BC">
      <w:pPr>
        <w:jc w:val="center"/>
        <w:rPr>
          <w:rFonts w:ascii="Times New Roman" w:hAnsi="Times New Roman"/>
          <w:b w:val="0"/>
          <w:lang w:val="da-DK"/>
        </w:rPr>
      </w:pPr>
    </w:p>
    <w:p w:rsidR="00F637BC" w:rsidRDefault="00F637BC">
      <w:pPr>
        <w:jc w:val="center"/>
        <w:rPr>
          <w:rFonts w:ascii="Times New Roman" w:hAnsi="Times New Roman"/>
          <w:b w:val="0"/>
          <w:lang w:val="da-DK"/>
        </w:rPr>
      </w:pPr>
    </w:p>
    <w:p w:rsidR="00F637BC" w:rsidRDefault="00F637BC">
      <w:pPr>
        <w:jc w:val="center"/>
        <w:rPr>
          <w:rFonts w:ascii="Times New Roman" w:hAnsi="Times New Roman"/>
          <w:b w:val="0"/>
          <w:lang w:val="da-DK"/>
        </w:rPr>
      </w:pPr>
    </w:p>
    <w:p w:rsidR="00F637BC" w:rsidRDefault="00F637BC">
      <w:pPr>
        <w:jc w:val="center"/>
        <w:rPr>
          <w:rFonts w:ascii="Times New Roman" w:hAnsi="Times New Roman"/>
          <w:b w:val="0"/>
          <w:lang w:val="da-DK"/>
        </w:rPr>
      </w:pPr>
    </w:p>
    <w:p w:rsidR="00F637BC" w:rsidRDefault="00F637BC">
      <w:pPr>
        <w:jc w:val="center"/>
        <w:rPr>
          <w:rFonts w:ascii="Times New Roman" w:hAnsi="Times New Roman"/>
          <w:b w:val="0"/>
          <w:lang w:val="da-DK"/>
        </w:rPr>
      </w:pPr>
    </w:p>
    <w:p w:rsidR="008913E0" w:rsidRDefault="008913E0">
      <w:pPr>
        <w:jc w:val="center"/>
        <w:rPr>
          <w:rFonts w:ascii="Times New Roman" w:hAnsi="Times New Roman"/>
          <w:b w:val="0"/>
          <w:lang w:val="da-DK"/>
        </w:rPr>
      </w:pPr>
    </w:p>
    <w:p w:rsidR="008913E0" w:rsidRDefault="008913E0">
      <w:pPr>
        <w:jc w:val="center"/>
        <w:rPr>
          <w:rFonts w:ascii="Times New Roman" w:hAnsi="Times New Roman"/>
          <w:b w:val="0"/>
          <w:lang w:val="da-DK"/>
        </w:rPr>
      </w:pPr>
    </w:p>
    <w:p w:rsidR="008913E0" w:rsidRDefault="008913E0">
      <w:pPr>
        <w:jc w:val="center"/>
        <w:rPr>
          <w:rFonts w:ascii="Times New Roman" w:hAnsi="Times New Roman"/>
          <w:b w:val="0"/>
          <w:lang w:val="da-DK"/>
        </w:rPr>
      </w:pPr>
    </w:p>
    <w:p w:rsidR="008913E0" w:rsidRDefault="008913E0">
      <w:pPr>
        <w:jc w:val="center"/>
        <w:rPr>
          <w:rFonts w:ascii="Times New Roman" w:hAnsi="Times New Roman"/>
          <w:b w:val="0"/>
          <w:lang w:val="da-DK"/>
        </w:rPr>
      </w:pPr>
    </w:p>
    <w:p w:rsidR="008913E0" w:rsidRDefault="008913E0">
      <w:pPr>
        <w:jc w:val="center"/>
        <w:rPr>
          <w:rFonts w:ascii="Times New Roman" w:hAnsi="Times New Roman"/>
          <w:b w:val="0"/>
          <w:lang w:val="da-DK"/>
        </w:rPr>
      </w:pPr>
    </w:p>
    <w:p w:rsidR="008913E0" w:rsidRDefault="008913E0">
      <w:pPr>
        <w:jc w:val="center"/>
        <w:rPr>
          <w:rFonts w:ascii="Times New Roman" w:hAnsi="Times New Roman"/>
          <w:b w:val="0"/>
          <w:lang w:val="da-DK"/>
        </w:rPr>
      </w:pPr>
    </w:p>
    <w:p w:rsidR="008913E0" w:rsidRDefault="008913E0">
      <w:pPr>
        <w:jc w:val="center"/>
        <w:rPr>
          <w:rFonts w:ascii="Times New Roman" w:hAnsi="Times New Roman"/>
          <w:b w:val="0"/>
          <w:lang w:val="da-DK"/>
        </w:rPr>
      </w:pPr>
    </w:p>
    <w:p w:rsidR="008913E0" w:rsidRDefault="008913E0">
      <w:pPr>
        <w:jc w:val="center"/>
        <w:rPr>
          <w:rFonts w:ascii="Times New Roman" w:hAnsi="Times New Roman"/>
          <w:b w:val="0"/>
          <w:lang w:val="da-DK"/>
        </w:rPr>
      </w:pPr>
    </w:p>
    <w:p w:rsidR="00F637BC" w:rsidRDefault="00F637BC">
      <w:pPr>
        <w:jc w:val="center"/>
        <w:rPr>
          <w:rFonts w:ascii="Times New Roman" w:hAnsi="Times New Roman"/>
          <w:b w:val="0"/>
          <w:lang w:val="da-DK"/>
        </w:rPr>
      </w:pPr>
    </w:p>
    <w:p w:rsidR="00F637BC" w:rsidRDefault="006B1F46">
      <w:pPr>
        <w:jc w:val="center"/>
        <w:rPr>
          <w:rFonts w:ascii="Times New Roman" w:hAnsi="Times New Roman"/>
          <w:lang w:val="da-DK"/>
        </w:rPr>
      </w:pPr>
      <w:r>
        <w:rPr>
          <w:rFonts w:ascii="Times New Roman" w:hAnsi="Times New Roman"/>
          <w:lang w:val="da-DK"/>
        </w:rPr>
        <w:lastRenderedPageBreak/>
        <w:t>ĐỊA LÍ LỚP 9</w:t>
      </w:r>
    </w:p>
    <w:p w:rsidR="00F637BC" w:rsidRDefault="006B1F46" w:rsidP="006B1F46">
      <w:pPr>
        <w:ind w:firstLineChars="2000" w:firstLine="5622"/>
        <w:jc w:val="both"/>
        <w:rPr>
          <w:rFonts w:ascii="Times New Roman" w:hAnsi="Times New Roman"/>
          <w:lang w:val="pl-PL"/>
        </w:rPr>
      </w:pPr>
      <w:r>
        <w:rPr>
          <w:rFonts w:ascii="Times New Roman" w:hAnsi="Times New Roman"/>
          <w:lang w:val="pl-PL"/>
        </w:rPr>
        <w:t>Cả năm: 35 tuần (5</w:t>
      </w:r>
      <w:r>
        <w:rPr>
          <w:rFonts w:ascii="Times New Roman" w:hAnsi="Times New Roman"/>
        </w:rPr>
        <w:t>3</w:t>
      </w:r>
      <w:r>
        <w:rPr>
          <w:rFonts w:ascii="Times New Roman" w:hAnsi="Times New Roman"/>
          <w:lang w:val="pl-PL"/>
        </w:rPr>
        <w:t xml:space="preserve"> tiết)</w:t>
      </w:r>
    </w:p>
    <w:p w:rsidR="00F637BC" w:rsidRDefault="006B1F46">
      <w:pPr>
        <w:rPr>
          <w:rFonts w:ascii="Times New Roman" w:hAnsi="Times New Roman"/>
          <w:lang w:val="da-DK"/>
        </w:rPr>
      </w:pPr>
      <w:r>
        <w:rPr>
          <w:rFonts w:ascii="Times New Roman" w:hAnsi="Times New Roman"/>
          <w:lang w:val="da-DK"/>
        </w:rPr>
        <w:t xml:space="preserve">                                                                               Học kì I: 18 tuần (</w:t>
      </w:r>
      <w:r>
        <w:rPr>
          <w:rFonts w:ascii="Times New Roman" w:hAnsi="Times New Roman"/>
        </w:rPr>
        <w:t>2 tiết/ tuần=</w:t>
      </w:r>
      <w:r>
        <w:rPr>
          <w:rFonts w:ascii="Times New Roman" w:hAnsi="Times New Roman"/>
          <w:lang w:val="da-DK"/>
        </w:rPr>
        <w:t>3</w:t>
      </w:r>
      <w:r>
        <w:rPr>
          <w:rFonts w:ascii="Times New Roman" w:hAnsi="Times New Roman"/>
        </w:rPr>
        <w:t>6</w:t>
      </w:r>
      <w:r>
        <w:rPr>
          <w:rFonts w:ascii="Times New Roman" w:hAnsi="Times New Roman"/>
          <w:lang w:val="da-DK"/>
        </w:rPr>
        <w:t xml:space="preserve"> tiết)</w:t>
      </w:r>
    </w:p>
    <w:p w:rsidR="00F637BC" w:rsidRDefault="006B1F46">
      <w:pPr>
        <w:jc w:val="center"/>
        <w:rPr>
          <w:rFonts w:ascii="Times New Roman" w:hAnsi="Times New Roman"/>
          <w:lang w:val="da-DK"/>
        </w:rPr>
      </w:pPr>
      <w:r>
        <w:rPr>
          <w:rFonts w:ascii="Times New Roman" w:hAnsi="Times New Roman"/>
          <w:lang w:val="da-DK"/>
        </w:rPr>
        <w:t>Học kì II: 17 tuần (</w:t>
      </w:r>
      <w:r>
        <w:rPr>
          <w:rFonts w:ascii="Times New Roman" w:hAnsi="Times New Roman"/>
        </w:rPr>
        <w:t>1 tiết/tuần=</w:t>
      </w:r>
      <w:r>
        <w:rPr>
          <w:rFonts w:ascii="Times New Roman" w:hAnsi="Times New Roman"/>
          <w:lang w:val="da-DK"/>
        </w:rPr>
        <w:t>17 tiết)</w:t>
      </w:r>
    </w:p>
    <w:p w:rsidR="00F637BC" w:rsidRDefault="006B1F46">
      <w:pPr>
        <w:jc w:val="center"/>
        <w:rPr>
          <w:rFonts w:ascii="Times New Roman" w:hAnsi="Times New Roman"/>
          <w:bCs/>
          <w:kern w:val="24"/>
          <w:sz w:val="26"/>
          <w:szCs w:val="26"/>
        </w:rPr>
      </w:pPr>
      <w:r>
        <w:rPr>
          <w:rFonts w:ascii="Times New Roman" w:hAnsi="Times New Roman"/>
          <w:bCs/>
          <w:kern w:val="24"/>
          <w:sz w:val="26"/>
          <w:szCs w:val="26"/>
        </w:rPr>
        <w:t>HỌC KÌ I</w:t>
      </w:r>
    </w:p>
    <w:p w:rsidR="00F637BC" w:rsidRDefault="006B1F46" w:rsidP="006B1F46">
      <w:pPr>
        <w:ind w:firstLineChars="100" w:firstLine="281"/>
        <w:rPr>
          <w:rFonts w:ascii="Times New Roman" w:hAnsi="Times New Roman"/>
          <w:bCs/>
          <w:color w:val="FF0000"/>
        </w:rPr>
      </w:pPr>
      <w:r>
        <w:rPr>
          <w:rFonts w:ascii="Times New Roman" w:hAnsi="Times New Roman"/>
          <w:bCs/>
          <w:color w:val="FF0000"/>
        </w:rPr>
        <w:t xml:space="preserve">Học kì I: 2 tiết/ </w:t>
      </w:r>
      <w:proofErr w:type="gramStart"/>
      <w:r>
        <w:rPr>
          <w:rFonts w:ascii="Times New Roman" w:hAnsi="Times New Roman"/>
          <w:bCs/>
          <w:color w:val="FF0000"/>
        </w:rPr>
        <w:t>tuần(</w:t>
      </w:r>
      <w:proofErr w:type="gramEnd"/>
      <w:r>
        <w:rPr>
          <w:rFonts w:ascii="Times New Roman" w:hAnsi="Times New Roman"/>
          <w:bCs/>
          <w:color w:val="FF0000"/>
        </w:rPr>
        <w:t xml:space="preserve"> 36 tiết)</w:t>
      </w:r>
    </w:p>
    <w:tbl>
      <w:tblPr>
        <w:tblW w:w="13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5670"/>
        <w:gridCol w:w="1276"/>
        <w:gridCol w:w="1417"/>
        <w:gridCol w:w="3402"/>
        <w:gridCol w:w="1418"/>
      </w:tblGrid>
      <w:tr w:rsidR="00F637BC" w:rsidTr="008913E0">
        <w:trPr>
          <w:trHeight w:val="283"/>
          <w:jc w:val="center"/>
        </w:trPr>
        <w:tc>
          <w:tcPr>
            <w:tcW w:w="771" w:type="dxa"/>
            <w:tcBorders>
              <w:top w:val="single" w:sz="4" w:space="0" w:color="auto"/>
              <w:left w:val="single" w:sz="4" w:space="0" w:color="auto"/>
              <w:right w:val="single" w:sz="4" w:space="0" w:color="auto"/>
            </w:tcBorders>
            <w:shd w:val="clear" w:color="auto" w:fill="auto"/>
            <w:vAlign w:val="center"/>
          </w:tcPr>
          <w:p w:rsidR="00F637BC" w:rsidRDefault="00F637BC">
            <w:pPr>
              <w:rPr>
                <w:rFonts w:ascii="Times New Roman" w:hAnsi="Times New Roman"/>
              </w:rPr>
            </w:pPr>
          </w:p>
          <w:p w:rsidR="00F637BC" w:rsidRDefault="00F637BC">
            <w:pPr>
              <w:rPr>
                <w:rFonts w:ascii="Times New Roman" w:hAnsi="Times New Roman"/>
              </w:rPr>
            </w:pPr>
          </w:p>
          <w:p w:rsidR="00F637BC" w:rsidRDefault="006B1F46">
            <w:pPr>
              <w:rPr>
                <w:rFonts w:ascii="Times New Roman" w:hAnsi="Times New Roman"/>
              </w:rPr>
            </w:pPr>
            <w:r>
              <w:rPr>
                <w:rFonts w:ascii="Times New Roman" w:hAnsi="Times New Roman"/>
              </w:rPr>
              <w:t>STT/tiết</w:t>
            </w:r>
          </w:p>
          <w:p w:rsidR="00F637BC" w:rsidRDefault="00F637BC">
            <w:pPr>
              <w:rPr>
                <w:rFonts w:ascii="Times New Roman" w:hAnsi="Times New Roman"/>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F637BC">
            <w:pPr>
              <w:rPr>
                <w:rFonts w:ascii="Times New Roman" w:hAnsi="Times New Roman"/>
              </w:rPr>
            </w:pPr>
          </w:p>
          <w:p w:rsidR="00F637BC" w:rsidRDefault="00F637BC">
            <w:pPr>
              <w:rPr>
                <w:rFonts w:ascii="Times New Roman" w:hAnsi="Times New Roman"/>
              </w:rPr>
            </w:pPr>
          </w:p>
          <w:p w:rsidR="00F637BC" w:rsidRDefault="006B1F46">
            <w:pPr>
              <w:rPr>
                <w:rFonts w:ascii="Times New Roman" w:hAnsi="Times New Roman"/>
              </w:rPr>
            </w:pPr>
            <w:r>
              <w:rPr>
                <w:rFonts w:ascii="Times New Roman" w:hAnsi="Times New Roman"/>
              </w:rPr>
              <w:t>Bài học</w:t>
            </w:r>
          </w:p>
        </w:tc>
        <w:tc>
          <w:tcPr>
            <w:tcW w:w="1276" w:type="dxa"/>
            <w:tcBorders>
              <w:top w:val="single" w:sz="4" w:space="0" w:color="auto"/>
              <w:left w:val="single" w:sz="4" w:space="0" w:color="auto"/>
              <w:bottom w:val="single" w:sz="4" w:space="0" w:color="auto"/>
              <w:right w:val="single" w:sz="4" w:space="0" w:color="auto"/>
            </w:tcBorders>
          </w:tcPr>
          <w:p w:rsidR="00F637BC" w:rsidRDefault="00F637BC">
            <w:pPr>
              <w:jc w:val="center"/>
              <w:rPr>
                <w:rFonts w:ascii="Times New Roman" w:hAnsi="Times New Roman"/>
                <w:iCs/>
              </w:rPr>
            </w:pPr>
          </w:p>
          <w:p w:rsidR="00F637BC" w:rsidRDefault="00F637BC">
            <w:pPr>
              <w:jc w:val="center"/>
              <w:rPr>
                <w:rFonts w:ascii="Times New Roman" w:hAnsi="Times New Roman"/>
                <w:iCs/>
              </w:rPr>
            </w:pPr>
          </w:p>
          <w:p w:rsidR="00F637BC" w:rsidRDefault="006B1F46">
            <w:pPr>
              <w:jc w:val="center"/>
              <w:rPr>
                <w:rFonts w:ascii="Times New Roman" w:hAnsi="Times New Roman"/>
                <w:iCs/>
              </w:rPr>
            </w:pPr>
            <w:r>
              <w:rPr>
                <w:rFonts w:ascii="Times New Roman" w:hAnsi="Times New Roman"/>
                <w:iCs/>
              </w:rPr>
              <w:t>Số tiết</w:t>
            </w:r>
          </w:p>
        </w:tc>
        <w:tc>
          <w:tcPr>
            <w:tcW w:w="1417" w:type="dxa"/>
            <w:tcBorders>
              <w:top w:val="single" w:sz="4" w:space="0" w:color="auto"/>
              <w:left w:val="single" w:sz="4" w:space="0" w:color="auto"/>
              <w:bottom w:val="single" w:sz="4" w:space="0" w:color="auto"/>
              <w:right w:val="single" w:sz="4" w:space="0" w:color="auto"/>
            </w:tcBorders>
          </w:tcPr>
          <w:p w:rsidR="00F637BC" w:rsidRDefault="00F637BC">
            <w:pPr>
              <w:rPr>
                <w:rFonts w:ascii="Times New Roman" w:hAnsi="Times New Roman"/>
                <w:iCs/>
              </w:rPr>
            </w:pPr>
          </w:p>
          <w:p w:rsidR="00F637BC" w:rsidRDefault="00F637BC">
            <w:pPr>
              <w:rPr>
                <w:rFonts w:ascii="Times New Roman" w:hAnsi="Times New Roman"/>
                <w:iCs/>
              </w:rPr>
            </w:pPr>
          </w:p>
          <w:p w:rsidR="00F637BC" w:rsidRDefault="006B1F46">
            <w:pPr>
              <w:rPr>
                <w:rFonts w:ascii="Times New Roman" w:hAnsi="Times New Roman"/>
                <w:iCs/>
              </w:rPr>
            </w:pPr>
            <w:r>
              <w:rPr>
                <w:rFonts w:ascii="Times New Roman" w:hAnsi="Times New Roman"/>
                <w:iCs/>
              </w:rPr>
              <w:t>Thời điểm</w:t>
            </w:r>
          </w:p>
        </w:tc>
        <w:tc>
          <w:tcPr>
            <w:tcW w:w="3402" w:type="dxa"/>
            <w:tcBorders>
              <w:top w:val="single" w:sz="4" w:space="0" w:color="auto"/>
              <w:left w:val="single" w:sz="4" w:space="0" w:color="auto"/>
              <w:bottom w:val="single" w:sz="4" w:space="0" w:color="auto"/>
              <w:right w:val="single" w:sz="4" w:space="0" w:color="auto"/>
            </w:tcBorders>
            <w:vAlign w:val="center"/>
          </w:tcPr>
          <w:p w:rsidR="00F637BC" w:rsidRDefault="006B1F46">
            <w:pPr>
              <w:rPr>
                <w:rFonts w:ascii="Times New Roman" w:hAnsi="Times New Roman"/>
                <w:iCs/>
              </w:rPr>
            </w:pPr>
            <w:r>
              <w:rPr>
                <w:rFonts w:ascii="Times New Roman" w:hAnsi="Times New Roman"/>
                <w:iCs/>
              </w:rPr>
              <w:t>Sử dụng TBDH</w:t>
            </w:r>
          </w:p>
        </w:tc>
        <w:tc>
          <w:tcPr>
            <w:tcW w:w="1418" w:type="dxa"/>
            <w:tcBorders>
              <w:top w:val="single" w:sz="4" w:space="0" w:color="auto"/>
              <w:left w:val="single" w:sz="4" w:space="0" w:color="auto"/>
              <w:bottom w:val="single" w:sz="4" w:space="0" w:color="auto"/>
              <w:right w:val="single" w:sz="4" w:space="0" w:color="auto"/>
            </w:tcBorders>
          </w:tcPr>
          <w:p w:rsidR="00F637BC" w:rsidRDefault="00F637BC">
            <w:pPr>
              <w:rPr>
                <w:rFonts w:ascii="Times New Roman" w:hAnsi="Times New Roman"/>
              </w:rPr>
            </w:pPr>
          </w:p>
          <w:p w:rsidR="00F637BC" w:rsidRDefault="00F637BC">
            <w:pPr>
              <w:rPr>
                <w:rFonts w:ascii="Times New Roman" w:hAnsi="Times New Roman"/>
              </w:rPr>
            </w:pPr>
          </w:p>
          <w:p w:rsidR="00F637BC" w:rsidRDefault="006B1F46">
            <w:pPr>
              <w:rPr>
                <w:rFonts w:ascii="Times New Roman" w:hAnsi="Times New Roman"/>
              </w:rPr>
            </w:pPr>
            <w:r>
              <w:rPr>
                <w:rFonts w:ascii="Times New Roman" w:hAnsi="Times New Roman"/>
              </w:rPr>
              <w:t>Địa điểm</w:t>
            </w:r>
          </w:p>
        </w:tc>
      </w:tr>
      <w:tr w:rsidR="00F637BC" w:rsidTr="008913E0">
        <w:trPr>
          <w:trHeight w:val="283"/>
          <w:jc w:val="center"/>
        </w:trPr>
        <w:tc>
          <w:tcPr>
            <w:tcW w:w="771" w:type="dxa"/>
            <w:tcBorders>
              <w:top w:val="single" w:sz="4" w:space="0" w:color="auto"/>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1</w:t>
            </w:r>
          </w:p>
          <w:p w:rsidR="00F637BC" w:rsidRDefault="00F637BC">
            <w:pPr>
              <w:rPr>
                <w:rFonts w:ascii="Times New Roman" w:hAnsi="Times New Roman"/>
                <w:b w:val="0"/>
              </w:rPr>
            </w:pPr>
          </w:p>
          <w:p w:rsidR="00F637BC" w:rsidRDefault="006B1F46">
            <w:pPr>
              <w:rPr>
                <w:rFonts w:ascii="Times New Roman" w:hAnsi="Times New Roman"/>
                <w:b w:val="0"/>
              </w:rPr>
            </w:pPr>
            <w:r>
              <w:rPr>
                <w:rFonts w:ascii="Times New Roman" w:hAnsi="Times New Roman"/>
                <w:b w:val="0"/>
              </w:rPr>
              <w:t>2</w:t>
            </w:r>
          </w:p>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6B1F46">
            <w:pPr>
              <w:rPr>
                <w:rFonts w:ascii="Times New Roman" w:hAnsi="Times New Roman"/>
                <w:b w:val="0"/>
              </w:rPr>
            </w:pPr>
            <w:r>
              <w:rPr>
                <w:rFonts w:ascii="Times New Roman" w:hAnsi="Times New Roman"/>
                <w:b w:val="0"/>
              </w:rPr>
              <w:t>3</w:t>
            </w:r>
          </w:p>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6B1F46">
            <w:pPr>
              <w:rPr>
                <w:rFonts w:ascii="Times New Roman" w:hAnsi="Times New Roman"/>
                <w:b w:val="0"/>
              </w:rPr>
            </w:pPr>
            <w:r>
              <w:rPr>
                <w:rFonts w:ascii="Times New Roman" w:hAnsi="Times New Roman"/>
                <w:b w:val="0"/>
              </w:rPr>
              <w:t>4</w:t>
            </w:r>
          </w:p>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6B1F46">
            <w:pPr>
              <w:rPr>
                <w:rFonts w:ascii="Times New Roman" w:hAnsi="Times New Roman"/>
                <w:b w:val="0"/>
              </w:rPr>
            </w:pPr>
            <w:r>
              <w:rPr>
                <w:rFonts w:ascii="Times New Roman" w:hAnsi="Times New Roman"/>
                <w:b w:val="0"/>
              </w:rPr>
              <w:t>5</w:t>
            </w:r>
          </w:p>
          <w:p w:rsidR="00F637BC" w:rsidRDefault="00F637BC">
            <w:pPr>
              <w:rPr>
                <w:rFonts w:ascii="Times New Roman" w:hAnsi="Times New Roman"/>
                <w:b w:val="0"/>
              </w:rPr>
            </w:pPr>
          </w:p>
        </w:tc>
        <w:tc>
          <w:tcPr>
            <w:tcW w:w="5670" w:type="dxa"/>
            <w:tcBorders>
              <w:top w:val="single" w:sz="4" w:space="0" w:color="auto"/>
              <w:left w:val="single" w:sz="4" w:space="0" w:color="auto"/>
              <w:right w:val="single" w:sz="4" w:space="0" w:color="auto"/>
            </w:tcBorders>
            <w:shd w:val="clear" w:color="auto" w:fill="auto"/>
          </w:tcPr>
          <w:p w:rsidR="00F637BC" w:rsidRDefault="006B1F46">
            <w:pPr>
              <w:rPr>
                <w:rFonts w:ascii="Times New Roman" w:hAnsi="Times New Roman"/>
                <w:b w:val="0"/>
                <w:lang w:val="nl-NL"/>
              </w:rPr>
            </w:pPr>
            <w:r>
              <w:rPr>
                <w:rFonts w:ascii="Times New Roman" w:hAnsi="Times New Roman"/>
                <w:b w:val="0"/>
                <w:lang w:val="nl-NL"/>
              </w:rPr>
              <w:t>Phần 1: Địa lí dân cư</w:t>
            </w:r>
          </w:p>
          <w:p w:rsidR="00F637BC" w:rsidRDefault="006B1F46">
            <w:pPr>
              <w:rPr>
                <w:rFonts w:ascii="Times New Roman" w:hAnsi="Times New Roman"/>
                <w:b w:val="0"/>
                <w:lang w:val="nl-NL"/>
              </w:rPr>
            </w:pPr>
            <w:r>
              <w:rPr>
                <w:rFonts w:ascii="Times New Roman" w:hAnsi="Times New Roman"/>
                <w:b w:val="0"/>
                <w:lang w:val="nl-NL"/>
              </w:rPr>
              <w:t>Bài1: Cộng đồng các dân tộc Việt Nam</w:t>
            </w:r>
          </w:p>
          <w:p w:rsidR="00F637BC" w:rsidRDefault="00F637BC">
            <w:pPr>
              <w:rPr>
                <w:rFonts w:ascii="Times New Roman" w:hAnsi="Times New Roman"/>
                <w:b w:val="0"/>
                <w:lang w:val="nl-NL"/>
              </w:rPr>
            </w:pPr>
          </w:p>
          <w:p w:rsidR="00F637BC" w:rsidRDefault="006B1F46">
            <w:pPr>
              <w:rPr>
                <w:rFonts w:ascii="Times New Roman" w:hAnsi="Times New Roman"/>
                <w:b w:val="0"/>
                <w:lang w:val="nl-NL"/>
              </w:rPr>
            </w:pPr>
            <w:r>
              <w:rPr>
                <w:rFonts w:ascii="Times New Roman" w:hAnsi="Times New Roman"/>
                <w:b w:val="0"/>
                <w:lang w:val="nl-NL"/>
              </w:rPr>
              <w:t>Bài 2:Dân số và gia tăng dân số</w:t>
            </w:r>
          </w:p>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p w:rsidR="00F637BC" w:rsidRDefault="006B1F46">
            <w:pPr>
              <w:rPr>
                <w:rFonts w:ascii="Times New Roman" w:hAnsi="Times New Roman"/>
                <w:b w:val="0"/>
                <w:lang w:val="nl-NL"/>
              </w:rPr>
            </w:pPr>
            <w:r>
              <w:rPr>
                <w:rFonts w:ascii="Times New Roman" w:hAnsi="Times New Roman"/>
                <w:b w:val="0"/>
                <w:lang w:val="nl-NL"/>
              </w:rPr>
              <w:t>Bài 3: Phân bố bân cư và các loại hình quần cư</w:t>
            </w:r>
          </w:p>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p w:rsidR="00F637BC" w:rsidRDefault="006B1F46">
            <w:pPr>
              <w:rPr>
                <w:rFonts w:ascii="Times New Roman" w:hAnsi="Times New Roman"/>
                <w:b w:val="0"/>
                <w:lang w:val="nl-NL"/>
              </w:rPr>
            </w:pPr>
            <w:r>
              <w:rPr>
                <w:rFonts w:ascii="Times New Roman" w:hAnsi="Times New Roman"/>
                <w:b w:val="0"/>
                <w:lang w:val="nl-NL"/>
              </w:rPr>
              <w:t>Bài 4:Lao động và việc làm. Chất lượng cuộc sống</w:t>
            </w:r>
          </w:p>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p w:rsidR="00F637BC" w:rsidRDefault="006B1F46" w:rsidP="008913E0">
            <w:pPr>
              <w:rPr>
                <w:rFonts w:ascii="Times New Roman" w:hAnsi="Times New Roman"/>
                <w:b w:val="0"/>
                <w:lang w:val="nl-NL"/>
              </w:rPr>
            </w:pPr>
            <w:r>
              <w:rPr>
                <w:rFonts w:ascii="Times New Roman" w:hAnsi="Times New Roman"/>
                <w:b w:val="0"/>
                <w:lang w:val="nl-NL"/>
              </w:rPr>
              <w:t>Bài 5: Thực hành phân tích và so sánh tháp dân số</w:t>
            </w:r>
          </w:p>
        </w:tc>
        <w:tc>
          <w:tcPr>
            <w:tcW w:w="1276" w:type="dxa"/>
            <w:tcBorders>
              <w:top w:val="single" w:sz="4" w:space="0" w:color="auto"/>
              <w:left w:val="single" w:sz="4" w:space="0" w:color="auto"/>
              <w:right w:val="single" w:sz="4" w:space="0" w:color="auto"/>
            </w:tcBorders>
          </w:tcPr>
          <w:p w:rsidR="00F637BC" w:rsidRDefault="00F637BC">
            <w:pPr>
              <w:jc w:val="center"/>
              <w:rPr>
                <w:rFonts w:ascii="Times New Roman" w:hAnsi="Times New Roman"/>
                <w:b w:val="0"/>
                <w:lang w:val="nl-NL"/>
              </w:rPr>
            </w:pPr>
          </w:p>
          <w:p w:rsidR="00F637BC" w:rsidRDefault="006B1F46">
            <w:pPr>
              <w:jc w:val="center"/>
              <w:rPr>
                <w:rFonts w:ascii="Times New Roman" w:hAnsi="Times New Roman"/>
                <w:b w:val="0"/>
                <w:lang w:val="nl-NL"/>
              </w:rPr>
            </w:pPr>
            <w:r>
              <w:rPr>
                <w:rFonts w:ascii="Times New Roman" w:hAnsi="Times New Roman"/>
                <w:b w:val="0"/>
                <w:lang w:val="nl-NL"/>
              </w:rPr>
              <w:t>1</w:t>
            </w:r>
          </w:p>
          <w:p w:rsidR="00F637BC" w:rsidRDefault="00F637BC">
            <w:pPr>
              <w:jc w:val="center"/>
              <w:rPr>
                <w:rFonts w:ascii="Times New Roman" w:hAnsi="Times New Roman"/>
                <w:b w:val="0"/>
                <w:lang w:val="nl-NL"/>
              </w:rPr>
            </w:pPr>
          </w:p>
          <w:p w:rsidR="00F637BC" w:rsidRDefault="006B1F46">
            <w:pPr>
              <w:jc w:val="center"/>
              <w:rPr>
                <w:rFonts w:ascii="Times New Roman" w:hAnsi="Times New Roman"/>
                <w:b w:val="0"/>
                <w:lang w:val="nl-NL"/>
              </w:rPr>
            </w:pPr>
            <w:r>
              <w:rPr>
                <w:rFonts w:ascii="Times New Roman" w:hAnsi="Times New Roman"/>
                <w:b w:val="0"/>
                <w:lang w:val="nl-NL"/>
              </w:rPr>
              <w:t>1</w:t>
            </w:r>
          </w:p>
          <w:p w:rsidR="00F637BC" w:rsidRDefault="00F637BC">
            <w:pPr>
              <w:jc w:val="center"/>
              <w:rPr>
                <w:rFonts w:ascii="Times New Roman" w:hAnsi="Times New Roman"/>
                <w:b w:val="0"/>
                <w:lang w:val="nl-NL"/>
              </w:rPr>
            </w:pPr>
          </w:p>
          <w:p w:rsidR="00F637BC" w:rsidRDefault="00F637BC">
            <w:pPr>
              <w:jc w:val="center"/>
              <w:rPr>
                <w:rFonts w:ascii="Times New Roman" w:hAnsi="Times New Roman"/>
                <w:b w:val="0"/>
                <w:lang w:val="nl-NL"/>
              </w:rPr>
            </w:pPr>
          </w:p>
          <w:p w:rsidR="00F637BC" w:rsidRDefault="006B1F46">
            <w:pPr>
              <w:jc w:val="center"/>
              <w:rPr>
                <w:rFonts w:ascii="Times New Roman" w:hAnsi="Times New Roman"/>
                <w:b w:val="0"/>
                <w:lang w:val="nl-NL"/>
              </w:rPr>
            </w:pPr>
            <w:r>
              <w:rPr>
                <w:rFonts w:ascii="Times New Roman" w:hAnsi="Times New Roman"/>
                <w:b w:val="0"/>
                <w:lang w:val="nl-NL"/>
              </w:rPr>
              <w:t>1</w:t>
            </w:r>
          </w:p>
          <w:p w:rsidR="00F637BC" w:rsidRDefault="00F637BC">
            <w:pPr>
              <w:jc w:val="center"/>
              <w:rPr>
                <w:rFonts w:ascii="Times New Roman" w:hAnsi="Times New Roman"/>
                <w:b w:val="0"/>
                <w:lang w:val="nl-NL"/>
              </w:rPr>
            </w:pPr>
          </w:p>
          <w:p w:rsidR="00F637BC" w:rsidRDefault="00F637BC">
            <w:pPr>
              <w:jc w:val="center"/>
              <w:rPr>
                <w:rFonts w:ascii="Times New Roman" w:hAnsi="Times New Roman"/>
                <w:b w:val="0"/>
                <w:lang w:val="nl-NL"/>
              </w:rPr>
            </w:pPr>
          </w:p>
          <w:p w:rsidR="00F637BC" w:rsidRDefault="006B1F46">
            <w:pPr>
              <w:jc w:val="center"/>
              <w:rPr>
                <w:rFonts w:ascii="Times New Roman" w:hAnsi="Times New Roman"/>
                <w:b w:val="0"/>
                <w:lang w:val="nl-NL"/>
              </w:rPr>
            </w:pPr>
            <w:r>
              <w:rPr>
                <w:rFonts w:ascii="Times New Roman" w:hAnsi="Times New Roman"/>
                <w:b w:val="0"/>
                <w:lang w:val="nl-NL"/>
              </w:rPr>
              <w:t>1</w:t>
            </w:r>
          </w:p>
          <w:p w:rsidR="00F637BC" w:rsidRDefault="00F637BC">
            <w:pPr>
              <w:jc w:val="center"/>
              <w:rPr>
                <w:rFonts w:ascii="Times New Roman" w:hAnsi="Times New Roman"/>
                <w:b w:val="0"/>
                <w:lang w:val="nl-NL"/>
              </w:rPr>
            </w:pPr>
          </w:p>
          <w:p w:rsidR="00F637BC" w:rsidRDefault="00F637BC">
            <w:pPr>
              <w:jc w:val="center"/>
              <w:rPr>
                <w:rFonts w:ascii="Times New Roman" w:hAnsi="Times New Roman"/>
                <w:b w:val="0"/>
                <w:lang w:val="nl-NL"/>
              </w:rPr>
            </w:pPr>
          </w:p>
          <w:p w:rsidR="00F637BC" w:rsidRDefault="00F637BC">
            <w:pPr>
              <w:jc w:val="center"/>
              <w:rPr>
                <w:rFonts w:ascii="Times New Roman" w:hAnsi="Times New Roman"/>
                <w:b w:val="0"/>
                <w:lang w:val="nl-NL"/>
              </w:rPr>
            </w:pPr>
          </w:p>
          <w:p w:rsidR="00F637BC" w:rsidRDefault="006B1F46">
            <w:pPr>
              <w:jc w:val="center"/>
              <w:rPr>
                <w:rFonts w:ascii="Times New Roman" w:hAnsi="Times New Roman"/>
                <w:b w:val="0"/>
                <w:lang w:val="nl-NL"/>
              </w:rPr>
            </w:pPr>
            <w:r>
              <w:rPr>
                <w:rFonts w:ascii="Times New Roman" w:hAnsi="Times New Roman"/>
                <w:b w:val="0"/>
                <w:lang w:val="nl-NL"/>
              </w:rPr>
              <w:t>1</w:t>
            </w:r>
          </w:p>
        </w:tc>
        <w:tc>
          <w:tcPr>
            <w:tcW w:w="1417" w:type="dxa"/>
            <w:tcBorders>
              <w:top w:val="single" w:sz="4" w:space="0" w:color="auto"/>
              <w:left w:val="single" w:sz="4" w:space="0" w:color="auto"/>
              <w:right w:val="single" w:sz="4" w:space="0" w:color="auto"/>
            </w:tcBorders>
          </w:tcPr>
          <w:p w:rsidR="00F637BC" w:rsidRDefault="00F637BC">
            <w:pPr>
              <w:rPr>
                <w:rFonts w:ascii="Times New Roman" w:hAnsi="Times New Roman"/>
                <w:b w:val="0"/>
                <w:lang w:val="nl-NL"/>
              </w:rPr>
            </w:pPr>
          </w:p>
          <w:p w:rsidR="00F637BC" w:rsidRDefault="006B1F46">
            <w:pPr>
              <w:rPr>
                <w:rFonts w:ascii="Times New Roman" w:hAnsi="Times New Roman"/>
                <w:b w:val="0"/>
                <w:lang w:val="nl-NL"/>
              </w:rPr>
            </w:pPr>
            <w:r>
              <w:rPr>
                <w:rFonts w:ascii="Times New Roman" w:hAnsi="Times New Roman"/>
                <w:b w:val="0"/>
                <w:lang w:val="nl-NL"/>
              </w:rPr>
              <w:t>Tuần 1</w:t>
            </w:r>
          </w:p>
          <w:p w:rsidR="00F637BC" w:rsidRDefault="00F637BC">
            <w:pPr>
              <w:rPr>
                <w:rFonts w:ascii="Times New Roman" w:hAnsi="Times New Roman"/>
                <w:lang w:val="nl-NL"/>
              </w:rPr>
            </w:pPr>
          </w:p>
          <w:p w:rsidR="00F637BC" w:rsidRDefault="006B1F46">
            <w:pPr>
              <w:rPr>
                <w:rFonts w:ascii="Times New Roman" w:hAnsi="Times New Roman"/>
                <w:lang w:val="nl-NL"/>
              </w:rPr>
            </w:pPr>
            <w:r>
              <w:rPr>
                <w:rFonts w:ascii="Times New Roman" w:hAnsi="Times New Roman"/>
                <w:b w:val="0"/>
                <w:lang w:val="nl-NL"/>
              </w:rPr>
              <w:t>Tuần 1</w:t>
            </w:r>
          </w:p>
          <w:p w:rsidR="00F637BC" w:rsidRDefault="00F637BC">
            <w:pPr>
              <w:rPr>
                <w:rFonts w:ascii="Times New Roman" w:hAnsi="Times New Roman"/>
                <w:lang w:val="nl-NL"/>
              </w:rPr>
            </w:pPr>
          </w:p>
          <w:p w:rsidR="00F637BC" w:rsidRDefault="00F637BC">
            <w:pPr>
              <w:rPr>
                <w:rFonts w:ascii="Times New Roman" w:hAnsi="Times New Roman"/>
                <w:lang w:val="nl-NL"/>
              </w:rPr>
            </w:pPr>
          </w:p>
          <w:p w:rsidR="00F637BC" w:rsidRDefault="006B1F46">
            <w:pPr>
              <w:rPr>
                <w:rFonts w:ascii="Times New Roman" w:hAnsi="Times New Roman"/>
                <w:lang w:val="nl-NL"/>
              </w:rPr>
            </w:pPr>
            <w:r>
              <w:rPr>
                <w:rFonts w:ascii="Times New Roman" w:hAnsi="Times New Roman"/>
                <w:b w:val="0"/>
                <w:lang w:val="nl-NL"/>
              </w:rPr>
              <w:t>Tuần 2</w:t>
            </w:r>
          </w:p>
          <w:p w:rsidR="00F637BC" w:rsidRDefault="00F637BC">
            <w:pPr>
              <w:rPr>
                <w:rFonts w:ascii="Times New Roman" w:hAnsi="Times New Roman"/>
                <w:lang w:val="nl-NL"/>
              </w:rPr>
            </w:pPr>
          </w:p>
          <w:p w:rsidR="00F637BC" w:rsidRDefault="00F637BC">
            <w:pPr>
              <w:rPr>
                <w:rFonts w:ascii="Times New Roman" w:hAnsi="Times New Roman"/>
                <w:lang w:val="nl-NL"/>
              </w:rPr>
            </w:pPr>
          </w:p>
          <w:p w:rsidR="00F637BC" w:rsidRDefault="006B1F46">
            <w:pPr>
              <w:rPr>
                <w:rFonts w:ascii="Times New Roman" w:hAnsi="Times New Roman"/>
                <w:lang w:val="nl-NL"/>
              </w:rPr>
            </w:pPr>
            <w:r>
              <w:rPr>
                <w:rFonts w:ascii="Times New Roman" w:hAnsi="Times New Roman"/>
                <w:b w:val="0"/>
                <w:lang w:val="nl-NL"/>
              </w:rPr>
              <w:t>Tuần 2</w:t>
            </w:r>
          </w:p>
          <w:p w:rsidR="00F637BC" w:rsidRDefault="00F637BC">
            <w:pPr>
              <w:rPr>
                <w:rFonts w:ascii="Times New Roman" w:hAnsi="Times New Roman"/>
                <w:lang w:val="nl-NL"/>
              </w:rPr>
            </w:pPr>
          </w:p>
          <w:p w:rsidR="00F637BC" w:rsidRDefault="00F637BC">
            <w:pPr>
              <w:rPr>
                <w:rFonts w:ascii="Times New Roman" w:hAnsi="Times New Roman"/>
                <w:lang w:val="nl-NL"/>
              </w:rPr>
            </w:pPr>
          </w:p>
          <w:p w:rsidR="00F637BC" w:rsidRDefault="00F637BC">
            <w:pPr>
              <w:rPr>
                <w:rFonts w:ascii="Times New Roman" w:hAnsi="Times New Roman"/>
                <w:lang w:val="nl-NL"/>
              </w:rPr>
            </w:pPr>
          </w:p>
          <w:p w:rsidR="00F637BC" w:rsidRDefault="006B1F46">
            <w:pPr>
              <w:rPr>
                <w:rFonts w:ascii="Times New Roman" w:hAnsi="Times New Roman"/>
                <w:lang w:val="nl-NL"/>
              </w:rPr>
            </w:pPr>
            <w:r>
              <w:rPr>
                <w:rFonts w:ascii="Times New Roman" w:hAnsi="Times New Roman"/>
                <w:b w:val="0"/>
                <w:lang w:val="nl-NL"/>
              </w:rPr>
              <w:t>Tuần 3</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nl-NL"/>
              </w:rPr>
            </w:pPr>
            <w:r>
              <w:rPr>
                <w:rFonts w:ascii="Times New Roman" w:hAnsi="Times New Roman"/>
                <w:b w:val="0"/>
                <w:lang w:val="nl-NL"/>
              </w:rPr>
              <w:t>MC, bảng phụ, tranh ảnh các dân tộc Việt Nam</w:t>
            </w:r>
          </w:p>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rPr>
                <w:rFonts w:ascii="Times New Roman" w:hAnsi="Times New Roman"/>
                <w:b w:val="0"/>
                <w:lang w:val="nl-NL"/>
              </w:rPr>
            </w:pPr>
            <w:r>
              <w:rPr>
                <w:rFonts w:ascii="Times New Roman" w:hAnsi="Times New Roman"/>
                <w:b w:val="0"/>
                <w:kern w:val="24"/>
              </w:rPr>
              <w:t>Phiếu học tập</w:t>
            </w:r>
          </w:p>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Lớp học</w:t>
            </w:r>
          </w:p>
        </w:tc>
      </w:tr>
      <w:tr w:rsidR="00F637BC" w:rsidTr="008913E0">
        <w:trPr>
          <w:trHeight w:val="283"/>
          <w:jc w:val="center"/>
        </w:trPr>
        <w:tc>
          <w:tcPr>
            <w:tcW w:w="771" w:type="dxa"/>
            <w:tcBorders>
              <w:left w:val="single" w:sz="4" w:space="0" w:color="auto"/>
              <w:bottom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6</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 xml:space="preserve">Bài 6. Sự phát triển nền kinh tế Việt Nam. </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lang w:val="nl-NL"/>
              </w:rPr>
            </w:pPr>
            <w:r>
              <w:rPr>
                <w:rFonts w:ascii="Times New Roman" w:hAnsi="Times New Roman"/>
                <w:b w:val="0"/>
                <w:lang w:val="nl-NL"/>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i/>
                <w:lang w:val="nl-NL"/>
              </w:rPr>
            </w:pPr>
            <w:r>
              <w:rPr>
                <w:rFonts w:ascii="Times New Roman" w:hAnsi="Times New Roman"/>
                <w:b w:val="0"/>
                <w:lang w:val="nl-NL"/>
              </w:rPr>
              <w:t>Tuần 3</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rPr>
                <w:rFonts w:ascii="Times New Roman" w:hAnsi="Times New Roman"/>
                <w:b w:val="0"/>
              </w:rPr>
            </w:pPr>
            <w:r>
              <w:rPr>
                <w:rFonts w:ascii="Times New Roman" w:hAnsi="Times New Roman"/>
                <w:b w:val="0"/>
                <w:kern w:val="24"/>
              </w:rPr>
              <w:t>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Lớp học</w:t>
            </w:r>
          </w:p>
        </w:tc>
      </w:tr>
      <w:tr w:rsidR="00F637BC" w:rsidTr="008913E0">
        <w:trPr>
          <w:trHeight w:val="283"/>
          <w:jc w:val="center"/>
        </w:trPr>
        <w:tc>
          <w:tcPr>
            <w:tcW w:w="771" w:type="dxa"/>
            <w:tcBorders>
              <w:top w:val="single" w:sz="4" w:space="0" w:color="auto"/>
              <w:left w:val="single" w:sz="4" w:space="0" w:color="auto"/>
              <w:right w:val="single" w:sz="4" w:space="0" w:color="auto"/>
            </w:tcBorders>
            <w:shd w:val="clear" w:color="auto" w:fill="auto"/>
            <w:vAlign w:val="center"/>
          </w:tcPr>
          <w:p w:rsidR="00F637BC" w:rsidRDefault="00F637BC">
            <w:pPr>
              <w:rPr>
                <w:rFonts w:ascii="Times New Roman" w:hAnsi="Times New Roman"/>
                <w:b w:val="0"/>
              </w:rPr>
            </w:pPr>
          </w:p>
          <w:p w:rsidR="00F637BC" w:rsidRDefault="006B1F46">
            <w:pPr>
              <w:rPr>
                <w:rFonts w:ascii="Times New Roman" w:hAnsi="Times New Roman"/>
                <w:b w:val="0"/>
              </w:rPr>
            </w:pPr>
            <w:r>
              <w:rPr>
                <w:rFonts w:ascii="Times New Roman" w:hAnsi="Times New Roman"/>
                <w:b w:val="0"/>
              </w:rPr>
              <w:t>7</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7. Các nhân tố ảnh hưởng đến sự phát triển và phân bố nông nghiệp</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lang w:val="sv-SE"/>
              </w:rPr>
            </w:pPr>
            <w:r>
              <w:rPr>
                <w:rFonts w:ascii="Times New Roman" w:hAnsi="Times New Roman"/>
                <w:b w:val="0"/>
                <w:lang w:val="sv-SE"/>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i/>
                <w:lang w:val="sv-SE"/>
              </w:rPr>
            </w:pPr>
            <w:r>
              <w:rPr>
                <w:rFonts w:ascii="Times New Roman" w:hAnsi="Times New Roman"/>
                <w:b w:val="0"/>
                <w:lang w:val="nl-NL"/>
              </w:rPr>
              <w:t>Tuần 4</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 xml:space="preserve">(Nguồn </w:t>
            </w:r>
            <w:r>
              <w:rPr>
                <w:i/>
                <w:kern w:val="24"/>
                <w:sz w:val="28"/>
                <w:szCs w:val="28"/>
                <w:lang w:val="en-US"/>
              </w:rPr>
              <w:lastRenderedPageBreak/>
              <w:t>Internet)</w:t>
            </w:r>
          </w:p>
          <w:p w:rsidR="00F637BC" w:rsidRDefault="006B1F46">
            <w:pPr>
              <w:rPr>
                <w:rFonts w:ascii="Times New Roman" w:hAnsi="Times New Roman"/>
                <w:b w:val="0"/>
                <w:lang w:val="sv-SE"/>
              </w:rPr>
            </w:pPr>
            <w:r>
              <w:rPr>
                <w:rFonts w:ascii="Times New Roman" w:hAnsi="Times New Roman"/>
                <w:b w:val="0"/>
                <w:kern w:val="24"/>
              </w:rPr>
              <w:t>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i/>
                <w:lang w:val="sv-SE"/>
              </w:rPr>
            </w:pPr>
            <w:r>
              <w:rPr>
                <w:rFonts w:ascii="Times New Roman" w:hAnsi="Times New Roman"/>
                <w:b w:val="0"/>
              </w:rPr>
              <w:lastRenderedPageBreak/>
              <w:t>Lớp học</w:t>
            </w:r>
          </w:p>
        </w:tc>
      </w:tr>
      <w:tr w:rsidR="00F637BC" w:rsidTr="008913E0">
        <w:trPr>
          <w:trHeight w:val="283"/>
          <w:jc w:val="center"/>
        </w:trPr>
        <w:tc>
          <w:tcPr>
            <w:tcW w:w="771" w:type="dxa"/>
            <w:tcBorders>
              <w:left w:val="single" w:sz="4" w:space="0" w:color="auto"/>
              <w:bottom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8</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8. Sự phát triển và phân bố nông nghiệp.</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4</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rPr>
                <w:rFonts w:ascii="Times New Roman" w:hAnsi="Times New Roman"/>
                <w:b w:val="0"/>
                <w:i/>
                <w:lang w:val="sv-SE"/>
              </w:rPr>
            </w:pPr>
            <w:r>
              <w:rPr>
                <w:rFonts w:ascii="Times New Roman" w:hAnsi="Times New Roman"/>
                <w:b w:val="0"/>
                <w:kern w:val="24"/>
              </w:rPr>
              <w:t>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sv-SE"/>
              </w:rPr>
            </w:pPr>
            <w:r>
              <w:rPr>
                <w:rFonts w:ascii="Times New Roman" w:hAnsi="Times New Roman"/>
                <w:b w:val="0"/>
              </w:rPr>
              <w:t>Lớp học</w:t>
            </w:r>
          </w:p>
        </w:tc>
      </w:tr>
      <w:tr w:rsidR="00F637BC" w:rsidTr="008913E0">
        <w:trPr>
          <w:trHeight w:val="283"/>
          <w:jc w:val="center"/>
        </w:trPr>
        <w:tc>
          <w:tcPr>
            <w:tcW w:w="771" w:type="dxa"/>
            <w:tcBorders>
              <w:top w:val="single" w:sz="4" w:space="0" w:color="auto"/>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9</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9. Sự phát triển và phân bố lâm nghiệp</w:t>
            </w:r>
            <w:proofErr w:type="gramStart"/>
            <w:r>
              <w:rPr>
                <w:rFonts w:ascii="Times New Roman" w:hAnsi="Times New Roman"/>
                <w:b w:val="0"/>
              </w:rPr>
              <w:t>,  thủy</w:t>
            </w:r>
            <w:proofErr w:type="gramEnd"/>
            <w:r>
              <w:rPr>
                <w:rFonts w:ascii="Times New Roman" w:hAnsi="Times New Roman"/>
                <w:b w:val="0"/>
              </w:rPr>
              <w:t xml:space="preserve"> sản.</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5</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rPr>
                <w:rFonts w:ascii="Times New Roman" w:hAnsi="Times New Roman"/>
                <w:b w:val="0"/>
                <w:i/>
                <w:lang w:val="sv-SE"/>
              </w:rPr>
            </w:pPr>
            <w:r>
              <w:rPr>
                <w:rFonts w:ascii="Times New Roman" w:hAnsi="Times New Roman"/>
                <w:b w:val="0"/>
                <w:kern w:val="24"/>
              </w:rPr>
              <w:t>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sv-SE"/>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10</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9. Sự phát triển và phân bố sản xuất lâm nghiệp thủy sản.(tiếp theo)</w:t>
            </w:r>
          </w:p>
          <w:p w:rsidR="00F637BC" w:rsidRDefault="00F637BC">
            <w:pPr>
              <w:rPr>
                <w:rFonts w:ascii="Times New Roman" w:hAnsi="Times New Roman"/>
                <w:b w:val="0"/>
                <w:i/>
              </w:rPr>
            </w:pP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5</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rPr>
                <w:rFonts w:ascii="Times New Roman" w:hAnsi="Times New Roman"/>
                <w:b w:val="0"/>
              </w:rPr>
            </w:pPr>
            <w:r>
              <w:rPr>
                <w:rFonts w:ascii="Times New Roman" w:hAnsi="Times New Roman"/>
                <w:b w:val="0"/>
                <w:kern w:val="24"/>
              </w:rPr>
              <w:t>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11</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10. Thực hành vẽ và phân tích biểu đồ về sự thay đổi cơ cấu diện tích gieo trồng phân theo các loại cây, sự tăng trưởng đàn gia súc gia cầm</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lang w:val="nl-NL"/>
              </w:rPr>
            </w:pPr>
            <w:r>
              <w:rPr>
                <w:rFonts w:ascii="Times New Roman" w:hAnsi="Times New Roman"/>
                <w:b w:val="0"/>
                <w:lang w:val="nl-NL"/>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nl-NL"/>
              </w:rPr>
            </w:pPr>
            <w:r>
              <w:rPr>
                <w:rFonts w:ascii="Times New Roman" w:hAnsi="Times New Roman"/>
                <w:b w:val="0"/>
                <w:lang w:val="nl-NL"/>
              </w:rPr>
              <w:t>Tuần 6</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nl-NL"/>
              </w:rPr>
            </w:pPr>
            <w:r>
              <w:rPr>
                <w:rFonts w:ascii="Times New Roman" w:hAnsi="Times New Roman"/>
                <w:b w:val="0"/>
                <w:lang w:val="nl-NL"/>
              </w:rPr>
              <w:t>Bảng số liệu, biểu đồ mẫu</w:t>
            </w:r>
          </w:p>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rPr>
                <w:rFonts w:ascii="Times New Roman" w:hAnsi="Times New Roman"/>
                <w:b w:val="0"/>
                <w:lang w:val="nl-NL"/>
              </w:rPr>
            </w:pPr>
            <w:r>
              <w:rPr>
                <w:rFonts w:ascii="Times New Roman" w:hAnsi="Times New Roman"/>
                <w:b w:val="0"/>
                <w:kern w:val="24"/>
              </w:rPr>
              <w:t>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sv-SE"/>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12</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Bài 11: Các nhân tố ảnh hưởng đến sự phát triển và phân bố công nghiệp.</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lang w:val="es-AR"/>
              </w:rPr>
            </w:pPr>
            <w:r>
              <w:rPr>
                <w:rFonts w:ascii="Times New Roman" w:hAnsi="Times New Roman"/>
                <w:b w:val="0"/>
                <w:lang w:val="es-AR"/>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es-AR"/>
              </w:rPr>
            </w:pPr>
            <w:r>
              <w:rPr>
                <w:rFonts w:ascii="Times New Roman" w:hAnsi="Times New Roman"/>
                <w:b w:val="0"/>
                <w:lang w:val="nl-NL"/>
              </w:rPr>
              <w:t>Tuần 6</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es-AR"/>
              </w:rPr>
            </w:pPr>
            <w:r>
              <w:rPr>
                <w:rFonts w:ascii="Times New Roman" w:hAnsi="Times New Roman"/>
                <w:b w:val="0"/>
                <w:lang w:val="es-AR"/>
              </w:rPr>
              <w:t>- Bản đồ địa chất, khoáng sản VN</w:t>
            </w:r>
          </w:p>
          <w:p w:rsidR="00F637BC" w:rsidRDefault="006B1F46">
            <w:pPr>
              <w:rPr>
                <w:rFonts w:ascii="Times New Roman" w:hAnsi="Times New Roman"/>
                <w:b w:val="0"/>
                <w:lang w:val="es-AR"/>
              </w:rPr>
            </w:pPr>
            <w:r>
              <w:rPr>
                <w:rFonts w:ascii="Times New Roman" w:hAnsi="Times New Roman"/>
                <w:b w:val="0"/>
                <w:lang w:val="es-AR"/>
              </w:rPr>
              <w:t>- Bản đồ phân bố dân cư</w:t>
            </w:r>
          </w:p>
          <w:p w:rsidR="00F637BC" w:rsidRDefault="006B1F46">
            <w:pPr>
              <w:rPr>
                <w:rFonts w:ascii="Times New Roman" w:hAnsi="Times New Roman"/>
                <w:b w:val="0"/>
                <w:iCs/>
              </w:rPr>
            </w:pPr>
            <w:r>
              <w:rPr>
                <w:rFonts w:ascii="Times New Roman" w:hAnsi="Times New Roman"/>
                <w:b w:val="0"/>
                <w:iCs/>
              </w:rPr>
              <w:t>- Máy tính, máy chiếu.</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sv-SE"/>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13</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Bài 12: Sự phát triển và phân bố công nghiệp.</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lang w:val="es-AR"/>
              </w:rPr>
            </w:pPr>
            <w:r>
              <w:rPr>
                <w:rFonts w:ascii="Times New Roman" w:hAnsi="Times New Roman"/>
                <w:b w:val="0"/>
                <w:lang w:val="es-AR"/>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es-AR"/>
              </w:rPr>
            </w:pPr>
            <w:r>
              <w:rPr>
                <w:rFonts w:ascii="Times New Roman" w:hAnsi="Times New Roman"/>
                <w:b w:val="0"/>
                <w:lang w:val="nl-NL"/>
              </w:rPr>
              <w:t>Tuần 7</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es-AR"/>
              </w:rPr>
            </w:pPr>
            <w:r>
              <w:rPr>
                <w:rFonts w:ascii="Times New Roman" w:hAnsi="Times New Roman"/>
                <w:b w:val="0"/>
                <w:lang w:val="es-AR"/>
              </w:rPr>
              <w:t>- Bản đồ CN VN</w:t>
            </w:r>
          </w:p>
          <w:p w:rsidR="00F637BC" w:rsidRDefault="006B1F46">
            <w:pPr>
              <w:rPr>
                <w:rFonts w:ascii="Times New Roman" w:hAnsi="Times New Roman"/>
                <w:b w:val="0"/>
                <w:lang w:val="es-AR"/>
              </w:rPr>
            </w:pPr>
            <w:r>
              <w:rPr>
                <w:rFonts w:ascii="Times New Roman" w:hAnsi="Times New Roman"/>
                <w:b w:val="0"/>
                <w:lang w:val="es-AR"/>
              </w:rPr>
              <w:t>-  Bản đồ kinh tế VN</w:t>
            </w:r>
          </w:p>
          <w:p w:rsidR="00F637BC" w:rsidRDefault="006B1F46">
            <w:pPr>
              <w:rPr>
                <w:rFonts w:ascii="Times New Roman" w:hAnsi="Times New Roman"/>
                <w:b w:val="0"/>
              </w:rPr>
            </w:pPr>
            <w:r>
              <w:rPr>
                <w:rFonts w:ascii="Times New Roman" w:hAnsi="Times New Roman"/>
                <w:b w:val="0"/>
              </w:rPr>
              <w:t>- Tư liệu, hình ảnh</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it-IT"/>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1</w:t>
            </w:r>
            <w:r>
              <w:rPr>
                <w:rFonts w:ascii="Times New Roman" w:hAnsi="Times New Roman"/>
                <w:b w:val="0"/>
              </w:rPr>
              <w:t>4</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 xml:space="preserve">Bài 13: Vai trò đặc, điểm phát </w:t>
            </w:r>
            <w:proofErr w:type="gramStart"/>
            <w:r>
              <w:rPr>
                <w:rFonts w:ascii="Times New Roman" w:hAnsi="Times New Roman"/>
                <w:b w:val="0"/>
              </w:rPr>
              <w:t>triển  và</w:t>
            </w:r>
            <w:proofErr w:type="gramEnd"/>
            <w:r>
              <w:rPr>
                <w:rFonts w:ascii="Times New Roman" w:hAnsi="Times New Roman"/>
                <w:b w:val="0"/>
              </w:rPr>
              <w:t xml:space="preserve"> phân bố dịch vụ.</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7</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 Sơ đồ cơ cấu các ngành dịch vụ ở nước ta</w:t>
            </w:r>
          </w:p>
          <w:p w:rsidR="00F637BC" w:rsidRDefault="006B1F46">
            <w:pPr>
              <w:rPr>
                <w:rFonts w:ascii="Times New Roman" w:hAnsi="Times New Roman"/>
                <w:b w:val="0"/>
              </w:rPr>
            </w:pPr>
            <w:r>
              <w:rPr>
                <w:rFonts w:ascii="Times New Roman" w:hAnsi="Times New Roman"/>
                <w:b w:val="0"/>
              </w:rPr>
              <w:t>- Tư liệu, hình ảnh</w:t>
            </w:r>
          </w:p>
          <w:p w:rsidR="00F637BC" w:rsidRDefault="006B1F46">
            <w:pPr>
              <w:rPr>
                <w:rFonts w:ascii="Times New Roman" w:hAnsi="Times New Roman"/>
                <w:b w:val="0"/>
              </w:rPr>
            </w:pPr>
            <w:r>
              <w:rPr>
                <w:rFonts w:ascii="Times New Roman" w:hAnsi="Times New Roman"/>
                <w:b w:val="0"/>
              </w:rPr>
              <w:t>- Máy tính, máy chiếu.</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1</w:t>
            </w:r>
            <w:r>
              <w:rPr>
                <w:rFonts w:ascii="Times New Roman" w:hAnsi="Times New Roman"/>
                <w:b w:val="0"/>
              </w:rPr>
              <w:t>5</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14</w:t>
            </w:r>
            <w:proofErr w:type="gramStart"/>
            <w:r>
              <w:rPr>
                <w:rFonts w:ascii="Times New Roman" w:hAnsi="Times New Roman"/>
                <w:b w:val="0"/>
              </w:rPr>
              <w:t>:Giao</w:t>
            </w:r>
            <w:proofErr w:type="gramEnd"/>
            <w:r>
              <w:rPr>
                <w:rFonts w:ascii="Times New Roman" w:hAnsi="Times New Roman"/>
                <w:b w:val="0"/>
              </w:rPr>
              <w:t xml:space="preserve"> thông vận tải và bưu chính viễn thông.</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eastAsia="Cambria" w:hAnsi="Times New Roman"/>
                <w:b w:val="0"/>
              </w:rPr>
            </w:pPr>
            <w:r>
              <w:rPr>
                <w:rFonts w:ascii="Times New Roman" w:eastAsia="Cambria"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hAnsi="Times New Roman"/>
                <w:b w:val="0"/>
                <w:lang w:val="nl-NL"/>
              </w:rPr>
              <w:t>Tuần 8</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 xml:space="preserve">- Các hình ảnh về các loại hình giao thông vận tải, </w:t>
            </w:r>
            <w:r>
              <w:rPr>
                <w:rFonts w:ascii="Times New Roman" w:eastAsia="Cambria" w:hAnsi="Times New Roman"/>
                <w:b w:val="0"/>
                <w:lang w:val="vi-VN"/>
              </w:rPr>
              <w:lastRenderedPageBreak/>
              <w:t xml:space="preserve">video clip, </w:t>
            </w:r>
          </w:p>
          <w:p w:rsidR="00F637BC" w:rsidRDefault="006B1F46" w:rsidP="008913E0">
            <w:pPr>
              <w:rPr>
                <w:rFonts w:ascii="Times New Roman" w:hAnsi="Times New Roman"/>
                <w:b w:val="0"/>
                <w:lang w:val="vi-VN"/>
              </w:rPr>
            </w:pPr>
            <w:r>
              <w:rPr>
                <w:rFonts w:ascii="Times New Roman" w:eastAsia="Cambria" w:hAnsi="Times New Roman"/>
                <w:b w:val="0"/>
                <w:lang w:val="vi-VN"/>
              </w:rPr>
              <w:t>- Phiếu học tập, bảng nhóm hoặc giấy A2, bài giảng PPt.</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nl-NL"/>
              </w:rPr>
            </w:pPr>
            <w:r>
              <w:rPr>
                <w:rFonts w:ascii="Times New Roman" w:hAnsi="Times New Roman"/>
                <w:b w:val="0"/>
              </w:rPr>
              <w:lastRenderedPageBreak/>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1</w:t>
            </w:r>
            <w:r>
              <w:rPr>
                <w:rFonts w:ascii="Times New Roman" w:hAnsi="Times New Roman"/>
                <w:b w:val="0"/>
              </w:rPr>
              <w:t>6</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15</w:t>
            </w:r>
            <w:proofErr w:type="gramStart"/>
            <w:r>
              <w:rPr>
                <w:rFonts w:ascii="Times New Roman" w:hAnsi="Times New Roman"/>
                <w:b w:val="0"/>
              </w:rPr>
              <w:t>:Thương</w:t>
            </w:r>
            <w:proofErr w:type="gramEnd"/>
            <w:r>
              <w:rPr>
                <w:rFonts w:ascii="Times New Roman" w:hAnsi="Times New Roman"/>
                <w:b w:val="0"/>
              </w:rPr>
              <w:t xml:space="preserve"> mại và du lịch.</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eastAsia="Cambria" w:hAnsi="Times New Roman"/>
                <w:b w:val="0"/>
              </w:rPr>
            </w:pPr>
            <w:r>
              <w:rPr>
                <w:rFonts w:ascii="Times New Roman" w:eastAsia="Cambria"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hAnsi="Times New Roman"/>
                <w:b w:val="0"/>
                <w:lang w:val="nl-NL"/>
              </w:rPr>
              <w:t>Tuần 8</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 Máy tính,  Máy chiếu</w:t>
            </w:r>
          </w:p>
          <w:p w:rsidR="00F637BC" w:rsidRDefault="006B1F46">
            <w:pPr>
              <w:rPr>
                <w:rFonts w:ascii="Times New Roman" w:eastAsia="Cambria" w:hAnsi="Times New Roman"/>
                <w:b w:val="0"/>
                <w:lang w:val="vi-VN"/>
              </w:rPr>
            </w:pPr>
            <w:r>
              <w:rPr>
                <w:rFonts w:ascii="Times New Roman" w:eastAsia="Cambria" w:hAnsi="Times New Roman"/>
                <w:b w:val="0"/>
                <w:lang w:val="vi-VN"/>
              </w:rPr>
              <w:t>- Phiếu học tập</w:t>
            </w:r>
          </w:p>
          <w:p w:rsidR="00F637BC" w:rsidRDefault="006B1F46" w:rsidP="008913E0">
            <w:pPr>
              <w:rPr>
                <w:rFonts w:ascii="Times New Roman" w:hAnsi="Times New Roman"/>
                <w:b w:val="0"/>
                <w:lang w:val="vi-VN"/>
              </w:rPr>
            </w:pPr>
            <w:r>
              <w:rPr>
                <w:rFonts w:ascii="Times New Roman" w:eastAsia="Cambria" w:hAnsi="Times New Roman"/>
                <w:b w:val="0"/>
                <w:lang w:val="vi-VN"/>
              </w:rPr>
              <w:t>- Bản đồ du lịch Việt nam (Át lát địa lí Việt Nam)</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1</w:t>
            </w:r>
            <w:r>
              <w:rPr>
                <w:rFonts w:ascii="Times New Roman" w:hAnsi="Times New Roman"/>
                <w:b w:val="0"/>
              </w:rPr>
              <w:t>7</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6B1F46">
            <w:pPr>
              <w:rPr>
                <w:rFonts w:ascii="Times New Roman" w:hAnsi="Times New Roman"/>
                <w:b w:val="0"/>
              </w:rPr>
            </w:pPr>
            <w:r>
              <w:rPr>
                <w:rFonts w:ascii="Times New Roman" w:hAnsi="Times New Roman"/>
                <w:b w:val="0"/>
              </w:rPr>
              <w:t>Ôn tập</w:t>
            </w:r>
          </w:p>
        </w:tc>
        <w:tc>
          <w:tcPr>
            <w:tcW w:w="1276" w:type="dxa"/>
            <w:tcBorders>
              <w:top w:val="single" w:sz="4" w:space="0" w:color="auto"/>
              <w:left w:val="single" w:sz="4" w:space="0" w:color="auto"/>
              <w:bottom w:val="single" w:sz="4" w:space="0" w:color="auto"/>
              <w:right w:val="single" w:sz="4" w:space="0" w:color="auto"/>
            </w:tcBorders>
          </w:tcPr>
          <w:p w:rsidR="00F637BC" w:rsidRDefault="00F637BC">
            <w:pPr>
              <w:jc w:val="center"/>
              <w:rPr>
                <w:rFonts w:ascii="Times New Roman" w:eastAsia="Cambria" w:hAnsi="Times New Roman"/>
                <w:b w:val="0"/>
              </w:rPr>
            </w:pPr>
          </w:p>
          <w:p w:rsidR="00F637BC" w:rsidRDefault="00F637BC">
            <w:pPr>
              <w:jc w:val="center"/>
              <w:rPr>
                <w:rFonts w:ascii="Times New Roman" w:eastAsia="Cambria" w:hAnsi="Times New Roman"/>
                <w:b w:val="0"/>
              </w:rPr>
            </w:pPr>
          </w:p>
          <w:p w:rsidR="00F637BC" w:rsidRDefault="00F637BC">
            <w:pPr>
              <w:jc w:val="center"/>
              <w:rPr>
                <w:rFonts w:ascii="Times New Roman" w:eastAsia="Cambria" w:hAnsi="Times New Roman"/>
                <w:b w:val="0"/>
              </w:rPr>
            </w:pPr>
          </w:p>
          <w:p w:rsidR="00F637BC" w:rsidRDefault="006B1F46">
            <w:pPr>
              <w:jc w:val="center"/>
              <w:rPr>
                <w:rFonts w:ascii="Times New Roman" w:eastAsia="Cambria" w:hAnsi="Times New Roman"/>
                <w:b w:val="0"/>
              </w:rPr>
            </w:pPr>
            <w:r>
              <w:rPr>
                <w:rFonts w:ascii="Times New Roman" w:eastAsia="Cambria"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p w:rsidR="00F637BC" w:rsidRDefault="006B1F46">
            <w:pPr>
              <w:rPr>
                <w:rFonts w:ascii="Times New Roman" w:eastAsia="Cambria" w:hAnsi="Times New Roman"/>
                <w:b w:val="0"/>
                <w:lang w:val="vi-VN"/>
              </w:rPr>
            </w:pPr>
            <w:r>
              <w:rPr>
                <w:rFonts w:ascii="Times New Roman" w:hAnsi="Times New Roman"/>
                <w:b w:val="0"/>
                <w:lang w:val="nl-NL"/>
              </w:rPr>
              <w:t>Tuần 9</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 Bảng số liệu về quy mô GDP theo nhóm ngành kinh tế nước ta giai đoạn 2010 – 2017.</w:t>
            </w:r>
          </w:p>
          <w:p w:rsidR="00F637BC" w:rsidRDefault="006B1F46">
            <w:pPr>
              <w:rPr>
                <w:rFonts w:ascii="Times New Roman" w:eastAsia="Cambria" w:hAnsi="Times New Roman"/>
                <w:b w:val="0"/>
                <w:lang w:val="vi-VN"/>
              </w:rPr>
            </w:pPr>
            <w:r>
              <w:rPr>
                <w:rFonts w:ascii="Times New Roman" w:eastAsia="Cambria" w:hAnsi="Times New Roman"/>
                <w:b w:val="0"/>
                <w:lang w:val="vi-VN"/>
              </w:rPr>
              <w:t>- Biểu đồ mẫu.</w:t>
            </w:r>
          </w:p>
          <w:p w:rsidR="00F637BC" w:rsidRDefault="006B1F46" w:rsidP="008913E0">
            <w:pPr>
              <w:rPr>
                <w:rFonts w:ascii="Times New Roman" w:hAnsi="Times New Roman"/>
                <w:b w:val="0"/>
                <w:lang w:val="vi-VN"/>
              </w:rPr>
            </w:pPr>
            <w:r>
              <w:rPr>
                <w:rFonts w:ascii="Times New Roman" w:eastAsia="Cambria" w:hAnsi="Times New Roman"/>
                <w:b w:val="0"/>
                <w:lang w:val="vi-VN"/>
              </w:rPr>
              <w:t xml:space="preserve">- Bộ câu hỏi, các tranh ảnh có liên quan đến nội dung bài học. </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1</w:t>
            </w:r>
            <w:r>
              <w:rPr>
                <w:rFonts w:ascii="Times New Roman" w:hAnsi="Times New Roman"/>
                <w:b w:val="0"/>
              </w:rPr>
              <w:t>8</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Kiểm tra giữa kì I</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9</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Đề KT</w:t>
            </w:r>
          </w:p>
          <w:p w:rsidR="00F637BC" w:rsidRDefault="00F637BC">
            <w:pPr>
              <w:rPr>
                <w:rFonts w:ascii="Times New Roman" w:hAnsi="Times New Roman"/>
                <w:b w:val="0"/>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1</w:t>
            </w:r>
            <w:r>
              <w:rPr>
                <w:rFonts w:ascii="Times New Roman" w:hAnsi="Times New Roman"/>
                <w:b w:val="0"/>
              </w:rPr>
              <w:t>9</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16</w:t>
            </w:r>
            <w:proofErr w:type="gramStart"/>
            <w:r>
              <w:rPr>
                <w:rFonts w:ascii="Times New Roman" w:hAnsi="Times New Roman"/>
                <w:b w:val="0"/>
              </w:rPr>
              <w:t>:Thực</w:t>
            </w:r>
            <w:proofErr w:type="gramEnd"/>
            <w:r>
              <w:rPr>
                <w:rFonts w:ascii="Times New Roman" w:hAnsi="Times New Roman"/>
                <w:b w:val="0"/>
              </w:rPr>
              <w:t xml:space="preserve"> hành vễ biểu đồ về thay đổi cơ cấu kinh tế.</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Tuần 10</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 Máy tính,  Máy chiếu</w:t>
            </w:r>
          </w:p>
          <w:p w:rsidR="00F637BC" w:rsidRDefault="006B1F46" w:rsidP="008913E0">
            <w:pPr>
              <w:rPr>
                <w:rFonts w:ascii="Times New Roman" w:hAnsi="Times New Roman"/>
                <w:b w:val="0"/>
              </w:rPr>
            </w:pPr>
            <w:r>
              <w:rPr>
                <w:rFonts w:ascii="Times New Roman" w:eastAsia="Cambria" w:hAnsi="Times New Roman"/>
                <w:b w:val="0"/>
                <w:lang w:val="vi-VN"/>
              </w:rPr>
              <w:t>- 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20</w:t>
            </w:r>
          </w:p>
          <w:p w:rsidR="00F637BC" w:rsidRDefault="006B1F46">
            <w:pPr>
              <w:rPr>
                <w:rFonts w:ascii="Times New Roman" w:hAnsi="Times New Roman"/>
                <w:b w:val="0"/>
              </w:rPr>
            </w:pPr>
            <w:r>
              <w:rPr>
                <w:rFonts w:ascii="Times New Roman" w:hAnsi="Times New Roman"/>
                <w:b w:val="0"/>
              </w:rPr>
              <w:t>21</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17: Vùng trung du và miền núi Bắc Bộ</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eastAsia="Cambria" w:hAnsi="Times New Roman"/>
                <w:b w:val="0"/>
              </w:rPr>
            </w:pPr>
            <w:r>
              <w:rPr>
                <w:rFonts w:ascii="Times New Roman" w:eastAsia="Cambria" w:hAnsi="Times New Roman"/>
                <w:b w:val="0"/>
                <w:color w:val="FF0000"/>
              </w:rPr>
              <w:t>2</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nl-NL"/>
              </w:rPr>
            </w:pPr>
            <w:r>
              <w:rPr>
                <w:rFonts w:ascii="Times New Roman" w:hAnsi="Times New Roman"/>
                <w:b w:val="0"/>
                <w:lang w:val="nl-NL"/>
              </w:rPr>
              <w:t>Tuần 10</w:t>
            </w:r>
          </w:p>
          <w:p w:rsidR="00F637BC" w:rsidRDefault="006B1F46">
            <w:pPr>
              <w:rPr>
                <w:rFonts w:ascii="Times New Roman" w:hAnsi="Times New Roman"/>
                <w:b w:val="0"/>
              </w:rPr>
            </w:pPr>
            <w:r>
              <w:rPr>
                <w:rFonts w:ascii="Times New Roman" w:hAnsi="Times New Roman"/>
                <w:b w:val="0"/>
              </w:rPr>
              <w:t>Tuần 11</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 Số liệu mới.</w:t>
            </w:r>
          </w:p>
          <w:p w:rsidR="00F637BC" w:rsidRDefault="006B1F46">
            <w:pPr>
              <w:rPr>
                <w:rFonts w:ascii="Times New Roman" w:eastAsia="Cambria" w:hAnsi="Times New Roman"/>
                <w:b w:val="0"/>
                <w:lang w:val="vi-VN"/>
              </w:rPr>
            </w:pPr>
            <w:r>
              <w:rPr>
                <w:rFonts w:ascii="Times New Roman" w:eastAsia="Cambria" w:hAnsi="Times New Roman"/>
                <w:b w:val="0"/>
                <w:lang w:val="vi-VN"/>
              </w:rPr>
              <w:t>- Tranh ảnh liên quan đến vùng.</w:t>
            </w:r>
          </w:p>
          <w:p w:rsidR="00F637BC" w:rsidRDefault="006B1F46">
            <w:pPr>
              <w:rPr>
                <w:rFonts w:ascii="Times New Roman" w:eastAsia="Cambria" w:hAnsi="Times New Roman"/>
                <w:b w:val="0"/>
                <w:lang w:val="vi-VN"/>
              </w:rPr>
            </w:pPr>
            <w:r>
              <w:rPr>
                <w:rFonts w:ascii="Times New Roman" w:eastAsia="Cambria" w:hAnsi="Times New Roman"/>
                <w:b w:val="0"/>
                <w:lang w:val="vi-VN"/>
              </w:rPr>
              <w:t>- Thơ, ca, truyện, cao dao tục ngữ liên quan đến vùng.</w:t>
            </w:r>
          </w:p>
          <w:p w:rsidR="00F637BC" w:rsidRDefault="006B1F46">
            <w:pPr>
              <w:rPr>
                <w:rFonts w:ascii="Times New Roman" w:eastAsia="Cambria" w:hAnsi="Times New Roman"/>
                <w:b w:val="0"/>
                <w:lang w:val="vi-VN"/>
              </w:rPr>
            </w:pPr>
            <w:r>
              <w:rPr>
                <w:rFonts w:ascii="Times New Roman" w:eastAsia="Cambria" w:hAnsi="Times New Roman"/>
                <w:b w:val="0"/>
                <w:lang w:val="vi-VN"/>
              </w:rPr>
              <w:t>- Clip nói về bản sắc văn hóa các dân tộc của vùng.</w:t>
            </w:r>
          </w:p>
          <w:p w:rsidR="00F637BC" w:rsidRDefault="006B1F46" w:rsidP="008913E0">
            <w:pPr>
              <w:rPr>
                <w:rFonts w:ascii="Times New Roman" w:hAnsi="Times New Roman"/>
                <w:b w:val="0"/>
                <w:lang w:val="vi-VN"/>
              </w:rPr>
            </w:pPr>
            <w:r>
              <w:rPr>
                <w:rFonts w:ascii="Times New Roman" w:eastAsia="Cambria" w:hAnsi="Times New Roman"/>
                <w:b w:val="0"/>
                <w:lang w:val="vi-VN"/>
              </w:rPr>
              <w:t>- Các bài hát về vùng.</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22</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18:Vùng trung du và miền núi Bắc Bộ (tt)</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eastAsia="Cambria" w:hAnsi="Times New Roman"/>
                <w:b w:val="0"/>
              </w:rPr>
            </w:pPr>
            <w:r>
              <w:rPr>
                <w:rFonts w:ascii="Times New Roman" w:eastAsia="Cambria"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hAnsi="Times New Roman"/>
                <w:b w:val="0"/>
                <w:lang w:val="nl-NL"/>
              </w:rPr>
              <w:t>Tuần 11</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Bản đồ địa lý tự nhiên Việt Nam</w:t>
            </w:r>
          </w:p>
          <w:p w:rsidR="00F637BC" w:rsidRDefault="006B1F46">
            <w:pPr>
              <w:rPr>
                <w:rFonts w:ascii="Times New Roman" w:eastAsia="Cambria" w:hAnsi="Times New Roman"/>
                <w:b w:val="0"/>
                <w:lang w:val="vi-VN"/>
              </w:rPr>
            </w:pPr>
            <w:r>
              <w:rPr>
                <w:rFonts w:ascii="Times New Roman" w:eastAsia="Cambria" w:hAnsi="Times New Roman"/>
                <w:b w:val="0"/>
                <w:lang w:val="vi-VN"/>
              </w:rPr>
              <w:t>Bản đồ khí hậu Việt Nam</w:t>
            </w:r>
          </w:p>
          <w:p w:rsidR="00F637BC" w:rsidRDefault="006B1F46">
            <w:pPr>
              <w:rPr>
                <w:rFonts w:ascii="Times New Roman" w:eastAsia="Cambria" w:hAnsi="Times New Roman"/>
                <w:b w:val="0"/>
                <w:lang w:val="vi-VN"/>
              </w:rPr>
            </w:pPr>
            <w:r>
              <w:rPr>
                <w:rFonts w:ascii="Times New Roman" w:eastAsia="Cambria" w:hAnsi="Times New Roman"/>
                <w:b w:val="0"/>
                <w:lang w:val="vi-VN"/>
              </w:rPr>
              <w:t xml:space="preserve">Các hình ảnh, máy chiếu, </w:t>
            </w:r>
            <w:r>
              <w:rPr>
                <w:rFonts w:ascii="Times New Roman" w:eastAsia="Cambria" w:hAnsi="Times New Roman"/>
                <w:b w:val="0"/>
                <w:lang w:val="vi-VN"/>
              </w:rPr>
              <w:lastRenderedPageBreak/>
              <w:t>các slide về nội dung trong bài học.</w:t>
            </w:r>
          </w:p>
          <w:p w:rsidR="00F637BC" w:rsidRDefault="006B1F46" w:rsidP="008913E0">
            <w:pPr>
              <w:rPr>
                <w:rFonts w:ascii="Times New Roman" w:hAnsi="Times New Roman"/>
                <w:b w:val="0"/>
                <w:lang w:val="vi-VN"/>
              </w:rPr>
            </w:pPr>
            <w:r>
              <w:rPr>
                <w:rFonts w:ascii="Times New Roman" w:eastAsia="Cambria" w:hAnsi="Times New Roman"/>
                <w:b w:val="0"/>
                <w:lang w:val="vi-VN"/>
              </w:rPr>
              <w:t>Video/Clip, tranh ảnh có liên quan đến nội dung kiến thức của bài học.</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lastRenderedPageBreak/>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F637BC">
            <w:pPr>
              <w:rPr>
                <w:rFonts w:ascii="Times New Roman" w:hAnsi="Times New Roman"/>
                <w:b w:val="0"/>
                <w:color w:val="FF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color w:val="FF0000"/>
              </w:rPr>
            </w:pPr>
            <w:r>
              <w:rPr>
                <w:rFonts w:ascii="Times New Roman" w:hAnsi="Times New Roman"/>
                <w:b w:val="0"/>
                <w:color w:val="FF0000"/>
              </w:rPr>
              <w:t>Bài 19:Thực hành đọc bản đồ phân tích và đánh giá ảnh hưởng của tài nguyên khoáng sản đối với sự phát triển công nghiệp ở trung du và miền núi Bắc Bộ</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color w:val="FF0000"/>
              </w:rPr>
            </w:pPr>
            <w:r>
              <w:rPr>
                <w:rFonts w:ascii="Times New Roman" w:hAnsi="Times New Roman"/>
                <w:b w:val="0"/>
                <w:color w:val="FF0000"/>
              </w:rPr>
              <w:t>Giảm tải</w:t>
            </w:r>
          </w:p>
        </w:tc>
        <w:tc>
          <w:tcPr>
            <w:tcW w:w="1417" w:type="dxa"/>
            <w:tcBorders>
              <w:top w:val="single" w:sz="4" w:space="0" w:color="auto"/>
              <w:left w:val="single" w:sz="4" w:space="0" w:color="auto"/>
              <w:bottom w:val="single" w:sz="4" w:space="0" w:color="auto"/>
              <w:right w:val="single" w:sz="4" w:space="0" w:color="auto"/>
            </w:tcBorders>
          </w:tcPr>
          <w:p w:rsidR="00F637BC" w:rsidRDefault="00F637BC">
            <w:pPr>
              <w:rPr>
                <w:rFonts w:ascii="Times New Roman" w:hAnsi="Times New Roman"/>
                <w:b w:val="0"/>
                <w:color w:val="FF0000"/>
              </w:rPr>
            </w:pP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color w:val="FF0000"/>
              </w:rPr>
            </w:pPr>
            <w:r>
              <w:rPr>
                <w:rFonts w:ascii="Times New Roman" w:hAnsi="Times New Roman"/>
                <w:b w:val="0"/>
                <w:color w:val="FF0000"/>
              </w:rPr>
              <w:t>Bàn đồ khoáng sản VN</w:t>
            </w:r>
          </w:p>
          <w:p w:rsidR="00F637BC" w:rsidRDefault="006B1F46">
            <w:pPr>
              <w:rPr>
                <w:rFonts w:ascii="Times New Roman" w:hAnsi="Times New Roman"/>
                <w:b w:val="0"/>
                <w:color w:val="FF0000"/>
              </w:rPr>
            </w:pPr>
            <w:r>
              <w:rPr>
                <w:rFonts w:ascii="Times New Roman" w:hAnsi="Times New Roman"/>
                <w:b w:val="0"/>
                <w:color w:val="FF0000"/>
              </w:rPr>
              <w:t>Máy tính, ti vi</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color w:val="FF0000"/>
              </w:rPr>
            </w:pPr>
            <w:r>
              <w:rPr>
                <w:rFonts w:ascii="Times New Roman" w:hAnsi="Times New Roman"/>
                <w:b w:val="0"/>
                <w:color w:val="FF0000"/>
              </w:rPr>
              <w:t>CV3280</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23</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 xml:space="preserve">Bài 20:Vùng đồng bằng sông Hồng                                  </w:t>
            </w:r>
          </w:p>
          <w:p w:rsidR="00F637BC" w:rsidRDefault="00F637BC">
            <w:pPr>
              <w:rPr>
                <w:rFonts w:ascii="Times New Roman" w:hAnsi="Times New Roman"/>
                <w:b w:val="0"/>
              </w:rPr>
            </w:pP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eastAsia="Cambria" w:hAnsi="Times New Roman"/>
                <w:b w:val="0"/>
              </w:rPr>
            </w:pPr>
            <w:r>
              <w:rPr>
                <w:rFonts w:ascii="Times New Roman" w:eastAsia="Cambria"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rPr>
            </w:pPr>
            <w:r>
              <w:rPr>
                <w:rFonts w:ascii="Times New Roman" w:hAnsi="Times New Roman"/>
                <w:b w:val="0"/>
                <w:lang w:val="nl-NL"/>
              </w:rPr>
              <w:t>Tuần 1</w:t>
            </w:r>
            <w:r>
              <w:rPr>
                <w:rFonts w:ascii="Times New Roman" w:hAnsi="Times New Roman"/>
                <w:b w:val="0"/>
              </w:rPr>
              <w:t>2</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 Máy vi tính, phòng máy.</w:t>
            </w:r>
          </w:p>
          <w:p w:rsidR="00F637BC" w:rsidRDefault="006B1F46">
            <w:pPr>
              <w:rPr>
                <w:rFonts w:ascii="Times New Roman" w:eastAsia="Cambria" w:hAnsi="Times New Roman"/>
                <w:b w:val="0"/>
                <w:lang w:val="vi-VN"/>
              </w:rPr>
            </w:pPr>
            <w:r>
              <w:rPr>
                <w:rFonts w:ascii="Times New Roman" w:eastAsia="Cambria" w:hAnsi="Times New Roman"/>
                <w:b w:val="0"/>
                <w:lang w:val="vi-VN"/>
              </w:rPr>
              <w:t>- Lược đồ tự nhiên vùng Đồng bằng sông Hồng (H20.1) và  lược đồ H20.1 trống.</w:t>
            </w:r>
          </w:p>
          <w:p w:rsidR="00F637BC" w:rsidRDefault="006B1F46">
            <w:pPr>
              <w:rPr>
                <w:rFonts w:ascii="Times New Roman" w:eastAsia="Cambria" w:hAnsi="Times New Roman"/>
                <w:b w:val="0"/>
                <w:lang w:val="vi-VN"/>
              </w:rPr>
            </w:pPr>
            <w:r>
              <w:rPr>
                <w:rFonts w:ascii="Times New Roman" w:eastAsia="Cambria" w:hAnsi="Times New Roman"/>
                <w:b w:val="0"/>
                <w:lang w:val="vi-VN"/>
              </w:rPr>
              <w:t>- Biểu đồ, bảng số liệu, tranh ảnh có liên quan.</w:t>
            </w:r>
          </w:p>
          <w:p w:rsidR="00F637BC" w:rsidRDefault="006B1F46">
            <w:pPr>
              <w:rPr>
                <w:rFonts w:ascii="Times New Roman" w:eastAsia="Cambria" w:hAnsi="Times New Roman"/>
                <w:b w:val="0"/>
                <w:lang w:val="vi-VN"/>
              </w:rPr>
            </w:pPr>
            <w:r>
              <w:rPr>
                <w:rFonts w:ascii="Times New Roman" w:eastAsia="Cambria" w:hAnsi="Times New Roman"/>
                <w:b w:val="0"/>
                <w:lang w:val="vi-VN"/>
              </w:rPr>
              <w:t>- Phiếu học tập, sơ đồ tư duy, bảng phụ.</w:t>
            </w:r>
          </w:p>
          <w:p w:rsidR="00F637BC" w:rsidRDefault="006B1F46" w:rsidP="008913E0">
            <w:pPr>
              <w:rPr>
                <w:rFonts w:ascii="Times New Roman" w:hAnsi="Times New Roman"/>
                <w:b w:val="0"/>
              </w:rPr>
            </w:pPr>
            <w:r>
              <w:rPr>
                <w:rFonts w:ascii="Times New Roman" w:eastAsia="Cambria" w:hAnsi="Times New Roman"/>
                <w:b w:val="0"/>
                <w:lang w:val="vi-VN"/>
              </w:rPr>
              <w:t>- Sơ đồ tư duy</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2</w:t>
            </w:r>
            <w:r>
              <w:rPr>
                <w:rFonts w:ascii="Times New Roman" w:hAnsi="Times New Roman"/>
                <w:b w:val="0"/>
              </w:rPr>
              <w:t>4</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21:Vùng đồng bằng sông Hồng( tiếp theo)</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lang w:val="nl-NL"/>
              </w:rPr>
              <w:t>Tuần 12</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lang w:val="vi-VN"/>
              </w:rPr>
              <w:t>-Bản đồ địa lý tự nhiên vùng ĐBSH</w:t>
            </w:r>
          </w:p>
          <w:p w:rsidR="00F637BC" w:rsidRDefault="006B1F46">
            <w:pPr>
              <w:rPr>
                <w:rFonts w:ascii="Times New Roman" w:hAnsi="Times New Roman"/>
                <w:b w:val="0"/>
                <w:lang w:val="vi-VN"/>
              </w:rPr>
            </w:pPr>
            <w:r>
              <w:rPr>
                <w:rFonts w:ascii="Times New Roman" w:hAnsi="Times New Roman"/>
                <w:b w:val="0"/>
                <w:lang w:val="vi-VN"/>
              </w:rPr>
              <w:t>-Các hình ảnh, máy chiếu, các slide về nội dung trong bài học, phiếu học tập</w:t>
            </w:r>
          </w:p>
          <w:p w:rsidR="00F637BC" w:rsidRDefault="006B1F46">
            <w:pPr>
              <w:rPr>
                <w:rFonts w:ascii="Times New Roman" w:hAnsi="Times New Roman"/>
                <w:b w:val="0"/>
                <w:lang w:val="vi-VN"/>
              </w:rPr>
            </w:pPr>
            <w:r>
              <w:rPr>
                <w:rFonts w:ascii="Times New Roman" w:hAnsi="Times New Roman"/>
                <w:b w:val="0"/>
                <w:lang w:val="vi-VN"/>
              </w:rPr>
              <w:t>-Video/Clip; bảng số liệu; bài đọc; tranh ảnh có liên quan đến nội dung kiến thức của bài học.</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2</w:t>
            </w:r>
            <w:r>
              <w:rPr>
                <w:rFonts w:ascii="Times New Roman" w:hAnsi="Times New Roman"/>
                <w:b w:val="0"/>
              </w:rPr>
              <w:t>5</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22:Thực hành vẽ và phân tích biểu đồ mối quan hệ giữa dân số, sản lượng lương thực và bình quân lương thực đầu người</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eastAsia="Cambria" w:hAnsi="Times New Roman"/>
                <w:b w:val="0"/>
              </w:rPr>
            </w:pPr>
            <w:r>
              <w:rPr>
                <w:rFonts w:ascii="Times New Roman" w:eastAsia="Cambria"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rPr>
            </w:pPr>
            <w:r>
              <w:rPr>
                <w:rFonts w:ascii="Times New Roman" w:hAnsi="Times New Roman"/>
                <w:b w:val="0"/>
                <w:lang w:val="nl-NL"/>
              </w:rPr>
              <w:t>Tuần 1</w:t>
            </w:r>
            <w:r>
              <w:rPr>
                <w:rFonts w:ascii="Times New Roman" w:hAnsi="Times New Roman"/>
                <w:b w:val="0"/>
              </w:rPr>
              <w:t>3</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 Bảng 22.1.</w:t>
            </w:r>
          </w:p>
          <w:p w:rsidR="00F637BC" w:rsidRDefault="006B1F46">
            <w:pPr>
              <w:rPr>
                <w:rFonts w:ascii="Times New Roman" w:eastAsia="Cambria" w:hAnsi="Times New Roman"/>
                <w:b w:val="0"/>
                <w:lang w:val="vi-VN"/>
              </w:rPr>
            </w:pPr>
            <w:r>
              <w:rPr>
                <w:rFonts w:ascii="Times New Roman" w:eastAsia="Cambria" w:hAnsi="Times New Roman"/>
                <w:b w:val="0"/>
                <w:lang w:val="vi-VN"/>
              </w:rPr>
              <w:t xml:space="preserve">- Biểu đồ đường thể hiện tốc độ tăng dân số, sản lượng lương thực và bình </w:t>
            </w:r>
            <w:r>
              <w:rPr>
                <w:rFonts w:ascii="Times New Roman" w:eastAsia="Cambria" w:hAnsi="Times New Roman"/>
                <w:b w:val="0"/>
                <w:lang w:val="vi-VN"/>
              </w:rPr>
              <w:lastRenderedPageBreak/>
              <w:t>quân lương thực theo đầu người ở Đồng bằng Sông Hồng.</w:t>
            </w:r>
          </w:p>
          <w:p w:rsidR="00F637BC" w:rsidRDefault="006B1F46">
            <w:pPr>
              <w:rPr>
                <w:rFonts w:ascii="Times New Roman" w:eastAsia="Cambria" w:hAnsi="Times New Roman"/>
                <w:b w:val="0"/>
                <w:lang w:val="vi-VN"/>
              </w:rPr>
            </w:pPr>
            <w:r>
              <w:rPr>
                <w:rFonts w:ascii="Times New Roman" w:eastAsia="Cambria" w:hAnsi="Times New Roman"/>
                <w:b w:val="0"/>
                <w:lang w:val="vi-VN"/>
              </w:rPr>
              <w:t>- Phiếu học tập, bảng chuẩn kiến thức.</w:t>
            </w:r>
          </w:p>
          <w:p w:rsidR="00F637BC" w:rsidRDefault="006B1F46">
            <w:pPr>
              <w:rPr>
                <w:rFonts w:ascii="Times New Roman" w:eastAsia="Cambria" w:hAnsi="Times New Roman"/>
                <w:b w:val="0"/>
                <w:lang w:val="vi-VN"/>
              </w:rPr>
            </w:pPr>
            <w:r>
              <w:rPr>
                <w:rFonts w:ascii="Times New Roman" w:eastAsia="Cambria" w:hAnsi="Times New Roman"/>
                <w:b w:val="0"/>
                <w:lang w:val="vi-VN"/>
              </w:rPr>
              <w:t>- Tranh ảnh liên quan.</w:t>
            </w:r>
          </w:p>
          <w:p w:rsidR="00F637BC" w:rsidRDefault="006B1F46" w:rsidP="008913E0">
            <w:pPr>
              <w:rPr>
                <w:rFonts w:ascii="Times New Roman" w:hAnsi="Times New Roman"/>
                <w:b w:val="0"/>
                <w:lang w:val="vi-VN"/>
              </w:rPr>
            </w:pPr>
            <w:r>
              <w:rPr>
                <w:rFonts w:ascii="Times New Roman" w:eastAsia="Cambria" w:hAnsi="Times New Roman"/>
                <w:b w:val="0"/>
                <w:lang w:val="vi-VN"/>
              </w:rPr>
              <w:t xml:space="preserve">- Video có nội dung về sản xuất lương thực của vùng. </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lastRenderedPageBreak/>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2</w:t>
            </w:r>
            <w:r>
              <w:rPr>
                <w:rFonts w:ascii="Times New Roman" w:hAnsi="Times New Roman"/>
                <w:b w:val="0"/>
              </w:rPr>
              <w:t>6</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23:Vùng Bắc Trung Bộ</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lang w:val="pt-BR"/>
              </w:rPr>
            </w:pPr>
            <w:r>
              <w:rPr>
                <w:rFonts w:ascii="Times New Roman" w:hAnsi="Times New Roman"/>
                <w:b w:val="0"/>
                <w:lang w:val="pt-BR"/>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pt-BR"/>
              </w:rPr>
            </w:pPr>
            <w:r>
              <w:rPr>
                <w:rFonts w:ascii="Times New Roman" w:hAnsi="Times New Roman"/>
                <w:b w:val="0"/>
                <w:lang w:val="nl-NL"/>
              </w:rPr>
              <w:t>Tuần 13</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pt-BR"/>
              </w:rPr>
            </w:pPr>
            <w:r>
              <w:rPr>
                <w:rFonts w:ascii="Times New Roman" w:hAnsi="Times New Roman"/>
                <w:b w:val="0"/>
                <w:lang w:val="pt-BR"/>
              </w:rPr>
              <w:t xml:space="preserve">-Bản đồ tự nhiên vùng Bắc Trung Bộ. Tranh ảnh minh hoạ. </w:t>
            </w:r>
          </w:p>
          <w:p w:rsidR="00F637BC" w:rsidRDefault="006B1F46" w:rsidP="008913E0">
            <w:pPr>
              <w:rPr>
                <w:rFonts w:ascii="Times New Roman" w:hAnsi="Times New Roman"/>
                <w:b w:val="0"/>
              </w:rPr>
            </w:pPr>
            <w:r>
              <w:rPr>
                <w:rFonts w:ascii="Times New Roman" w:hAnsi="Times New Roman"/>
                <w:b w:val="0"/>
                <w:lang w:val="pt-BR"/>
              </w:rPr>
              <w:t xml:space="preserve">-Máy chiếu. Giấy A2. Bút màu. </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2</w:t>
            </w:r>
            <w:r>
              <w:rPr>
                <w:rFonts w:ascii="Times New Roman" w:hAnsi="Times New Roman"/>
                <w:b w:val="0"/>
              </w:rPr>
              <w:t>7</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lang w:val="sv-SE"/>
              </w:rPr>
            </w:pPr>
            <w:r>
              <w:rPr>
                <w:rFonts w:ascii="Times New Roman" w:hAnsi="Times New Roman"/>
                <w:b w:val="0"/>
                <w:lang w:val="sv-SE"/>
              </w:rPr>
              <w:t>Bài 24:Vùng Bắc Trung Bộ (tt)</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lang w:val="sv-SE"/>
              </w:rPr>
            </w:pPr>
            <w:r>
              <w:rPr>
                <w:rFonts w:ascii="Times New Roman" w:hAnsi="Times New Roman"/>
                <w:b w:val="0"/>
                <w:lang w:val="sv-SE"/>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1</w:t>
            </w:r>
            <w:r>
              <w:rPr>
                <w:rFonts w:ascii="Times New Roman" w:hAnsi="Times New Roman"/>
                <w:b w:val="0"/>
              </w:rPr>
              <w:t>4</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sv-SE"/>
              </w:rPr>
            </w:pPr>
            <w:r>
              <w:rPr>
                <w:rFonts w:ascii="Times New Roman" w:hAnsi="Times New Roman"/>
                <w:b w:val="0"/>
                <w:lang w:val="sv-SE"/>
              </w:rPr>
              <w:t>- Bản đồ tự nhiên vùng Bắc Trung Bộ</w:t>
            </w:r>
          </w:p>
          <w:p w:rsidR="00F637BC" w:rsidRDefault="006B1F46">
            <w:pPr>
              <w:rPr>
                <w:rFonts w:ascii="Times New Roman" w:hAnsi="Times New Roman"/>
                <w:b w:val="0"/>
                <w:lang w:val="sv-SE"/>
              </w:rPr>
            </w:pPr>
            <w:r>
              <w:rPr>
                <w:rFonts w:ascii="Times New Roman" w:hAnsi="Times New Roman"/>
                <w:b w:val="0"/>
                <w:lang w:val="sv-SE"/>
              </w:rPr>
              <w:t>- Tranh ảnh minh hoạ, máy chiếu, giấy A2, GV in ảnh và cắt rời mỗi hình thành 6 mảnh</w:t>
            </w:r>
          </w:p>
          <w:p w:rsidR="00F637BC" w:rsidRDefault="006B1F46" w:rsidP="008913E0">
            <w:pPr>
              <w:rPr>
                <w:rFonts w:ascii="Times New Roman" w:hAnsi="Times New Roman"/>
                <w:b w:val="0"/>
                <w:lang w:val="sv-SE"/>
              </w:rPr>
            </w:pPr>
            <w:r>
              <w:rPr>
                <w:rFonts w:ascii="Times New Roman" w:hAnsi="Times New Roman"/>
                <w:b w:val="0"/>
                <w:lang w:val="sv-SE"/>
              </w:rPr>
              <w:t>- Bộ câu hỏi định hướng, bộ câu hỏi trò chơi.</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sv-SE"/>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28</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lang w:val="sv-SE"/>
              </w:rPr>
            </w:pPr>
            <w:r>
              <w:rPr>
                <w:rFonts w:ascii="Times New Roman" w:hAnsi="Times New Roman"/>
                <w:b w:val="0"/>
                <w:lang w:val="sv-SE"/>
              </w:rPr>
              <w:t>Bài 25:Vùng duyên hải Nam Trung Bộ</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14</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 Bản đồ tự nhiên vùng Bắc Trung Bộ</w:t>
            </w:r>
          </w:p>
          <w:p w:rsidR="00F637BC" w:rsidRDefault="006B1F46">
            <w:pPr>
              <w:rPr>
                <w:rFonts w:ascii="Times New Roman" w:hAnsi="Times New Roman"/>
                <w:b w:val="0"/>
              </w:rPr>
            </w:pPr>
            <w:r>
              <w:rPr>
                <w:rFonts w:ascii="Times New Roman" w:hAnsi="Times New Roman"/>
                <w:b w:val="0"/>
              </w:rPr>
              <w:t>- Tranh ảnh minh hoạ, máy chiếu, giấy A2, GV in ảnh và cắt rời mỗi hình thành 6 mảnh</w:t>
            </w:r>
          </w:p>
          <w:p w:rsidR="00F637BC" w:rsidRDefault="006B1F46">
            <w:pPr>
              <w:rPr>
                <w:rFonts w:ascii="Times New Roman" w:hAnsi="Times New Roman"/>
                <w:b w:val="0"/>
              </w:rPr>
            </w:pPr>
            <w:r>
              <w:rPr>
                <w:rFonts w:ascii="Times New Roman" w:hAnsi="Times New Roman"/>
                <w:b w:val="0"/>
              </w:rPr>
              <w:t>- Bộ câu hỏi định hướng, bộ câu hỏi trò chơi.</w:t>
            </w:r>
            <w:bookmarkStart w:id="0" w:name="_GoBack"/>
            <w:bookmarkEnd w:id="0"/>
          </w:p>
          <w:p w:rsidR="00F637BC" w:rsidRDefault="00F637BC">
            <w:pPr>
              <w:rPr>
                <w:rFonts w:ascii="Times New Roman" w:hAnsi="Times New Roman"/>
                <w:b w:val="0"/>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2</w:t>
            </w:r>
            <w:r>
              <w:rPr>
                <w:rFonts w:ascii="Times New Roman" w:hAnsi="Times New Roman"/>
                <w:b w:val="0"/>
              </w:rPr>
              <w:t>9</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lang w:val="sv-SE"/>
              </w:rPr>
            </w:pPr>
            <w:r>
              <w:rPr>
                <w:rFonts w:ascii="Times New Roman" w:hAnsi="Times New Roman"/>
                <w:b w:val="0"/>
                <w:lang w:val="sv-SE"/>
              </w:rPr>
              <w:t>Bài 26:Vùng duyên hải Nam Trung Bộ (tt)</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1</w:t>
            </w:r>
            <w:r>
              <w:rPr>
                <w:rFonts w:ascii="Times New Roman" w:hAnsi="Times New Roman"/>
                <w:b w:val="0"/>
              </w:rPr>
              <w:t>5</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lang w:val="vi-VN"/>
              </w:rPr>
              <w:t xml:space="preserve">- Lược đồ tự nhiên Duyên hải Nam Trung Bộ và Tây </w:t>
            </w:r>
            <w:r>
              <w:rPr>
                <w:rFonts w:ascii="Times New Roman" w:hAnsi="Times New Roman"/>
                <w:b w:val="0"/>
                <w:lang w:val="vi-VN"/>
              </w:rPr>
              <w:lastRenderedPageBreak/>
              <w:t>Nguyên</w:t>
            </w:r>
          </w:p>
          <w:p w:rsidR="00F637BC" w:rsidRDefault="006B1F46">
            <w:pPr>
              <w:rPr>
                <w:rFonts w:ascii="Times New Roman" w:hAnsi="Times New Roman"/>
                <w:b w:val="0"/>
                <w:lang w:val="vi-VN"/>
              </w:rPr>
            </w:pPr>
            <w:r>
              <w:rPr>
                <w:rFonts w:ascii="Times New Roman" w:hAnsi="Times New Roman"/>
                <w:b w:val="0"/>
                <w:lang w:val="vi-VN"/>
              </w:rPr>
              <w:t>- Atlat Địa lí Việt Nam.</w:t>
            </w:r>
          </w:p>
          <w:p w:rsidR="00F637BC" w:rsidRDefault="006B1F46">
            <w:pPr>
              <w:rPr>
                <w:rFonts w:ascii="Times New Roman" w:hAnsi="Times New Roman"/>
                <w:b w:val="0"/>
                <w:lang w:val="vi-VN"/>
              </w:rPr>
            </w:pPr>
            <w:r>
              <w:rPr>
                <w:rFonts w:ascii="Times New Roman" w:hAnsi="Times New Roman"/>
                <w:b w:val="0"/>
                <w:lang w:val="vi-VN"/>
              </w:rPr>
              <w:t>- Tranh ảnh, clip,sơ đồ tư duy, phiếu học tập.</w:t>
            </w:r>
          </w:p>
          <w:p w:rsidR="00F637BC" w:rsidRDefault="00F637BC">
            <w:pPr>
              <w:rPr>
                <w:rFonts w:ascii="Times New Roman" w:hAnsi="Times New Roman"/>
                <w:b w:val="0"/>
                <w:lang w:val="vi-VN"/>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lastRenderedPageBreak/>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jc w:val="center"/>
              <w:rPr>
                <w:rFonts w:ascii="Times New Roman" w:hAnsi="Times New Roman"/>
                <w:b w:val="0"/>
              </w:rPr>
            </w:pPr>
            <w:r>
              <w:rPr>
                <w:rFonts w:ascii="Times New Roman" w:hAnsi="Times New Roman"/>
                <w:b w:val="0"/>
              </w:rPr>
              <w:t>30</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jc w:val="center"/>
              <w:rPr>
                <w:rFonts w:ascii="Times New Roman" w:hAnsi="Times New Roman"/>
                <w:b w:val="0"/>
                <w:lang w:val="sv-SE"/>
              </w:rPr>
            </w:pPr>
            <w:r>
              <w:rPr>
                <w:rFonts w:ascii="Times New Roman" w:hAnsi="Times New Roman"/>
                <w:b w:val="0"/>
                <w:lang w:val="sv-SE"/>
              </w:rPr>
              <w:t>Bài 27:Thực hành kinh tế biển của Bắc Trung Bộ và duyên hải Nam Trung Bộ</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eastAsia="Cambria" w:hAnsi="Times New Roman"/>
                <w:b w:val="0"/>
              </w:rPr>
            </w:pPr>
            <w:r>
              <w:rPr>
                <w:rFonts w:ascii="Times New Roman" w:eastAsia="Cambria"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jc w:val="both"/>
              <w:rPr>
                <w:rFonts w:ascii="Times New Roman" w:eastAsia="Cambria" w:hAnsi="Times New Roman"/>
                <w:b w:val="0"/>
                <w:lang w:val="vi-VN"/>
              </w:rPr>
            </w:pPr>
            <w:r>
              <w:rPr>
                <w:rFonts w:ascii="Times New Roman" w:hAnsi="Times New Roman"/>
                <w:b w:val="0"/>
                <w:lang w:val="nl-NL"/>
              </w:rPr>
              <w:t>Tuần 15</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jc w:val="both"/>
              <w:rPr>
                <w:rFonts w:ascii="Times New Roman" w:hAnsi="Times New Roman"/>
                <w:b w:val="0"/>
                <w:lang w:val="vi-VN"/>
              </w:rPr>
            </w:pPr>
            <w:r>
              <w:rPr>
                <w:rFonts w:ascii="Times New Roman" w:eastAsia="Cambria" w:hAnsi="Times New Roman"/>
                <w:b w:val="0"/>
                <w:lang w:val="vi-VN"/>
              </w:rPr>
              <w:t>- Bài giảng, bản đồ câm, tranh ảnh về các ngành kinh tế biển, video clip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tabs>
                <w:tab w:val="left" w:pos="1680"/>
              </w:tabs>
              <w:rPr>
                <w:rFonts w:ascii="Times New Roman" w:hAnsi="Times New Roman"/>
                <w:b w:val="0"/>
                <w:lang w:val="vi-VN"/>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jc w:val="center"/>
              <w:rPr>
                <w:rFonts w:ascii="Times New Roman" w:hAnsi="Times New Roman"/>
                <w:b w:val="0"/>
              </w:rPr>
            </w:pPr>
            <w:r>
              <w:rPr>
                <w:rFonts w:ascii="Times New Roman" w:hAnsi="Times New Roman"/>
                <w:b w:val="0"/>
              </w:rPr>
              <w:t>31</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jc w:val="center"/>
              <w:rPr>
                <w:rFonts w:ascii="Times New Roman" w:hAnsi="Times New Roman"/>
                <w:b w:val="0"/>
              </w:rPr>
            </w:pPr>
            <w:r>
              <w:rPr>
                <w:rFonts w:ascii="Times New Roman" w:hAnsi="Times New Roman"/>
                <w:b w:val="0"/>
              </w:rPr>
              <w:t>Chủ đề: Vùng Tây nguyên( Bài 28)</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jc w:val="both"/>
              <w:rPr>
                <w:rFonts w:ascii="Times New Roman" w:hAnsi="Times New Roman"/>
                <w:b w:val="0"/>
              </w:rPr>
            </w:pPr>
            <w:r>
              <w:rPr>
                <w:rFonts w:ascii="Times New Roman" w:hAnsi="Times New Roman"/>
                <w:b w:val="0"/>
                <w:lang w:val="nl-NL"/>
              </w:rPr>
              <w:t>Tuần 1</w:t>
            </w:r>
            <w:r>
              <w:rPr>
                <w:rFonts w:ascii="Times New Roman" w:hAnsi="Times New Roman"/>
                <w:b w:val="0"/>
              </w:rPr>
              <w:t>6</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lang w:val="vi-VN"/>
              </w:rPr>
              <w:t>- Lược đồ tự nhiên Tây Nguyên</w:t>
            </w:r>
          </w:p>
          <w:p w:rsidR="00F637BC" w:rsidRDefault="006B1F46">
            <w:pPr>
              <w:rPr>
                <w:rFonts w:ascii="Times New Roman" w:hAnsi="Times New Roman"/>
                <w:b w:val="0"/>
                <w:lang w:val="vi-VN"/>
              </w:rPr>
            </w:pPr>
            <w:r>
              <w:rPr>
                <w:rFonts w:ascii="Times New Roman" w:hAnsi="Times New Roman"/>
                <w:b w:val="0"/>
                <w:lang w:val="vi-VN"/>
              </w:rPr>
              <w:t>- Atlat Địa lí Việt Nam.</w:t>
            </w:r>
          </w:p>
          <w:p w:rsidR="00F637BC" w:rsidRDefault="006B1F46">
            <w:pPr>
              <w:jc w:val="both"/>
              <w:rPr>
                <w:rFonts w:ascii="Times New Roman" w:hAnsi="Times New Roman"/>
                <w:b w:val="0"/>
              </w:rPr>
            </w:pPr>
            <w:r>
              <w:rPr>
                <w:rFonts w:ascii="Times New Roman" w:hAnsi="Times New Roman"/>
                <w:b w:val="0"/>
                <w:lang w:val="vi-VN"/>
              </w:rPr>
              <w:t>- Tranh ảnh, clip,sơ đồ tư duy, 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tabs>
                <w:tab w:val="left" w:pos="1680"/>
              </w:tabs>
              <w:rPr>
                <w:rFonts w:ascii="Times New Roman" w:hAnsi="Times New Roman"/>
                <w:b w:val="0"/>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jc w:val="center"/>
              <w:rPr>
                <w:rFonts w:ascii="Times New Roman" w:hAnsi="Times New Roman"/>
                <w:b w:val="0"/>
              </w:rPr>
            </w:pPr>
            <w:r>
              <w:rPr>
                <w:rFonts w:ascii="Times New Roman" w:hAnsi="Times New Roman"/>
                <w:b w:val="0"/>
              </w:rPr>
              <w:t>32</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jc w:val="center"/>
              <w:rPr>
                <w:rFonts w:ascii="Times New Roman" w:hAnsi="Times New Roman"/>
                <w:b w:val="0"/>
                <w:lang w:val="it-IT"/>
              </w:rPr>
            </w:pPr>
            <w:r>
              <w:rPr>
                <w:rFonts w:ascii="Times New Roman" w:hAnsi="Times New Roman"/>
                <w:b w:val="0"/>
              </w:rPr>
              <w:t>Chủ đề:Vùng Tây nguyên (Bài 29)</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jc w:val="both"/>
              <w:rPr>
                <w:rFonts w:ascii="Times New Roman" w:hAnsi="Times New Roman"/>
                <w:b w:val="0"/>
              </w:rPr>
            </w:pPr>
            <w:r>
              <w:rPr>
                <w:rFonts w:ascii="Times New Roman" w:hAnsi="Times New Roman"/>
                <w:b w:val="0"/>
                <w:lang w:val="nl-NL"/>
              </w:rPr>
              <w:t>Tuần 16</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lang w:val="vi-VN"/>
              </w:rPr>
              <w:t>- Lược đồ tự nhiên Tây Nguyên</w:t>
            </w:r>
          </w:p>
          <w:p w:rsidR="00F637BC" w:rsidRDefault="006B1F46">
            <w:pPr>
              <w:rPr>
                <w:rFonts w:ascii="Times New Roman" w:hAnsi="Times New Roman"/>
                <w:b w:val="0"/>
                <w:lang w:val="vi-VN"/>
              </w:rPr>
            </w:pPr>
            <w:r>
              <w:rPr>
                <w:rFonts w:ascii="Times New Roman" w:hAnsi="Times New Roman"/>
                <w:b w:val="0"/>
                <w:lang w:val="vi-VN"/>
              </w:rPr>
              <w:t>- Atlat Địa lí Việt Nam.</w:t>
            </w:r>
          </w:p>
          <w:p w:rsidR="00F637BC" w:rsidRDefault="006B1F46">
            <w:pPr>
              <w:jc w:val="both"/>
              <w:rPr>
                <w:rFonts w:ascii="Times New Roman" w:hAnsi="Times New Roman"/>
                <w:b w:val="0"/>
              </w:rPr>
            </w:pPr>
            <w:r>
              <w:rPr>
                <w:rFonts w:ascii="Times New Roman" w:hAnsi="Times New Roman"/>
                <w:b w:val="0"/>
                <w:lang w:val="vi-VN"/>
              </w:rPr>
              <w:t>- Tranh ảnh, clip,sơ đồ tư duy, 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tabs>
                <w:tab w:val="left" w:pos="1680"/>
              </w:tabs>
              <w:rPr>
                <w:rFonts w:ascii="Times New Roman" w:hAnsi="Times New Roman"/>
                <w:b w:val="0"/>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jc w:val="center"/>
              <w:rPr>
                <w:rFonts w:ascii="Times New Roman" w:hAnsi="Times New Roman"/>
                <w:b w:val="0"/>
              </w:rPr>
            </w:pPr>
            <w:r>
              <w:rPr>
                <w:rFonts w:ascii="Times New Roman" w:hAnsi="Times New Roman"/>
                <w:b w:val="0"/>
              </w:rPr>
              <w:t>33</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jc w:val="center"/>
              <w:rPr>
                <w:rFonts w:ascii="Times New Roman" w:hAnsi="Times New Roman"/>
                <w:b w:val="0"/>
              </w:rPr>
            </w:pPr>
            <w:r>
              <w:rPr>
                <w:rFonts w:ascii="Times New Roman" w:hAnsi="Times New Roman"/>
                <w:b w:val="0"/>
              </w:rPr>
              <w:t>Chủ đề: Vùng Tây Nguyên-Bài 30:Thực hành so sánh tình hình sản xuất cây công nghiệp lâunăm ở trung du miền núi Bắc Bộ với T Nguyên</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rPr>
                <w:rFonts w:ascii="Times New Roman" w:hAnsi="Times New Roman"/>
                <w:b w:val="0"/>
              </w:rPr>
            </w:pPr>
            <w:r>
              <w:rPr>
                <w:rFonts w:ascii="Times New Roman" w:hAnsi="Times New Roman"/>
                <w:b w:val="0"/>
                <w:lang w:val="nl-NL"/>
              </w:rPr>
              <w:t>Tuần 1</w:t>
            </w:r>
            <w:r>
              <w:rPr>
                <w:rFonts w:ascii="Times New Roman" w:hAnsi="Times New Roman"/>
                <w:b w:val="0"/>
              </w:rPr>
              <w:t>7</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rPr>
                <w:rFonts w:ascii="Times New Roman" w:hAnsi="Times New Roman"/>
                <w:b w:val="0"/>
                <w:lang w:val="vi-VN"/>
              </w:rPr>
            </w:pPr>
            <w:r>
              <w:rPr>
                <w:rFonts w:ascii="Times New Roman" w:hAnsi="Times New Roman"/>
                <w:b w:val="0"/>
                <w:lang w:val="vi-VN"/>
              </w:rPr>
              <w:t>+ Máy tính, máy chiếu</w:t>
            </w:r>
          </w:p>
          <w:p w:rsidR="00F637BC" w:rsidRDefault="006B1F46">
            <w:pPr>
              <w:spacing w:line="288" w:lineRule="auto"/>
              <w:rPr>
                <w:rFonts w:ascii="Times New Roman" w:hAnsi="Times New Roman"/>
                <w:b w:val="0"/>
                <w:lang w:val="vi-VN"/>
              </w:rPr>
            </w:pPr>
            <w:r>
              <w:rPr>
                <w:rFonts w:ascii="Times New Roman" w:hAnsi="Times New Roman"/>
                <w:b w:val="0"/>
                <w:lang w:val="vi-VN"/>
              </w:rPr>
              <w:t>+ Tài liệu bài báo</w:t>
            </w:r>
          </w:p>
          <w:p w:rsidR="00F637BC" w:rsidRDefault="006B1F46">
            <w:pPr>
              <w:spacing w:line="288" w:lineRule="auto"/>
              <w:rPr>
                <w:rFonts w:ascii="Times New Roman" w:hAnsi="Times New Roman"/>
                <w:b w:val="0"/>
                <w:lang w:val="vi-VN"/>
              </w:rPr>
            </w:pPr>
            <w:r>
              <w:rPr>
                <w:rFonts w:ascii="Times New Roman" w:hAnsi="Times New Roman"/>
                <w:b w:val="0"/>
                <w:lang w:val="vi-VN"/>
              </w:rPr>
              <w:t>+ Hình ảnh, bản đồ, clip</w:t>
            </w:r>
          </w:p>
          <w:p w:rsidR="00F637BC" w:rsidRDefault="006B1F46">
            <w:pPr>
              <w:spacing w:line="288" w:lineRule="auto"/>
              <w:rPr>
                <w:rFonts w:ascii="Times New Roman" w:hAnsi="Times New Roman"/>
                <w:b w:val="0"/>
                <w:lang w:val="vi-VN"/>
              </w:rPr>
            </w:pPr>
            <w:r>
              <w:rPr>
                <w:rFonts w:ascii="Times New Roman" w:hAnsi="Times New Roman"/>
                <w:b w:val="0"/>
                <w:lang w:val="vi-VN"/>
              </w:rPr>
              <w:t>+ Các PHT có liên quan</w:t>
            </w:r>
          </w:p>
          <w:p w:rsidR="00F637BC" w:rsidRDefault="00F637BC">
            <w:pPr>
              <w:jc w:val="both"/>
              <w:rPr>
                <w:rFonts w:ascii="Times New Roman" w:hAnsi="Times New Roman"/>
                <w:b w:val="0"/>
                <w:lang w:val="vi-VN"/>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tabs>
                <w:tab w:val="left" w:pos="1680"/>
              </w:tabs>
              <w:rPr>
                <w:rFonts w:ascii="Times New Roman" w:hAnsi="Times New Roman"/>
                <w:b w:val="0"/>
                <w:lang w:val="vi-VN"/>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jc w:val="center"/>
              <w:rPr>
                <w:rFonts w:ascii="Times New Roman" w:hAnsi="Times New Roman"/>
                <w:b w:val="0"/>
              </w:rPr>
            </w:pPr>
            <w:r>
              <w:rPr>
                <w:rFonts w:ascii="Times New Roman" w:hAnsi="Times New Roman"/>
                <w:b w:val="0"/>
              </w:rPr>
              <w:t>34,</w:t>
            </w:r>
          </w:p>
          <w:p w:rsidR="00F637BC" w:rsidRDefault="006B1F46">
            <w:pPr>
              <w:jc w:val="center"/>
              <w:rPr>
                <w:rFonts w:ascii="Times New Roman" w:hAnsi="Times New Roman"/>
                <w:b w:val="0"/>
              </w:rPr>
            </w:pPr>
            <w:r>
              <w:rPr>
                <w:rFonts w:ascii="Times New Roman" w:hAnsi="Times New Roman"/>
                <w:b w:val="0"/>
              </w:rPr>
              <w:t>35</w:t>
            </w:r>
          </w:p>
          <w:p w:rsidR="00F637BC" w:rsidRDefault="00F637BC">
            <w:pPr>
              <w:jc w:val="center"/>
              <w:rPr>
                <w:rFonts w:ascii="Times New Roman" w:hAnsi="Times New Roman"/>
                <w:b w:val="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jc w:val="center"/>
              <w:rPr>
                <w:rFonts w:ascii="Times New Roman" w:hAnsi="Times New Roman"/>
                <w:b w:val="0"/>
              </w:rPr>
            </w:pPr>
            <w:r>
              <w:rPr>
                <w:rFonts w:ascii="Times New Roman" w:hAnsi="Times New Roman"/>
                <w:b w:val="0"/>
              </w:rPr>
              <w:t>Ôn tập</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jc w:val="center"/>
              <w:rPr>
                <w:rFonts w:ascii="Times New Roman" w:eastAsia="Cambria" w:hAnsi="Times New Roman"/>
                <w:b w:val="0"/>
              </w:rPr>
            </w:pPr>
            <w:r>
              <w:rPr>
                <w:rFonts w:ascii="Times New Roman" w:eastAsia="Cambria" w:hAnsi="Times New Roman"/>
                <w:b w:val="0"/>
              </w:rPr>
              <w:t>2</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rPr>
                <w:rFonts w:ascii="Times New Roman" w:eastAsia="Cambria" w:hAnsi="Times New Roman"/>
                <w:b w:val="0"/>
              </w:rPr>
            </w:pPr>
            <w:r>
              <w:rPr>
                <w:rFonts w:ascii="Times New Roman" w:hAnsi="Times New Roman"/>
                <w:b w:val="0"/>
                <w:lang w:val="nl-NL"/>
              </w:rPr>
              <w:t>Tuần 17</w:t>
            </w:r>
            <w:r>
              <w:rPr>
                <w:rFonts w:ascii="Times New Roman" w:hAnsi="Times New Roman"/>
                <w:b w:val="0"/>
              </w:rPr>
              <w:t>, 18</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rPr>
                <w:rFonts w:ascii="Times New Roman" w:eastAsia="Cambria" w:hAnsi="Times New Roman"/>
                <w:b w:val="0"/>
                <w:lang w:val="vi-VN"/>
              </w:rPr>
            </w:pPr>
            <w:r>
              <w:rPr>
                <w:rFonts w:ascii="Times New Roman" w:eastAsia="Cambria" w:hAnsi="Times New Roman"/>
                <w:b w:val="0"/>
                <w:lang w:val="vi-VN"/>
              </w:rPr>
              <w:t>- Bài giảng, biểu đồ, bảng số liệu cập nhật, lược đồ kinh tế Tây Nguyên.</w:t>
            </w:r>
          </w:p>
          <w:p w:rsidR="00F637BC" w:rsidRDefault="00F637BC">
            <w:pPr>
              <w:jc w:val="both"/>
              <w:rPr>
                <w:rFonts w:ascii="Times New Roman" w:hAnsi="Times New Roman"/>
                <w:b w:val="0"/>
                <w:lang w:val="vi-VN"/>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tabs>
                <w:tab w:val="left" w:pos="1680"/>
              </w:tabs>
              <w:rPr>
                <w:rFonts w:ascii="Times New Roman" w:hAnsi="Times New Roman"/>
                <w:b w:val="0"/>
                <w:lang w:val="vi-VN"/>
              </w:rPr>
            </w:pPr>
            <w:r>
              <w:rPr>
                <w:rFonts w:ascii="Times New Roman" w:hAnsi="Times New Roman"/>
                <w:b w:val="0"/>
              </w:rPr>
              <w:t>Lớp học</w:t>
            </w:r>
          </w:p>
        </w:tc>
      </w:tr>
      <w:tr w:rsidR="00F637BC" w:rsidTr="008913E0">
        <w:trPr>
          <w:trHeight w:val="283"/>
          <w:jc w:val="center"/>
        </w:trPr>
        <w:tc>
          <w:tcPr>
            <w:tcW w:w="771" w:type="dxa"/>
            <w:tcBorders>
              <w:left w:val="single" w:sz="4" w:space="0" w:color="auto"/>
              <w:right w:val="single" w:sz="4" w:space="0" w:color="auto"/>
            </w:tcBorders>
            <w:shd w:val="clear" w:color="auto" w:fill="auto"/>
            <w:vAlign w:val="center"/>
          </w:tcPr>
          <w:p w:rsidR="00F637BC" w:rsidRDefault="006B1F46">
            <w:pPr>
              <w:jc w:val="center"/>
              <w:rPr>
                <w:rFonts w:ascii="Times New Roman" w:hAnsi="Times New Roman"/>
                <w:b w:val="0"/>
              </w:rPr>
            </w:pPr>
            <w:r>
              <w:rPr>
                <w:rFonts w:ascii="Times New Roman" w:hAnsi="Times New Roman"/>
                <w:b w:val="0"/>
                <w:lang w:val="sv-SE"/>
              </w:rPr>
              <w:t>3</w:t>
            </w:r>
            <w:r>
              <w:rPr>
                <w:rFonts w:ascii="Times New Roman" w:hAnsi="Times New Roman"/>
                <w:b w:val="0"/>
              </w:rPr>
              <w:t>6</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jc w:val="center"/>
              <w:rPr>
                <w:rFonts w:ascii="Times New Roman" w:hAnsi="Times New Roman"/>
                <w:b w:val="0"/>
              </w:rPr>
            </w:pPr>
            <w:r>
              <w:rPr>
                <w:rFonts w:ascii="Times New Roman" w:hAnsi="Times New Roman"/>
                <w:b w:val="0"/>
              </w:rPr>
              <w:t>Kiểm tra cuối học kì I</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rPr>
                <w:rFonts w:ascii="Times New Roman" w:hAnsi="Times New Roman"/>
                <w:b w:val="0"/>
                <w:lang w:val="vi-VN"/>
              </w:rPr>
            </w:pPr>
            <w:r>
              <w:rPr>
                <w:rFonts w:ascii="Times New Roman" w:hAnsi="Times New Roman"/>
                <w:b w:val="0"/>
                <w:lang w:val="nl-NL"/>
              </w:rPr>
              <w:t>Tuần 18</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rPr>
                <w:rFonts w:ascii="Times New Roman" w:hAnsi="Times New Roman"/>
                <w:b w:val="0"/>
                <w:lang w:val="vi-VN"/>
              </w:rPr>
            </w:pPr>
            <w:r>
              <w:rPr>
                <w:rFonts w:ascii="Times New Roman" w:hAnsi="Times New Roman"/>
                <w:b w:val="0"/>
                <w:lang w:val="vi-VN"/>
              </w:rPr>
              <w:t>Bài báo, link tư liệu bảng số liệu, bản đồ...</w:t>
            </w:r>
          </w:p>
          <w:p w:rsidR="00F637BC" w:rsidRDefault="00F637BC">
            <w:pPr>
              <w:jc w:val="both"/>
              <w:rPr>
                <w:rFonts w:ascii="Times New Roman" w:hAnsi="Times New Roman"/>
                <w:b w:val="0"/>
                <w:lang w:val="vi-VN"/>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tabs>
                <w:tab w:val="left" w:pos="1680"/>
              </w:tabs>
              <w:rPr>
                <w:rFonts w:ascii="Times New Roman" w:hAnsi="Times New Roman"/>
                <w:b w:val="0"/>
                <w:lang w:val="vi-VN"/>
              </w:rPr>
            </w:pPr>
            <w:r>
              <w:rPr>
                <w:rFonts w:ascii="Times New Roman" w:hAnsi="Times New Roman"/>
                <w:b w:val="0"/>
              </w:rPr>
              <w:t>Lớp học</w:t>
            </w:r>
          </w:p>
        </w:tc>
      </w:tr>
    </w:tbl>
    <w:p w:rsidR="00F637BC" w:rsidRDefault="00F637BC">
      <w:pPr>
        <w:pStyle w:val="NormalWeb"/>
        <w:spacing w:before="0" w:beforeAutospacing="0" w:after="0" w:afterAutospacing="0"/>
        <w:jc w:val="center"/>
        <w:rPr>
          <w:bCs/>
          <w:kern w:val="24"/>
          <w:sz w:val="26"/>
          <w:szCs w:val="26"/>
          <w:lang w:val="en-US"/>
        </w:rPr>
      </w:pPr>
    </w:p>
    <w:p w:rsidR="00F637BC" w:rsidRDefault="006B1F46" w:rsidP="006B1F46">
      <w:pPr>
        <w:pStyle w:val="NormalWeb"/>
        <w:spacing w:before="0" w:beforeAutospacing="0" w:after="0" w:afterAutospacing="0"/>
        <w:ind w:firstLineChars="150" w:firstLine="422"/>
        <w:jc w:val="both"/>
        <w:rPr>
          <w:b/>
          <w:bCs/>
          <w:color w:val="FF0000"/>
          <w:sz w:val="28"/>
          <w:szCs w:val="28"/>
        </w:rPr>
      </w:pPr>
      <w:r>
        <w:rPr>
          <w:b/>
          <w:bCs/>
          <w:color w:val="FF0000"/>
          <w:sz w:val="28"/>
          <w:szCs w:val="28"/>
        </w:rPr>
        <w:t xml:space="preserve">Học kì II: 17 tuần (17tiết) </w:t>
      </w:r>
    </w:p>
    <w:p w:rsidR="00F637BC" w:rsidRDefault="00F637BC">
      <w:pPr>
        <w:pStyle w:val="NormalWeb"/>
        <w:spacing w:before="0" w:beforeAutospacing="0" w:after="0" w:afterAutospacing="0"/>
        <w:jc w:val="center"/>
        <w:rPr>
          <w:b/>
          <w:bCs/>
          <w:color w:val="FF0000"/>
          <w:sz w:val="28"/>
          <w:szCs w:val="28"/>
        </w:rPr>
      </w:pPr>
    </w:p>
    <w:tbl>
      <w:tblPr>
        <w:tblStyle w:val="TableGrid"/>
        <w:tblW w:w="13892" w:type="dxa"/>
        <w:tblInd w:w="250" w:type="dxa"/>
        <w:tblLayout w:type="fixed"/>
        <w:tblLook w:val="04A0" w:firstRow="1" w:lastRow="0" w:firstColumn="1" w:lastColumn="0" w:noHBand="0" w:noVBand="1"/>
      </w:tblPr>
      <w:tblGrid>
        <w:gridCol w:w="841"/>
        <w:gridCol w:w="5538"/>
        <w:gridCol w:w="1417"/>
        <w:gridCol w:w="1276"/>
        <w:gridCol w:w="3402"/>
        <w:gridCol w:w="1418"/>
      </w:tblGrid>
      <w:tr w:rsidR="00F637BC">
        <w:tc>
          <w:tcPr>
            <w:tcW w:w="841" w:type="dxa"/>
          </w:tcPr>
          <w:p w:rsidR="00F637BC" w:rsidRDefault="006B1F46">
            <w:pPr>
              <w:pStyle w:val="NormalWeb"/>
              <w:spacing w:before="0" w:beforeAutospacing="0" w:after="0" w:afterAutospacing="0"/>
              <w:jc w:val="both"/>
              <w:rPr>
                <w:iCs/>
                <w:sz w:val="28"/>
                <w:szCs w:val="28"/>
                <w:lang w:val="en-US"/>
              </w:rPr>
            </w:pPr>
            <w:r>
              <w:rPr>
                <w:iCs/>
                <w:sz w:val="28"/>
                <w:szCs w:val="28"/>
              </w:rPr>
              <w:t>S</w:t>
            </w:r>
            <w:r>
              <w:rPr>
                <w:iCs/>
                <w:sz w:val="28"/>
                <w:szCs w:val="28"/>
                <w:lang w:val="en-US"/>
              </w:rPr>
              <w:t>TT/</w:t>
            </w:r>
          </w:p>
          <w:p w:rsidR="00F637BC" w:rsidRDefault="006B1F46">
            <w:pPr>
              <w:pStyle w:val="NormalWeb"/>
              <w:spacing w:before="0" w:beforeAutospacing="0" w:after="0" w:afterAutospacing="0"/>
              <w:jc w:val="both"/>
              <w:rPr>
                <w:iCs/>
                <w:sz w:val="28"/>
                <w:szCs w:val="28"/>
                <w:lang w:val="en-US"/>
              </w:rPr>
            </w:pPr>
            <w:r>
              <w:rPr>
                <w:iCs/>
                <w:sz w:val="28"/>
                <w:szCs w:val="28"/>
                <w:lang w:val="en-US"/>
              </w:rPr>
              <w:t>Tiết</w:t>
            </w:r>
          </w:p>
          <w:p w:rsidR="00F637BC" w:rsidRDefault="00F637BC">
            <w:pPr>
              <w:pStyle w:val="NormalWeb"/>
              <w:spacing w:before="0" w:beforeAutospacing="0" w:after="0" w:afterAutospacing="0"/>
              <w:jc w:val="center"/>
              <w:rPr>
                <w:sz w:val="28"/>
                <w:szCs w:val="28"/>
              </w:rPr>
            </w:pPr>
          </w:p>
        </w:tc>
        <w:tc>
          <w:tcPr>
            <w:tcW w:w="5538" w:type="dxa"/>
          </w:tcPr>
          <w:p w:rsidR="00F637BC" w:rsidRDefault="006B1F46">
            <w:pPr>
              <w:pStyle w:val="NormalWeb"/>
              <w:spacing w:before="0" w:beforeAutospacing="0" w:after="0" w:afterAutospacing="0"/>
              <w:jc w:val="center"/>
              <w:rPr>
                <w:iCs/>
                <w:sz w:val="28"/>
                <w:szCs w:val="28"/>
                <w:lang w:val="en-US"/>
              </w:rPr>
            </w:pPr>
            <w:r>
              <w:rPr>
                <w:iCs/>
                <w:sz w:val="28"/>
                <w:szCs w:val="28"/>
              </w:rPr>
              <w:t>Bài học</w:t>
            </w:r>
          </w:p>
          <w:p w:rsidR="00F637BC" w:rsidRDefault="00F637BC">
            <w:pPr>
              <w:pStyle w:val="NormalWeb"/>
              <w:spacing w:before="0" w:beforeAutospacing="0" w:after="0" w:afterAutospacing="0"/>
              <w:jc w:val="center"/>
              <w:rPr>
                <w:iCs/>
                <w:sz w:val="28"/>
                <w:szCs w:val="28"/>
                <w:lang w:val="en-US"/>
              </w:rPr>
            </w:pPr>
          </w:p>
          <w:p w:rsidR="00F637BC" w:rsidRDefault="00F637BC">
            <w:pPr>
              <w:pStyle w:val="NormalWeb"/>
              <w:spacing w:before="0" w:beforeAutospacing="0" w:after="0" w:afterAutospacing="0"/>
              <w:jc w:val="center"/>
              <w:rPr>
                <w:sz w:val="28"/>
                <w:szCs w:val="28"/>
              </w:rPr>
            </w:pPr>
          </w:p>
        </w:tc>
        <w:tc>
          <w:tcPr>
            <w:tcW w:w="1417" w:type="dxa"/>
          </w:tcPr>
          <w:p w:rsidR="00F637BC" w:rsidRDefault="006B1F46">
            <w:pPr>
              <w:pStyle w:val="NormalWeb"/>
              <w:spacing w:before="0" w:beforeAutospacing="0" w:after="0" w:afterAutospacing="0"/>
              <w:jc w:val="center"/>
              <w:rPr>
                <w:iCs/>
                <w:sz w:val="28"/>
                <w:szCs w:val="28"/>
                <w:lang w:val="en-US"/>
              </w:rPr>
            </w:pPr>
            <w:r>
              <w:rPr>
                <w:iCs/>
                <w:sz w:val="28"/>
                <w:szCs w:val="28"/>
                <w:lang w:val="en-US"/>
              </w:rPr>
              <w:t>Số tiết</w:t>
            </w:r>
          </w:p>
        </w:tc>
        <w:tc>
          <w:tcPr>
            <w:tcW w:w="1276" w:type="dxa"/>
          </w:tcPr>
          <w:p w:rsidR="00F637BC" w:rsidRDefault="006B1F46">
            <w:pPr>
              <w:pStyle w:val="NormalWeb"/>
              <w:spacing w:before="0" w:beforeAutospacing="0" w:after="0" w:afterAutospacing="0"/>
              <w:jc w:val="center"/>
              <w:rPr>
                <w:iCs/>
                <w:sz w:val="28"/>
                <w:szCs w:val="28"/>
                <w:lang w:val="en-US"/>
              </w:rPr>
            </w:pPr>
            <w:r>
              <w:rPr>
                <w:iCs/>
                <w:sz w:val="28"/>
                <w:szCs w:val="28"/>
                <w:lang w:val="en-US"/>
              </w:rPr>
              <w:t>Thời điểm</w:t>
            </w:r>
          </w:p>
        </w:tc>
        <w:tc>
          <w:tcPr>
            <w:tcW w:w="3402" w:type="dxa"/>
          </w:tcPr>
          <w:p w:rsidR="00F637BC" w:rsidRDefault="006B1F46">
            <w:pPr>
              <w:pStyle w:val="NormalWeb"/>
              <w:spacing w:before="0" w:beforeAutospacing="0" w:after="0" w:afterAutospacing="0"/>
              <w:jc w:val="center"/>
              <w:rPr>
                <w:sz w:val="28"/>
                <w:szCs w:val="28"/>
              </w:rPr>
            </w:pPr>
            <w:r>
              <w:rPr>
                <w:iCs/>
                <w:sz w:val="28"/>
                <w:szCs w:val="28"/>
              </w:rPr>
              <w:t>Sử dụng TBDH;</w:t>
            </w:r>
            <w:r>
              <w:rPr>
                <w:iCs/>
                <w:sz w:val="28"/>
                <w:szCs w:val="28"/>
              </w:rPr>
              <w:br/>
              <w:t>Ứng dụng CNTT</w:t>
            </w:r>
          </w:p>
        </w:tc>
        <w:tc>
          <w:tcPr>
            <w:tcW w:w="1418" w:type="dxa"/>
          </w:tcPr>
          <w:p w:rsidR="00F637BC" w:rsidRDefault="006B1F46">
            <w:pPr>
              <w:pStyle w:val="NormalWeb"/>
              <w:spacing w:before="0" w:beforeAutospacing="0" w:after="0" w:afterAutospacing="0"/>
              <w:jc w:val="center"/>
              <w:rPr>
                <w:sz w:val="28"/>
                <w:szCs w:val="28"/>
                <w:lang w:val="en-US"/>
              </w:rPr>
            </w:pPr>
            <w:r>
              <w:rPr>
                <w:iCs/>
                <w:sz w:val="28"/>
                <w:szCs w:val="28"/>
                <w:lang w:val="en-US"/>
              </w:rPr>
              <w:t>Địa điểm</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rPr>
              <w:t>3</w:t>
            </w:r>
            <w:r>
              <w:rPr>
                <w:sz w:val="28"/>
                <w:szCs w:val="28"/>
                <w:lang w:val="en-US"/>
              </w:rPr>
              <w:t>7</w:t>
            </w:r>
          </w:p>
        </w:tc>
        <w:tc>
          <w:tcPr>
            <w:tcW w:w="5538" w:type="dxa"/>
          </w:tcPr>
          <w:p w:rsidR="00F637BC" w:rsidRDefault="006B1F46">
            <w:pPr>
              <w:pStyle w:val="NormalWeb"/>
              <w:spacing w:before="0" w:beforeAutospacing="0" w:after="0" w:afterAutospacing="0"/>
              <w:rPr>
                <w:sz w:val="28"/>
                <w:szCs w:val="28"/>
              </w:rPr>
            </w:pPr>
            <w:r>
              <w:rPr>
                <w:sz w:val="28"/>
                <w:szCs w:val="28"/>
                <w:lang w:val="es-ES"/>
              </w:rPr>
              <w:t>Bài 31: Vùng Đông Nam Bộ</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1</w:t>
            </w:r>
          </w:p>
        </w:tc>
        <w:tc>
          <w:tcPr>
            <w:tcW w:w="1276" w:type="dxa"/>
          </w:tcPr>
          <w:p w:rsidR="00F637BC" w:rsidRDefault="006B1F46">
            <w:pPr>
              <w:pStyle w:val="NormalWeb"/>
              <w:spacing w:before="0" w:beforeAutospacing="0" w:after="0" w:afterAutospacing="0"/>
              <w:rPr>
                <w:kern w:val="24"/>
                <w:sz w:val="28"/>
                <w:szCs w:val="28"/>
                <w:lang w:val="en-US"/>
              </w:rPr>
            </w:pPr>
            <w:r>
              <w:rPr>
                <w:kern w:val="24"/>
                <w:sz w:val="28"/>
                <w:szCs w:val="28"/>
                <w:lang w:val="en-US"/>
              </w:rPr>
              <w:t>Tuần 19</w:t>
            </w:r>
          </w:p>
        </w:tc>
        <w:tc>
          <w:tcPr>
            <w:tcW w:w="3402"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bCs/>
                <w:iCs/>
                <w:sz w:val="28"/>
                <w:szCs w:val="28"/>
              </w:rPr>
            </w:pPr>
            <w:r>
              <w:rPr>
                <w:kern w:val="24"/>
                <w:sz w:val="28"/>
                <w:szCs w:val="28"/>
              </w:rPr>
              <w:t>Phiếu học tập</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rPr>
              <w:t>3</w:t>
            </w:r>
            <w:r>
              <w:rPr>
                <w:sz w:val="28"/>
                <w:szCs w:val="28"/>
                <w:lang w:val="en-US"/>
              </w:rPr>
              <w:t>8</w:t>
            </w:r>
          </w:p>
          <w:p w:rsidR="00F637BC" w:rsidRDefault="006B1F46">
            <w:pPr>
              <w:pStyle w:val="NormalWeb"/>
              <w:spacing w:before="0" w:beforeAutospacing="0" w:after="0" w:afterAutospacing="0"/>
              <w:jc w:val="center"/>
              <w:rPr>
                <w:sz w:val="28"/>
                <w:szCs w:val="28"/>
                <w:lang w:val="en-US"/>
              </w:rPr>
            </w:pPr>
            <w:r>
              <w:rPr>
                <w:sz w:val="28"/>
                <w:szCs w:val="28"/>
                <w:lang w:val="en-US"/>
              </w:rPr>
              <w:t>39</w:t>
            </w:r>
          </w:p>
        </w:tc>
        <w:tc>
          <w:tcPr>
            <w:tcW w:w="5538" w:type="dxa"/>
            <w:shd w:val="clear" w:color="auto" w:fill="auto"/>
          </w:tcPr>
          <w:p w:rsidR="00F637BC" w:rsidRDefault="006B1F46">
            <w:pPr>
              <w:jc w:val="both"/>
              <w:rPr>
                <w:rFonts w:ascii="Times New Roman" w:hAnsi="Times New Roman"/>
                <w:b w:val="0"/>
              </w:rPr>
            </w:pPr>
            <w:r>
              <w:rPr>
                <w:rFonts w:ascii="Times New Roman" w:hAnsi="Times New Roman"/>
                <w:b w:val="0"/>
                <w:lang w:val="es-ES"/>
              </w:rPr>
              <w:t>Bài 32,33:Vùng Đông Nam Bộ(tiếp theo)</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2</w:t>
            </w:r>
          </w:p>
        </w:tc>
        <w:tc>
          <w:tcPr>
            <w:tcW w:w="1276" w:type="dxa"/>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20, 21</w:t>
            </w:r>
          </w:p>
        </w:tc>
        <w:tc>
          <w:tcPr>
            <w:tcW w:w="3402"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rPr>
            </w:pPr>
            <w:r>
              <w:rPr>
                <w:kern w:val="24"/>
                <w:sz w:val="28"/>
                <w:szCs w:val="28"/>
              </w:rPr>
              <w:t xml:space="preserve">Phiếu học tập </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F637BC">
            <w:pPr>
              <w:pStyle w:val="NormalWeb"/>
              <w:spacing w:before="0" w:beforeAutospacing="0" w:after="0" w:afterAutospacing="0"/>
              <w:jc w:val="center"/>
              <w:rPr>
                <w:color w:val="FF0000"/>
                <w:sz w:val="28"/>
                <w:szCs w:val="28"/>
                <w:lang w:val="en-US"/>
              </w:rPr>
            </w:pPr>
          </w:p>
        </w:tc>
        <w:tc>
          <w:tcPr>
            <w:tcW w:w="5538" w:type="dxa"/>
            <w:shd w:val="clear" w:color="auto" w:fill="auto"/>
          </w:tcPr>
          <w:p w:rsidR="00F637BC" w:rsidRDefault="006B1F46">
            <w:pPr>
              <w:ind w:right="-77"/>
              <w:jc w:val="both"/>
              <w:rPr>
                <w:rFonts w:ascii="Times New Roman" w:hAnsi="Times New Roman"/>
                <w:b w:val="0"/>
                <w:color w:val="FF0000"/>
                <w:lang w:val="es-ES"/>
              </w:rPr>
            </w:pPr>
            <w:r>
              <w:rPr>
                <w:rFonts w:ascii="Times New Roman" w:hAnsi="Times New Roman"/>
                <w:b w:val="0"/>
                <w:color w:val="FF0000"/>
                <w:lang w:val="vi-VN"/>
              </w:rPr>
              <w:t>Bài 34:</w:t>
            </w:r>
            <w:r>
              <w:rPr>
                <w:rFonts w:ascii="Times New Roman" w:hAnsi="Times New Roman"/>
                <w:b w:val="0"/>
                <w:color w:val="FF0000"/>
                <w:lang w:val="es-ES"/>
              </w:rPr>
              <w:t>Thực hành: phân tích một số ngành công nghiệp trọng điểm ở Đông Nam Bộ</w:t>
            </w:r>
          </w:p>
          <w:p w:rsidR="00F637BC" w:rsidRDefault="00F637BC">
            <w:pPr>
              <w:jc w:val="both"/>
              <w:rPr>
                <w:rFonts w:ascii="Times New Roman" w:hAnsi="Times New Roman"/>
                <w:b w:val="0"/>
                <w:color w:val="FF0000"/>
              </w:rPr>
            </w:pPr>
          </w:p>
        </w:tc>
        <w:tc>
          <w:tcPr>
            <w:tcW w:w="1417" w:type="dxa"/>
          </w:tcPr>
          <w:p w:rsidR="00F637BC" w:rsidRDefault="006B1F46">
            <w:pPr>
              <w:pStyle w:val="NormalWeb"/>
              <w:spacing w:before="0" w:beforeAutospacing="0" w:after="0" w:afterAutospacing="0"/>
              <w:jc w:val="center"/>
              <w:rPr>
                <w:color w:val="FF0000"/>
                <w:kern w:val="24"/>
                <w:sz w:val="28"/>
                <w:szCs w:val="28"/>
                <w:lang w:val="en-US"/>
              </w:rPr>
            </w:pPr>
            <w:r>
              <w:rPr>
                <w:color w:val="FF0000"/>
                <w:kern w:val="24"/>
                <w:sz w:val="28"/>
                <w:szCs w:val="28"/>
                <w:lang w:val="en-US"/>
              </w:rPr>
              <w:t>Giảm tải</w:t>
            </w:r>
          </w:p>
        </w:tc>
        <w:tc>
          <w:tcPr>
            <w:tcW w:w="1276" w:type="dxa"/>
          </w:tcPr>
          <w:p w:rsidR="00F637BC" w:rsidRDefault="00F637BC">
            <w:pPr>
              <w:pStyle w:val="NormalWeb"/>
              <w:spacing w:before="0" w:beforeAutospacing="0" w:after="0" w:afterAutospacing="0"/>
              <w:jc w:val="both"/>
              <w:rPr>
                <w:color w:val="FF0000"/>
                <w:kern w:val="24"/>
                <w:sz w:val="28"/>
                <w:szCs w:val="28"/>
                <w:lang w:val="en-US"/>
              </w:rPr>
            </w:pPr>
          </w:p>
        </w:tc>
        <w:tc>
          <w:tcPr>
            <w:tcW w:w="3402" w:type="dxa"/>
            <w:shd w:val="clear" w:color="auto" w:fill="auto"/>
          </w:tcPr>
          <w:p w:rsidR="00F637BC" w:rsidRDefault="006B1F46">
            <w:pPr>
              <w:pStyle w:val="NormalWeb"/>
              <w:spacing w:before="0" w:beforeAutospacing="0" w:after="0" w:afterAutospacing="0"/>
              <w:jc w:val="both"/>
              <w:rPr>
                <w:color w:val="FF0000"/>
                <w:sz w:val="28"/>
                <w:szCs w:val="28"/>
              </w:rPr>
            </w:pPr>
            <w:r>
              <w:rPr>
                <w:color w:val="FF0000"/>
                <w:kern w:val="24"/>
                <w:sz w:val="28"/>
                <w:szCs w:val="28"/>
              </w:rPr>
              <w:t>Máy tính,máy chiếu</w:t>
            </w:r>
          </w:p>
          <w:p w:rsidR="00F637BC" w:rsidRDefault="006B1F46">
            <w:pPr>
              <w:pStyle w:val="NormalWeb"/>
              <w:spacing w:before="0" w:beforeAutospacing="0" w:after="0" w:afterAutospacing="0"/>
              <w:jc w:val="both"/>
              <w:rPr>
                <w:color w:val="FF0000"/>
                <w:kern w:val="24"/>
                <w:sz w:val="28"/>
                <w:szCs w:val="28"/>
                <w:lang w:val="en-US"/>
              </w:rPr>
            </w:pPr>
            <w:r>
              <w:rPr>
                <w:color w:val="FF0000"/>
                <w:kern w:val="24"/>
                <w:sz w:val="28"/>
                <w:szCs w:val="28"/>
                <w:lang w:val="en-US"/>
              </w:rPr>
              <w:t>Bản đồ, tranh ảnh</w:t>
            </w:r>
            <w:r>
              <w:rPr>
                <w:i/>
                <w:color w:val="FF0000"/>
                <w:kern w:val="24"/>
                <w:sz w:val="28"/>
                <w:szCs w:val="28"/>
                <w:lang w:val="en-US"/>
              </w:rPr>
              <w:t>(Nguồn Internet)</w:t>
            </w:r>
          </w:p>
          <w:p w:rsidR="00F637BC" w:rsidRDefault="006B1F46">
            <w:pPr>
              <w:pStyle w:val="NormalWeb"/>
              <w:spacing w:before="0" w:beforeAutospacing="0" w:after="0" w:afterAutospacing="0"/>
              <w:jc w:val="both"/>
              <w:rPr>
                <w:color w:val="FF0000"/>
                <w:kern w:val="24"/>
                <w:sz w:val="28"/>
                <w:szCs w:val="28"/>
                <w:lang w:val="en-US"/>
              </w:rPr>
            </w:pPr>
            <w:r>
              <w:rPr>
                <w:color w:val="FF0000"/>
                <w:kern w:val="24"/>
                <w:sz w:val="28"/>
                <w:szCs w:val="28"/>
              </w:rPr>
              <w:t>Phiếu học tập</w:t>
            </w:r>
          </w:p>
        </w:tc>
        <w:tc>
          <w:tcPr>
            <w:tcW w:w="1418" w:type="dxa"/>
          </w:tcPr>
          <w:p w:rsidR="00F637BC" w:rsidRDefault="006B1F46">
            <w:pPr>
              <w:pStyle w:val="NormalWeb"/>
              <w:spacing w:before="0" w:beforeAutospacing="0" w:after="0" w:afterAutospacing="0"/>
              <w:jc w:val="center"/>
              <w:rPr>
                <w:color w:val="FF0000"/>
                <w:sz w:val="28"/>
                <w:szCs w:val="28"/>
                <w:lang w:val="en-US"/>
              </w:rPr>
            </w:pPr>
            <w:r>
              <w:rPr>
                <w:color w:val="FF0000"/>
                <w:sz w:val="28"/>
                <w:szCs w:val="28"/>
                <w:lang w:val="en-US"/>
              </w:rPr>
              <w:t>CV3280</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40</w:t>
            </w:r>
          </w:p>
          <w:p w:rsidR="00F637BC" w:rsidRDefault="006B1F46">
            <w:pPr>
              <w:pStyle w:val="NormalWeb"/>
              <w:spacing w:before="0" w:beforeAutospacing="0" w:after="0" w:afterAutospacing="0"/>
              <w:jc w:val="center"/>
              <w:rPr>
                <w:sz w:val="28"/>
                <w:szCs w:val="28"/>
                <w:lang w:val="en-US"/>
              </w:rPr>
            </w:pPr>
            <w:r>
              <w:rPr>
                <w:sz w:val="28"/>
                <w:szCs w:val="28"/>
                <w:lang w:val="en-US"/>
              </w:rPr>
              <w:t>41</w:t>
            </w:r>
          </w:p>
        </w:tc>
        <w:tc>
          <w:tcPr>
            <w:tcW w:w="5538" w:type="dxa"/>
            <w:tcBorders>
              <w:bottom w:val="single" w:sz="4" w:space="0" w:color="auto"/>
            </w:tcBorders>
            <w:shd w:val="clear" w:color="auto" w:fill="auto"/>
          </w:tcPr>
          <w:p w:rsidR="00F637BC" w:rsidRDefault="00F637BC">
            <w:pPr>
              <w:jc w:val="both"/>
              <w:rPr>
                <w:rFonts w:ascii="Times New Roman" w:hAnsi="Times New Roman"/>
                <w:b w:val="0"/>
              </w:rPr>
            </w:pPr>
          </w:p>
          <w:p w:rsidR="00F637BC" w:rsidRDefault="006B1F46">
            <w:pPr>
              <w:jc w:val="both"/>
              <w:rPr>
                <w:rFonts w:ascii="Times New Roman" w:hAnsi="Times New Roman"/>
                <w:b w:val="0"/>
                <w:lang w:val="vi-VN"/>
              </w:rPr>
            </w:pPr>
            <w:r>
              <w:rPr>
                <w:rFonts w:ascii="Times New Roman" w:hAnsi="Times New Roman"/>
                <w:b w:val="0"/>
                <w:lang w:val="vi-VN"/>
              </w:rPr>
              <w:t>Bài 35: Vùng Đồng bằng sông Cửu Long</w:t>
            </w:r>
          </w:p>
        </w:tc>
        <w:tc>
          <w:tcPr>
            <w:tcW w:w="1417" w:type="dxa"/>
            <w:tcBorders>
              <w:bottom w:val="single" w:sz="4" w:space="0" w:color="auto"/>
            </w:tcBorders>
          </w:tcPr>
          <w:p w:rsidR="00F637BC" w:rsidRDefault="006B1F46">
            <w:pPr>
              <w:pStyle w:val="NormalWeb"/>
              <w:spacing w:before="0" w:beforeAutospacing="0" w:after="0" w:afterAutospacing="0"/>
              <w:jc w:val="center"/>
              <w:rPr>
                <w:color w:val="FF0000"/>
                <w:kern w:val="24"/>
                <w:sz w:val="28"/>
                <w:szCs w:val="28"/>
                <w:lang w:val="en-US"/>
              </w:rPr>
            </w:pPr>
            <w:r>
              <w:rPr>
                <w:b/>
                <w:bCs/>
                <w:color w:val="FF0000"/>
                <w:kern w:val="24"/>
                <w:sz w:val="28"/>
                <w:szCs w:val="28"/>
                <w:lang w:val="en-US"/>
              </w:rPr>
              <w:t>2</w:t>
            </w:r>
          </w:p>
        </w:tc>
        <w:tc>
          <w:tcPr>
            <w:tcW w:w="1276" w:type="dxa"/>
            <w:tcBorders>
              <w:bottom w:val="single" w:sz="4" w:space="0" w:color="auto"/>
            </w:tcBorders>
          </w:tcPr>
          <w:p w:rsidR="00F637BC" w:rsidRDefault="00F637BC">
            <w:pPr>
              <w:pStyle w:val="NormalWeb"/>
              <w:spacing w:before="0" w:beforeAutospacing="0" w:after="0" w:afterAutospacing="0"/>
              <w:jc w:val="both"/>
              <w:rPr>
                <w:kern w:val="24"/>
                <w:sz w:val="28"/>
                <w:szCs w:val="28"/>
                <w:lang w:val="en-US"/>
              </w:rPr>
            </w:pP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22,23</w:t>
            </w:r>
          </w:p>
        </w:tc>
        <w:tc>
          <w:tcPr>
            <w:tcW w:w="3402" w:type="dxa"/>
            <w:tcBorders>
              <w:bottom w:val="single" w:sz="4" w:space="0" w:color="auto"/>
            </w:tcBorders>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rPr>
            </w:pPr>
            <w:r>
              <w:rPr>
                <w:kern w:val="24"/>
                <w:sz w:val="28"/>
                <w:szCs w:val="28"/>
              </w:rPr>
              <w:t xml:space="preserve">Phiếu học tập </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42</w:t>
            </w:r>
          </w:p>
        </w:tc>
        <w:tc>
          <w:tcPr>
            <w:tcW w:w="5538" w:type="dxa"/>
            <w:tcBorders>
              <w:top w:val="single" w:sz="4" w:space="0" w:color="auto"/>
              <w:bottom w:val="single" w:sz="4" w:space="0" w:color="auto"/>
            </w:tcBorders>
            <w:shd w:val="clear" w:color="auto" w:fill="auto"/>
          </w:tcPr>
          <w:p w:rsidR="00F637BC" w:rsidRDefault="006B1F46">
            <w:pPr>
              <w:jc w:val="both"/>
              <w:rPr>
                <w:rFonts w:ascii="Times New Roman" w:hAnsi="Times New Roman"/>
                <w:b w:val="0"/>
                <w:lang w:val="vi-VN"/>
              </w:rPr>
            </w:pPr>
            <w:r>
              <w:rPr>
                <w:rFonts w:ascii="Times New Roman" w:hAnsi="Times New Roman"/>
                <w:b w:val="0"/>
                <w:lang w:val="vi-VN"/>
              </w:rPr>
              <w:t>Bài 36: Vùng Đồng bằng sông Cửu Long(tiếp theo)</w:t>
            </w:r>
          </w:p>
        </w:tc>
        <w:tc>
          <w:tcPr>
            <w:tcW w:w="1417" w:type="dxa"/>
            <w:tcBorders>
              <w:top w:val="single" w:sz="4" w:space="0" w:color="auto"/>
              <w:bottom w:val="single" w:sz="4" w:space="0" w:color="auto"/>
            </w:tcBorders>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1</w:t>
            </w:r>
          </w:p>
        </w:tc>
        <w:tc>
          <w:tcPr>
            <w:tcW w:w="1276" w:type="dxa"/>
            <w:tcBorders>
              <w:top w:val="single" w:sz="4" w:space="0" w:color="auto"/>
              <w:bottom w:val="single" w:sz="4" w:space="0" w:color="auto"/>
            </w:tcBorders>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24</w:t>
            </w:r>
          </w:p>
        </w:tc>
        <w:tc>
          <w:tcPr>
            <w:tcW w:w="3402" w:type="dxa"/>
            <w:tcBorders>
              <w:top w:val="single" w:sz="4" w:space="0" w:color="auto"/>
              <w:bottom w:val="single" w:sz="4" w:space="0" w:color="auto"/>
            </w:tcBorders>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ind w:right="-222"/>
              <w:jc w:val="both"/>
              <w:rPr>
                <w:kern w:val="24"/>
                <w:sz w:val="28"/>
                <w:szCs w:val="28"/>
              </w:rPr>
            </w:pPr>
            <w:r>
              <w:rPr>
                <w:kern w:val="24"/>
                <w:sz w:val="28"/>
                <w:szCs w:val="28"/>
              </w:rPr>
              <w:t xml:space="preserve">Phiếu học tập </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43</w:t>
            </w:r>
          </w:p>
        </w:tc>
        <w:tc>
          <w:tcPr>
            <w:tcW w:w="5538" w:type="dxa"/>
          </w:tcPr>
          <w:p w:rsidR="00F637BC" w:rsidRDefault="006B1F46">
            <w:pPr>
              <w:pStyle w:val="NormalWeb"/>
              <w:spacing w:before="0" w:beforeAutospacing="0" w:after="0" w:afterAutospacing="0"/>
              <w:jc w:val="center"/>
              <w:rPr>
                <w:sz w:val="28"/>
                <w:szCs w:val="28"/>
              </w:rPr>
            </w:pPr>
            <w:r>
              <w:rPr>
                <w:sz w:val="28"/>
                <w:szCs w:val="28"/>
              </w:rPr>
              <w:t>Bài 37: Thực hành. Vẽ và phân tích biểu đồ về tình hình sản xuất của ngành thủy sản ở Đồng bằng sông Cửu Long</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1</w:t>
            </w:r>
          </w:p>
        </w:tc>
        <w:tc>
          <w:tcPr>
            <w:tcW w:w="1276" w:type="dxa"/>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25</w:t>
            </w:r>
          </w:p>
        </w:tc>
        <w:tc>
          <w:tcPr>
            <w:tcW w:w="3402" w:type="dxa"/>
            <w:tcBorders>
              <w:top w:val="single" w:sz="4" w:space="0" w:color="auto"/>
              <w:bottom w:val="single" w:sz="4" w:space="0" w:color="auto"/>
            </w:tcBorders>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rPr>
            </w:pPr>
            <w:r>
              <w:rPr>
                <w:kern w:val="24"/>
                <w:sz w:val="28"/>
                <w:szCs w:val="28"/>
              </w:rPr>
              <w:t xml:space="preserve">Phiếu học tập </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44</w:t>
            </w:r>
          </w:p>
        </w:tc>
        <w:tc>
          <w:tcPr>
            <w:tcW w:w="5538" w:type="dxa"/>
          </w:tcPr>
          <w:p w:rsidR="00F637BC" w:rsidRDefault="006B1F46">
            <w:pPr>
              <w:pStyle w:val="NormalWeb"/>
              <w:spacing w:before="0" w:beforeAutospacing="0" w:after="0" w:afterAutospacing="0"/>
              <w:jc w:val="center"/>
              <w:rPr>
                <w:sz w:val="28"/>
                <w:szCs w:val="28"/>
              </w:rPr>
            </w:pPr>
            <w:r>
              <w:rPr>
                <w:sz w:val="28"/>
                <w:szCs w:val="28"/>
              </w:rPr>
              <w:t>Ôn tập</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1</w:t>
            </w:r>
          </w:p>
        </w:tc>
        <w:tc>
          <w:tcPr>
            <w:tcW w:w="1276" w:type="dxa"/>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26</w:t>
            </w:r>
          </w:p>
        </w:tc>
        <w:tc>
          <w:tcPr>
            <w:tcW w:w="3402" w:type="dxa"/>
            <w:tcBorders>
              <w:top w:val="single" w:sz="4" w:space="0" w:color="auto"/>
              <w:bottom w:val="single" w:sz="4" w:space="0" w:color="auto"/>
            </w:tcBorders>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 xml:space="preserve">(Nguồn </w:t>
            </w:r>
            <w:r>
              <w:rPr>
                <w:i/>
                <w:kern w:val="24"/>
                <w:sz w:val="28"/>
                <w:szCs w:val="28"/>
                <w:lang w:val="en-US"/>
              </w:rPr>
              <w:lastRenderedPageBreak/>
              <w:t>Internet)</w:t>
            </w:r>
          </w:p>
          <w:p w:rsidR="00F637BC" w:rsidRDefault="006B1F46">
            <w:pPr>
              <w:pStyle w:val="NormalWeb"/>
              <w:spacing w:before="0" w:beforeAutospacing="0" w:after="0" w:afterAutospacing="0"/>
              <w:jc w:val="both"/>
              <w:rPr>
                <w:kern w:val="24"/>
                <w:sz w:val="28"/>
                <w:szCs w:val="28"/>
              </w:rPr>
            </w:pPr>
            <w:r>
              <w:rPr>
                <w:kern w:val="24"/>
                <w:sz w:val="28"/>
                <w:szCs w:val="28"/>
              </w:rPr>
              <w:t xml:space="preserve">Phiếu học tập </w:t>
            </w:r>
          </w:p>
        </w:tc>
        <w:tc>
          <w:tcPr>
            <w:tcW w:w="1418" w:type="dxa"/>
          </w:tcPr>
          <w:p w:rsidR="00F637BC" w:rsidRDefault="006B1F46">
            <w:pPr>
              <w:pStyle w:val="NormalWeb"/>
              <w:spacing w:before="0" w:beforeAutospacing="0" w:after="0" w:afterAutospacing="0"/>
              <w:jc w:val="center"/>
              <w:rPr>
                <w:sz w:val="28"/>
                <w:szCs w:val="28"/>
              </w:rPr>
            </w:pPr>
            <w:r>
              <w:rPr>
                <w:sz w:val="28"/>
                <w:szCs w:val="28"/>
              </w:rPr>
              <w:lastRenderedPageBreak/>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45</w:t>
            </w:r>
          </w:p>
        </w:tc>
        <w:tc>
          <w:tcPr>
            <w:tcW w:w="5538" w:type="dxa"/>
          </w:tcPr>
          <w:p w:rsidR="00F637BC" w:rsidRDefault="006B1F46">
            <w:pPr>
              <w:pStyle w:val="NormalWeb"/>
              <w:spacing w:before="0" w:beforeAutospacing="0" w:after="0" w:afterAutospacing="0"/>
              <w:jc w:val="center"/>
              <w:rPr>
                <w:sz w:val="28"/>
                <w:szCs w:val="28"/>
                <w:lang w:val="en-US"/>
              </w:rPr>
            </w:pPr>
            <w:r>
              <w:rPr>
                <w:sz w:val="28"/>
                <w:szCs w:val="28"/>
              </w:rPr>
              <w:t xml:space="preserve">Kiểm </w:t>
            </w:r>
            <w:r>
              <w:rPr>
                <w:sz w:val="28"/>
                <w:szCs w:val="28"/>
                <w:lang w:val="en-US"/>
              </w:rPr>
              <w:t>giữa kì II</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1</w:t>
            </w:r>
          </w:p>
        </w:tc>
        <w:tc>
          <w:tcPr>
            <w:tcW w:w="1276" w:type="dxa"/>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27</w:t>
            </w:r>
          </w:p>
        </w:tc>
        <w:tc>
          <w:tcPr>
            <w:tcW w:w="3402" w:type="dxa"/>
            <w:tcBorders>
              <w:top w:val="single" w:sz="4" w:space="0" w:color="auto"/>
              <w:bottom w:val="single" w:sz="4" w:space="0" w:color="auto"/>
            </w:tcBorders>
            <w:shd w:val="clear" w:color="auto" w:fill="auto"/>
          </w:tcPr>
          <w:p w:rsidR="00F637BC" w:rsidRDefault="006B1F46">
            <w:pPr>
              <w:pStyle w:val="NormalWeb"/>
              <w:spacing w:before="0" w:beforeAutospacing="0" w:after="0" w:afterAutospacing="0"/>
              <w:jc w:val="both"/>
              <w:rPr>
                <w:kern w:val="24"/>
                <w:sz w:val="28"/>
                <w:szCs w:val="28"/>
                <w:lang w:val="nl-NL"/>
              </w:rPr>
            </w:pPr>
            <w:r>
              <w:rPr>
                <w:kern w:val="24"/>
                <w:sz w:val="28"/>
                <w:szCs w:val="28"/>
              </w:rPr>
              <w:t>Đề đã phô tô sẵn.</w:t>
            </w:r>
          </w:p>
          <w:p w:rsidR="00F637BC" w:rsidRDefault="00F637BC">
            <w:pPr>
              <w:pStyle w:val="NormalWeb"/>
              <w:spacing w:before="0" w:beforeAutospacing="0" w:after="0" w:afterAutospacing="0"/>
              <w:jc w:val="both"/>
              <w:rPr>
                <w:kern w:val="24"/>
                <w:sz w:val="28"/>
                <w:szCs w:val="28"/>
              </w:rPr>
            </w:pP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F637BC">
            <w:pPr>
              <w:pStyle w:val="NormalWeb"/>
              <w:spacing w:before="0" w:beforeAutospacing="0" w:after="0" w:afterAutospacing="0"/>
              <w:jc w:val="center"/>
              <w:rPr>
                <w:sz w:val="28"/>
                <w:szCs w:val="28"/>
                <w:lang w:val="en-US"/>
              </w:rPr>
            </w:pPr>
          </w:p>
          <w:p w:rsidR="00F637BC" w:rsidRDefault="00F637BC">
            <w:pPr>
              <w:pStyle w:val="NormalWeb"/>
              <w:spacing w:before="0" w:beforeAutospacing="0" w:after="0" w:afterAutospacing="0"/>
              <w:jc w:val="center"/>
              <w:rPr>
                <w:sz w:val="28"/>
                <w:szCs w:val="28"/>
                <w:lang w:val="en-US"/>
              </w:rPr>
            </w:pPr>
          </w:p>
          <w:p w:rsidR="00F637BC" w:rsidRDefault="006B1F46">
            <w:pPr>
              <w:pStyle w:val="NormalWeb"/>
              <w:spacing w:before="0" w:beforeAutospacing="0" w:after="0" w:afterAutospacing="0"/>
              <w:jc w:val="center"/>
              <w:rPr>
                <w:sz w:val="28"/>
                <w:szCs w:val="28"/>
                <w:lang w:val="en-US"/>
              </w:rPr>
            </w:pPr>
            <w:r>
              <w:rPr>
                <w:sz w:val="28"/>
                <w:szCs w:val="28"/>
                <w:lang w:val="en-US"/>
              </w:rPr>
              <w:t>46</w:t>
            </w:r>
          </w:p>
          <w:p w:rsidR="00F637BC" w:rsidRDefault="00F637BC">
            <w:pPr>
              <w:pStyle w:val="NormalWeb"/>
              <w:spacing w:before="0" w:beforeAutospacing="0" w:after="0" w:afterAutospacing="0"/>
              <w:jc w:val="center"/>
              <w:rPr>
                <w:sz w:val="28"/>
                <w:szCs w:val="28"/>
                <w:lang w:val="en-US"/>
              </w:rPr>
            </w:pPr>
          </w:p>
          <w:p w:rsidR="00F637BC" w:rsidRDefault="00F637BC">
            <w:pPr>
              <w:pStyle w:val="NormalWeb"/>
              <w:spacing w:before="0" w:beforeAutospacing="0" w:after="0" w:afterAutospacing="0"/>
              <w:jc w:val="center"/>
              <w:rPr>
                <w:sz w:val="28"/>
                <w:szCs w:val="28"/>
                <w:lang w:val="en-US"/>
              </w:rPr>
            </w:pPr>
          </w:p>
          <w:p w:rsidR="00F637BC" w:rsidRDefault="006B1F46">
            <w:pPr>
              <w:pStyle w:val="NormalWeb"/>
              <w:spacing w:before="0" w:beforeAutospacing="0" w:after="0" w:afterAutospacing="0"/>
              <w:jc w:val="center"/>
              <w:rPr>
                <w:sz w:val="28"/>
                <w:szCs w:val="28"/>
                <w:lang w:val="en-US"/>
              </w:rPr>
            </w:pPr>
            <w:r>
              <w:rPr>
                <w:sz w:val="28"/>
                <w:szCs w:val="28"/>
                <w:lang w:val="en-US"/>
              </w:rPr>
              <w:t>47</w:t>
            </w:r>
          </w:p>
          <w:p w:rsidR="00F637BC" w:rsidRDefault="00F637BC">
            <w:pPr>
              <w:pStyle w:val="NormalWeb"/>
              <w:spacing w:before="0" w:beforeAutospacing="0" w:after="0" w:afterAutospacing="0"/>
              <w:jc w:val="center"/>
              <w:rPr>
                <w:sz w:val="28"/>
                <w:szCs w:val="28"/>
                <w:lang w:val="en-US"/>
              </w:rPr>
            </w:pPr>
          </w:p>
          <w:p w:rsidR="00F637BC" w:rsidRDefault="00F637BC">
            <w:pPr>
              <w:pStyle w:val="NormalWeb"/>
              <w:spacing w:before="0" w:beforeAutospacing="0" w:after="0" w:afterAutospacing="0"/>
              <w:jc w:val="center"/>
              <w:rPr>
                <w:sz w:val="28"/>
                <w:szCs w:val="28"/>
                <w:lang w:val="en-US"/>
              </w:rPr>
            </w:pPr>
          </w:p>
          <w:p w:rsidR="00F637BC" w:rsidRDefault="00F637BC">
            <w:pPr>
              <w:pStyle w:val="NormalWeb"/>
              <w:spacing w:before="0" w:beforeAutospacing="0" w:after="0" w:afterAutospacing="0"/>
              <w:jc w:val="center"/>
              <w:rPr>
                <w:sz w:val="28"/>
                <w:szCs w:val="28"/>
                <w:lang w:val="en-US"/>
              </w:rPr>
            </w:pPr>
          </w:p>
          <w:p w:rsidR="00F637BC" w:rsidRDefault="006B1F46">
            <w:pPr>
              <w:pStyle w:val="NormalWeb"/>
              <w:spacing w:before="0" w:beforeAutospacing="0" w:after="0" w:afterAutospacing="0"/>
              <w:jc w:val="center"/>
              <w:rPr>
                <w:sz w:val="28"/>
                <w:szCs w:val="28"/>
                <w:lang w:val="en-US"/>
              </w:rPr>
            </w:pPr>
            <w:r>
              <w:rPr>
                <w:sz w:val="28"/>
                <w:szCs w:val="28"/>
                <w:lang w:val="en-US"/>
              </w:rPr>
              <w:t>48</w:t>
            </w:r>
          </w:p>
        </w:tc>
        <w:tc>
          <w:tcPr>
            <w:tcW w:w="5538" w:type="dxa"/>
          </w:tcPr>
          <w:p w:rsidR="00F637BC" w:rsidRDefault="006B1F46">
            <w:pPr>
              <w:pStyle w:val="NormalWeb"/>
              <w:spacing w:before="0" w:beforeAutospacing="0" w:after="0" w:afterAutospacing="0"/>
              <w:rPr>
                <w:sz w:val="28"/>
                <w:szCs w:val="28"/>
              </w:rPr>
            </w:pPr>
            <w:r>
              <w:rPr>
                <w:sz w:val="28"/>
                <w:szCs w:val="28"/>
              </w:rPr>
              <w:t>Chủ đề Biển Đảo gồm 3 bài:</w:t>
            </w:r>
          </w:p>
          <w:p w:rsidR="00F637BC" w:rsidRDefault="00F637BC">
            <w:pPr>
              <w:pStyle w:val="NormalWeb"/>
              <w:spacing w:before="0" w:beforeAutospacing="0" w:after="0" w:afterAutospacing="0"/>
              <w:rPr>
                <w:sz w:val="28"/>
                <w:szCs w:val="28"/>
              </w:rPr>
            </w:pPr>
          </w:p>
          <w:p w:rsidR="00F637BC" w:rsidRDefault="006B1F46">
            <w:pPr>
              <w:pStyle w:val="NormalWeb"/>
              <w:spacing w:before="0" w:beforeAutospacing="0" w:after="0" w:afterAutospacing="0"/>
              <w:rPr>
                <w:sz w:val="28"/>
                <w:szCs w:val="28"/>
              </w:rPr>
            </w:pPr>
            <w:r>
              <w:rPr>
                <w:sz w:val="28"/>
                <w:szCs w:val="28"/>
              </w:rPr>
              <w:t>1.Bài 38. Phát triển tổng hợp kinh tế và bảo vệ tài nguyên, môi trường biển - đảo.</w:t>
            </w:r>
          </w:p>
          <w:p w:rsidR="00F637BC" w:rsidRDefault="00F637BC">
            <w:pPr>
              <w:pStyle w:val="NormalWeb"/>
              <w:spacing w:before="0" w:beforeAutospacing="0" w:after="0" w:afterAutospacing="0"/>
              <w:rPr>
                <w:sz w:val="28"/>
                <w:szCs w:val="28"/>
              </w:rPr>
            </w:pPr>
          </w:p>
          <w:p w:rsidR="00F637BC" w:rsidRDefault="006B1F46">
            <w:pPr>
              <w:pStyle w:val="NormalWeb"/>
              <w:spacing w:before="0" w:beforeAutospacing="0" w:after="0" w:afterAutospacing="0"/>
              <w:rPr>
                <w:sz w:val="28"/>
                <w:szCs w:val="28"/>
              </w:rPr>
            </w:pPr>
            <w:r>
              <w:rPr>
                <w:sz w:val="28"/>
                <w:szCs w:val="28"/>
              </w:rPr>
              <w:t>2.Bài 39. Phát triển tổng hợp kinh tế và bảo vệ tài nguyên, môi trường biển - đảo.( tiếp theo)</w:t>
            </w:r>
          </w:p>
          <w:p w:rsidR="00F637BC" w:rsidRDefault="00F637BC">
            <w:pPr>
              <w:pStyle w:val="NormalWeb"/>
              <w:spacing w:before="0" w:beforeAutospacing="0" w:after="0" w:afterAutospacing="0"/>
              <w:rPr>
                <w:sz w:val="28"/>
                <w:szCs w:val="28"/>
              </w:rPr>
            </w:pPr>
          </w:p>
          <w:p w:rsidR="00F637BC" w:rsidRDefault="006B1F46">
            <w:pPr>
              <w:pStyle w:val="NormalWeb"/>
              <w:spacing w:before="0" w:beforeAutospacing="0" w:after="0" w:afterAutospacing="0"/>
              <w:rPr>
                <w:sz w:val="28"/>
                <w:szCs w:val="28"/>
              </w:rPr>
            </w:pPr>
            <w:r>
              <w:rPr>
                <w:sz w:val="28"/>
                <w:szCs w:val="28"/>
              </w:rPr>
              <w:t>3.Bài 40. Thực hành. Đánh giá tiềm năng kinh tế của các đảo ven bờ và tìm hiểu về ngành công nghiệp dầu khí.</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3</w:t>
            </w:r>
          </w:p>
        </w:tc>
        <w:tc>
          <w:tcPr>
            <w:tcW w:w="1276" w:type="dxa"/>
          </w:tcPr>
          <w:p w:rsidR="00F637BC" w:rsidRDefault="00F637BC">
            <w:pPr>
              <w:pStyle w:val="NormalWeb"/>
              <w:spacing w:before="0" w:beforeAutospacing="0" w:after="0" w:afterAutospacing="0"/>
              <w:jc w:val="both"/>
              <w:rPr>
                <w:kern w:val="24"/>
                <w:sz w:val="28"/>
                <w:szCs w:val="28"/>
              </w:rPr>
            </w:pPr>
          </w:p>
          <w:p w:rsidR="00F637BC" w:rsidRDefault="00F637BC">
            <w:pPr>
              <w:rPr>
                <w:rFonts w:ascii="Times New Roman" w:hAnsi="Times New Roman"/>
                <w:b w:val="0"/>
                <w:kern w:val="24"/>
              </w:rPr>
            </w:pPr>
          </w:p>
          <w:p w:rsidR="00F637BC" w:rsidRDefault="006B1F46">
            <w:pPr>
              <w:rPr>
                <w:rFonts w:ascii="Times New Roman" w:hAnsi="Times New Roman"/>
                <w:b w:val="0"/>
                <w:lang w:eastAsia="vi-VN"/>
              </w:rPr>
            </w:pPr>
            <w:r>
              <w:rPr>
                <w:rFonts w:ascii="Times New Roman" w:hAnsi="Times New Roman"/>
                <w:b w:val="0"/>
                <w:kern w:val="24"/>
              </w:rPr>
              <w:t>Tuần 28</w:t>
            </w:r>
          </w:p>
          <w:p w:rsidR="00F637BC" w:rsidRDefault="00F637BC">
            <w:pPr>
              <w:rPr>
                <w:rFonts w:ascii="Times New Roman" w:hAnsi="Times New Roman"/>
                <w:lang w:val="vi-VN" w:eastAsia="vi-VN"/>
              </w:rPr>
            </w:pPr>
          </w:p>
          <w:p w:rsidR="00F637BC" w:rsidRDefault="00F637BC">
            <w:pPr>
              <w:rPr>
                <w:rFonts w:ascii="Times New Roman" w:hAnsi="Times New Roman"/>
                <w:b w:val="0"/>
                <w:kern w:val="24"/>
              </w:rPr>
            </w:pPr>
          </w:p>
          <w:p w:rsidR="00F637BC" w:rsidRDefault="006B1F46">
            <w:pPr>
              <w:rPr>
                <w:rFonts w:ascii="Times New Roman" w:hAnsi="Times New Roman"/>
                <w:lang w:eastAsia="vi-VN"/>
              </w:rPr>
            </w:pPr>
            <w:r>
              <w:rPr>
                <w:rFonts w:ascii="Times New Roman" w:hAnsi="Times New Roman"/>
                <w:b w:val="0"/>
                <w:kern w:val="24"/>
              </w:rPr>
              <w:t>Tuần 29</w:t>
            </w:r>
          </w:p>
          <w:p w:rsidR="00F637BC" w:rsidRDefault="00F637BC">
            <w:pPr>
              <w:rPr>
                <w:rFonts w:ascii="Times New Roman" w:hAnsi="Times New Roman"/>
                <w:lang w:val="vi-VN" w:eastAsia="vi-VN"/>
              </w:rPr>
            </w:pPr>
          </w:p>
          <w:p w:rsidR="00F637BC" w:rsidRDefault="00F637BC">
            <w:pPr>
              <w:rPr>
                <w:rFonts w:ascii="Times New Roman" w:hAnsi="Times New Roman"/>
                <w:b w:val="0"/>
                <w:kern w:val="24"/>
              </w:rPr>
            </w:pPr>
          </w:p>
          <w:p w:rsidR="00F637BC" w:rsidRDefault="006B1F46">
            <w:pPr>
              <w:rPr>
                <w:rFonts w:ascii="Times New Roman" w:hAnsi="Times New Roman"/>
                <w:lang w:eastAsia="vi-VN"/>
              </w:rPr>
            </w:pPr>
            <w:r>
              <w:rPr>
                <w:rFonts w:ascii="Times New Roman" w:hAnsi="Times New Roman"/>
                <w:b w:val="0"/>
                <w:kern w:val="24"/>
              </w:rPr>
              <w:t>Tuần 30</w:t>
            </w:r>
          </w:p>
        </w:tc>
        <w:tc>
          <w:tcPr>
            <w:tcW w:w="3402" w:type="dxa"/>
            <w:tcBorders>
              <w:top w:val="single" w:sz="4" w:space="0" w:color="auto"/>
              <w:bottom w:val="single" w:sz="4" w:space="0" w:color="auto"/>
            </w:tcBorders>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pStyle w:val="NormalWeb"/>
              <w:spacing w:before="0" w:beforeAutospacing="0" w:after="0" w:afterAutospacing="0"/>
              <w:jc w:val="both"/>
              <w:rPr>
                <w:kern w:val="24"/>
                <w:sz w:val="28"/>
                <w:szCs w:val="28"/>
              </w:rPr>
            </w:pP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49</w:t>
            </w:r>
          </w:p>
        </w:tc>
        <w:tc>
          <w:tcPr>
            <w:tcW w:w="5538" w:type="dxa"/>
          </w:tcPr>
          <w:p w:rsidR="00F637BC" w:rsidRDefault="006B1F46">
            <w:pPr>
              <w:pStyle w:val="NormalWeb"/>
              <w:spacing w:before="0" w:beforeAutospacing="0" w:after="0" w:afterAutospacing="0"/>
              <w:jc w:val="center"/>
              <w:rPr>
                <w:sz w:val="28"/>
                <w:szCs w:val="28"/>
              </w:rPr>
            </w:pPr>
            <w:r>
              <w:rPr>
                <w:sz w:val="28"/>
                <w:szCs w:val="28"/>
              </w:rPr>
              <w:t>Bài 41</w:t>
            </w:r>
            <w:r>
              <w:rPr>
                <w:sz w:val="28"/>
                <w:szCs w:val="28"/>
                <w:lang w:val="en-US"/>
              </w:rPr>
              <w:t xml:space="preserve">. </w:t>
            </w:r>
            <w:r>
              <w:rPr>
                <w:sz w:val="28"/>
                <w:szCs w:val="28"/>
              </w:rPr>
              <w:t>Địa lí tỉnh (thành phố)</w:t>
            </w:r>
          </w:p>
          <w:p w:rsidR="00F637BC" w:rsidRDefault="00F637BC">
            <w:pPr>
              <w:pStyle w:val="NormalWeb"/>
              <w:spacing w:before="0" w:beforeAutospacing="0" w:after="0" w:afterAutospacing="0"/>
              <w:jc w:val="center"/>
              <w:rPr>
                <w:sz w:val="28"/>
                <w:szCs w:val="28"/>
              </w:rPr>
            </w:pPr>
          </w:p>
          <w:p w:rsidR="00F637BC" w:rsidRDefault="006B1F46">
            <w:pPr>
              <w:pStyle w:val="NormalWeb"/>
              <w:spacing w:before="0" w:beforeAutospacing="0" w:after="0" w:afterAutospacing="0"/>
              <w:jc w:val="center"/>
              <w:rPr>
                <w:sz w:val="28"/>
                <w:szCs w:val="28"/>
              </w:rPr>
            </w:pPr>
            <w:r>
              <w:rPr>
                <w:sz w:val="28"/>
                <w:szCs w:val="28"/>
              </w:rPr>
              <w:t>Địa lí tỉnh Quảng Ninh</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1</w:t>
            </w:r>
          </w:p>
        </w:tc>
        <w:tc>
          <w:tcPr>
            <w:tcW w:w="1276" w:type="dxa"/>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31</w:t>
            </w:r>
          </w:p>
        </w:tc>
        <w:tc>
          <w:tcPr>
            <w:tcW w:w="3402" w:type="dxa"/>
            <w:tcBorders>
              <w:top w:val="single" w:sz="4" w:space="0" w:color="auto"/>
              <w:bottom w:val="single" w:sz="4" w:space="0" w:color="auto"/>
            </w:tcBorders>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rPr>
            </w:pPr>
            <w:r>
              <w:rPr>
                <w:kern w:val="24"/>
                <w:sz w:val="28"/>
                <w:szCs w:val="28"/>
              </w:rPr>
              <w:t xml:space="preserve">Phiếu học tập </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50</w:t>
            </w:r>
          </w:p>
        </w:tc>
        <w:tc>
          <w:tcPr>
            <w:tcW w:w="5538" w:type="dxa"/>
          </w:tcPr>
          <w:p w:rsidR="00F637BC" w:rsidRDefault="006B1F46">
            <w:pPr>
              <w:pStyle w:val="NormalWeb"/>
              <w:spacing w:before="0" w:beforeAutospacing="0" w:after="0" w:afterAutospacing="0"/>
              <w:jc w:val="center"/>
              <w:rPr>
                <w:sz w:val="28"/>
                <w:szCs w:val="28"/>
              </w:rPr>
            </w:pPr>
            <w:r>
              <w:rPr>
                <w:sz w:val="28"/>
                <w:szCs w:val="28"/>
              </w:rPr>
              <w:t>Bài 4</w:t>
            </w:r>
            <w:r>
              <w:rPr>
                <w:sz w:val="28"/>
                <w:szCs w:val="28"/>
                <w:lang w:val="en-US"/>
              </w:rPr>
              <w:t>2</w:t>
            </w:r>
            <w:r>
              <w:rPr>
                <w:sz w:val="28"/>
                <w:szCs w:val="28"/>
              </w:rPr>
              <w:t>. Địa lí tỉnh (thành phố)</w:t>
            </w:r>
          </w:p>
          <w:p w:rsidR="00F637BC" w:rsidRDefault="006B1F46">
            <w:pPr>
              <w:pStyle w:val="NormalWeb"/>
              <w:spacing w:before="0" w:beforeAutospacing="0" w:after="0" w:afterAutospacing="0"/>
              <w:jc w:val="center"/>
              <w:rPr>
                <w:sz w:val="28"/>
                <w:szCs w:val="28"/>
              </w:rPr>
            </w:pPr>
            <w:r>
              <w:rPr>
                <w:sz w:val="28"/>
                <w:szCs w:val="28"/>
              </w:rPr>
              <w:t>Địa lí tỉnh Quảng Ninh</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1</w:t>
            </w:r>
          </w:p>
        </w:tc>
        <w:tc>
          <w:tcPr>
            <w:tcW w:w="1276" w:type="dxa"/>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32</w:t>
            </w:r>
          </w:p>
        </w:tc>
        <w:tc>
          <w:tcPr>
            <w:tcW w:w="3402" w:type="dxa"/>
            <w:tcBorders>
              <w:top w:val="single" w:sz="4" w:space="0" w:color="auto"/>
              <w:bottom w:val="single" w:sz="4" w:space="0" w:color="auto"/>
            </w:tcBorders>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rPr>
            </w:pPr>
            <w:r>
              <w:rPr>
                <w:kern w:val="24"/>
                <w:sz w:val="28"/>
                <w:szCs w:val="28"/>
              </w:rPr>
              <w:t xml:space="preserve">Phiếu học tập </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51</w:t>
            </w:r>
          </w:p>
        </w:tc>
        <w:tc>
          <w:tcPr>
            <w:tcW w:w="5538" w:type="dxa"/>
          </w:tcPr>
          <w:p w:rsidR="00F637BC" w:rsidRDefault="006B1F46">
            <w:pPr>
              <w:pStyle w:val="NormalWeb"/>
              <w:spacing w:before="0" w:beforeAutospacing="0" w:after="0" w:afterAutospacing="0"/>
              <w:jc w:val="center"/>
              <w:rPr>
                <w:sz w:val="28"/>
                <w:szCs w:val="28"/>
              </w:rPr>
            </w:pPr>
            <w:r>
              <w:rPr>
                <w:sz w:val="28"/>
                <w:szCs w:val="28"/>
              </w:rPr>
              <w:t>Bài 4</w:t>
            </w:r>
            <w:r>
              <w:rPr>
                <w:sz w:val="28"/>
                <w:szCs w:val="28"/>
                <w:lang w:val="en-US"/>
              </w:rPr>
              <w:t xml:space="preserve">3. </w:t>
            </w:r>
            <w:r>
              <w:rPr>
                <w:sz w:val="28"/>
                <w:szCs w:val="28"/>
              </w:rPr>
              <w:t>Địa lí tỉnh (thành phố)</w:t>
            </w:r>
          </w:p>
          <w:p w:rsidR="00F637BC" w:rsidRDefault="006B1F46">
            <w:pPr>
              <w:pStyle w:val="NormalWeb"/>
              <w:spacing w:before="0" w:beforeAutospacing="0" w:after="0" w:afterAutospacing="0"/>
              <w:jc w:val="center"/>
              <w:rPr>
                <w:sz w:val="28"/>
                <w:szCs w:val="28"/>
              </w:rPr>
            </w:pPr>
            <w:r>
              <w:rPr>
                <w:sz w:val="28"/>
                <w:szCs w:val="28"/>
              </w:rPr>
              <w:t>Địa lí tỉnh Quảng Ninh</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1</w:t>
            </w:r>
          </w:p>
        </w:tc>
        <w:tc>
          <w:tcPr>
            <w:tcW w:w="1276" w:type="dxa"/>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33</w:t>
            </w:r>
          </w:p>
        </w:tc>
        <w:tc>
          <w:tcPr>
            <w:tcW w:w="3402" w:type="dxa"/>
            <w:tcBorders>
              <w:top w:val="single" w:sz="4" w:space="0" w:color="auto"/>
              <w:bottom w:val="single" w:sz="4" w:space="0" w:color="auto"/>
            </w:tcBorders>
            <w:shd w:val="clear" w:color="auto" w:fill="auto"/>
          </w:tcPr>
          <w:p w:rsidR="00F637BC" w:rsidRDefault="00F637BC">
            <w:pPr>
              <w:pStyle w:val="NormalWeb"/>
              <w:spacing w:before="0" w:beforeAutospacing="0" w:after="0" w:afterAutospacing="0"/>
              <w:jc w:val="both"/>
              <w:rPr>
                <w:kern w:val="24"/>
                <w:sz w:val="28"/>
                <w:szCs w:val="28"/>
              </w:rPr>
            </w:pPr>
          </w:p>
        </w:tc>
        <w:tc>
          <w:tcPr>
            <w:tcW w:w="1418" w:type="dxa"/>
          </w:tcPr>
          <w:p w:rsidR="00F637BC" w:rsidRDefault="00F637BC">
            <w:pPr>
              <w:pStyle w:val="NormalWeb"/>
              <w:spacing w:before="0" w:beforeAutospacing="0" w:after="0" w:afterAutospacing="0"/>
              <w:jc w:val="center"/>
              <w:rPr>
                <w:sz w:val="28"/>
                <w:szCs w:val="28"/>
              </w:rPr>
            </w:pPr>
          </w:p>
        </w:tc>
      </w:tr>
      <w:tr w:rsidR="00F637BC">
        <w:tc>
          <w:tcPr>
            <w:tcW w:w="841" w:type="dxa"/>
          </w:tcPr>
          <w:p w:rsidR="00F637BC" w:rsidRDefault="00F637BC">
            <w:pPr>
              <w:pStyle w:val="NormalWeb"/>
              <w:spacing w:before="0" w:beforeAutospacing="0" w:after="0" w:afterAutospacing="0"/>
              <w:jc w:val="center"/>
              <w:rPr>
                <w:sz w:val="28"/>
                <w:szCs w:val="28"/>
                <w:lang w:val="en-US"/>
              </w:rPr>
            </w:pPr>
          </w:p>
        </w:tc>
        <w:tc>
          <w:tcPr>
            <w:tcW w:w="5538" w:type="dxa"/>
          </w:tcPr>
          <w:p w:rsidR="00F637BC" w:rsidRDefault="006B1F46">
            <w:pPr>
              <w:pStyle w:val="NormalWeb"/>
              <w:spacing w:before="0" w:beforeAutospacing="0" w:after="0" w:afterAutospacing="0"/>
              <w:jc w:val="center"/>
              <w:rPr>
                <w:color w:val="FF0000"/>
                <w:sz w:val="28"/>
                <w:szCs w:val="28"/>
              </w:rPr>
            </w:pPr>
            <w:r>
              <w:rPr>
                <w:color w:val="FF0000"/>
                <w:sz w:val="28"/>
                <w:szCs w:val="28"/>
              </w:rPr>
              <w:t>Bài 44. Thực hành. Phân tích mối quan hệ giữa các thành phần tự nhiên. Vẽ và phân tích biểu đồ cơ cấu kinh tế của địa phương.</w:t>
            </w:r>
          </w:p>
        </w:tc>
        <w:tc>
          <w:tcPr>
            <w:tcW w:w="1417" w:type="dxa"/>
          </w:tcPr>
          <w:p w:rsidR="00F637BC" w:rsidRDefault="006B1F46">
            <w:pPr>
              <w:pStyle w:val="NormalWeb"/>
              <w:spacing w:before="0" w:beforeAutospacing="0" w:after="0" w:afterAutospacing="0"/>
              <w:jc w:val="center"/>
              <w:rPr>
                <w:color w:val="FF0000"/>
                <w:sz w:val="28"/>
                <w:szCs w:val="28"/>
                <w:lang w:val="en-US"/>
              </w:rPr>
            </w:pPr>
            <w:r>
              <w:rPr>
                <w:color w:val="FF0000"/>
                <w:sz w:val="28"/>
                <w:szCs w:val="28"/>
                <w:lang w:val="en-US"/>
              </w:rPr>
              <w:t>Giảm tải</w:t>
            </w:r>
          </w:p>
        </w:tc>
        <w:tc>
          <w:tcPr>
            <w:tcW w:w="1276" w:type="dxa"/>
          </w:tcPr>
          <w:p w:rsidR="00F637BC" w:rsidRDefault="00F637BC">
            <w:pPr>
              <w:pStyle w:val="NormalWeb"/>
              <w:spacing w:before="0" w:beforeAutospacing="0" w:after="0" w:afterAutospacing="0"/>
              <w:jc w:val="center"/>
              <w:rPr>
                <w:color w:val="FF0000"/>
                <w:sz w:val="28"/>
                <w:szCs w:val="28"/>
                <w:lang w:val="en-US"/>
              </w:rPr>
            </w:pPr>
          </w:p>
        </w:tc>
        <w:tc>
          <w:tcPr>
            <w:tcW w:w="3402" w:type="dxa"/>
          </w:tcPr>
          <w:p w:rsidR="00F637BC" w:rsidRDefault="006B1F46">
            <w:pPr>
              <w:pStyle w:val="NormalWeb"/>
              <w:spacing w:before="0" w:beforeAutospacing="0" w:after="0" w:afterAutospacing="0"/>
              <w:jc w:val="both"/>
              <w:rPr>
                <w:color w:val="FF0000"/>
                <w:sz w:val="28"/>
                <w:szCs w:val="28"/>
              </w:rPr>
            </w:pPr>
            <w:r>
              <w:rPr>
                <w:color w:val="FF0000"/>
                <w:kern w:val="24"/>
                <w:sz w:val="28"/>
                <w:szCs w:val="28"/>
              </w:rPr>
              <w:t>Máy tính,máy chiếu</w:t>
            </w:r>
          </w:p>
          <w:p w:rsidR="00F637BC" w:rsidRDefault="006B1F46">
            <w:pPr>
              <w:pStyle w:val="NormalWeb"/>
              <w:spacing w:before="0" w:beforeAutospacing="0" w:after="0" w:afterAutospacing="0"/>
              <w:jc w:val="both"/>
              <w:rPr>
                <w:color w:val="FF0000"/>
                <w:kern w:val="24"/>
                <w:sz w:val="28"/>
                <w:szCs w:val="28"/>
                <w:lang w:val="en-US"/>
              </w:rPr>
            </w:pPr>
            <w:r>
              <w:rPr>
                <w:color w:val="FF0000"/>
                <w:kern w:val="24"/>
                <w:sz w:val="28"/>
                <w:szCs w:val="28"/>
                <w:lang w:val="en-US"/>
              </w:rPr>
              <w:t>Bản đồ, tranh ảnh</w:t>
            </w:r>
            <w:r>
              <w:rPr>
                <w:i/>
                <w:color w:val="FF0000"/>
                <w:kern w:val="24"/>
                <w:sz w:val="28"/>
                <w:szCs w:val="28"/>
                <w:lang w:val="en-US"/>
              </w:rPr>
              <w:t>(Nguồn Internet)</w:t>
            </w:r>
          </w:p>
          <w:p w:rsidR="00F637BC" w:rsidRDefault="006B1F46">
            <w:pPr>
              <w:pStyle w:val="NormalWeb"/>
              <w:spacing w:before="0" w:beforeAutospacing="0" w:after="0" w:afterAutospacing="0"/>
              <w:jc w:val="center"/>
              <w:rPr>
                <w:color w:val="FF0000"/>
                <w:sz w:val="28"/>
                <w:szCs w:val="28"/>
              </w:rPr>
            </w:pPr>
            <w:r>
              <w:rPr>
                <w:color w:val="FF0000"/>
                <w:kern w:val="24"/>
                <w:sz w:val="28"/>
                <w:szCs w:val="28"/>
              </w:rPr>
              <w:t>Phiếu học tập</w:t>
            </w:r>
          </w:p>
        </w:tc>
        <w:tc>
          <w:tcPr>
            <w:tcW w:w="1418" w:type="dxa"/>
          </w:tcPr>
          <w:p w:rsidR="00F637BC" w:rsidRDefault="006B1F46">
            <w:pPr>
              <w:pStyle w:val="NormalWeb"/>
              <w:spacing w:before="0" w:beforeAutospacing="0" w:after="0" w:afterAutospacing="0"/>
              <w:jc w:val="center"/>
              <w:rPr>
                <w:color w:val="FF0000"/>
                <w:sz w:val="28"/>
                <w:szCs w:val="28"/>
                <w:lang w:val="en-US"/>
              </w:rPr>
            </w:pPr>
            <w:r>
              <w:rPr>
                <w:color w:val="FF0000"/>
                <w:sz w:val="28"/>
                <w:szCs w:val="28"/>
                <w:lang w:val="en-US"/>
              </w:rPr>
              <w:t>CV3280</w:t>
            </w:r>
          </w:p>
        </w:tc>
      </w:tr>
      <w:tr w:rsidR="00F637BC">
        <w:tc>
          <w:tcPr>
            <w:tcW w:w="841" w:type="dxa"/>
          </w:tcPr>
          <w:p w:rsidR="00F637BC" w:rsidRDefault="00F637BC">
            <w:pPr>
              <w:pStyle w:val="NormalWeb"/>
              <w:spacing w:before="0" w:beforeAutospacing="0" w:after="0" w:afterAutospacing="0"/>
              <w:jc w:val="both"/>
              <w:rPr>
                <w:sz w:val="28"/>
                <w:szCs w:val="28"/>
                <w:lang w:val="en-US"/>
              </w:rPr>
            </w:pPr>
          </w:p>
          <w:p w:rsidR="00F637BC" w:rsidRDefault="00F637BC">
            <w:pPr>
              <w:pStyle w:val="NormalWeb"/>
              <w:spacing w:before="0" w:beforeAutospacing="0" w:after="0" w:afterAutospacing="0"/>
              <w:jc w:val="center"/>
              <w:rPr>
                <w:sz w:val="28"/>
                <w:szCs w:val="28"/>
                <w:lang w:val="en-US"/>
              </w:rPr>
            </w:pPr>
          </w:p>
          <w:p w:rsidR="00F637BC" w:rsidRDefault="006B1F46">
            <w:pPr>
              <w:pStyle w:val="NormalWeb"/>
              <w:spacing w:before="0" w:beforeAutospacing="0" w:after="0" w:afterAutospacing="0"/>
              <w:jc w:val="center"/>
              <w:rPr>
                <w:sz w:val="28"/>
                <w:szCs w:val="28"/>
                <w:lang w:val="en-US"/>
              </w:rPr>
            </w:pPr>
            <w:r>
              <w:rPr>
                <w:sz w:val="28"/>
                <w:szCs w:val="28"/>
                <w:lang w:val="en-US"/>
              </w:rPr>
              <w:t>52</w:t>
            </w:r>
          </w:p>
        </w:tc>
        <w:tc>
          <w:tcPr>
            <w:tcW w:w="5538" w:type="dxa"/>
          </w:tcPr>
          <w:p w:rsidR="00F637BC" w:rsidRDefault="006B1F46">
            <w:pPr>
              <w:pStyle w:val="NormalWeb"/>
              <w:spacing w:before="0" w:beforeAutospacing="0" w:after="0" w:afterAutospacing="0"/>
              <w:jc w:val="center"/>
              <w:rPr>
                <w:sz w:val="28"/>
                <w:szCs w:val="28"/>
                <w:lang w:val="en-US"/>
              </w:rPr>
            </w:pPr>
            <w:r>
              <w:rPr>
                <w:sz w:val="28"/>
                <w:szCs w:val="28"/>
                <w:lang w:val="en-US"/>
              </w:rPr>
              <w:t>Ôn tập</w:t>
            </w:r>
          </w:p>
        </w:tc>
        <w:tc>
          <w:tcPr>
            <w:tcW w:w="1417" w:type="dxa"/>
          </w:tcPr>
          <w:p w:rsidR="00F637BC" w:rsidRDefault="006B1F46">
            <w:pPr>
              <w:pStyle w:val="NormalWeb"/>
              <w:spacing w:before="0" w:beforeAutospacing="0" w:after="0" w:afterAutospacing="0"/>
              <w:jc w:val="center"/>
              <w:rPr>
                <w:sz w:val="28"/>
                <w:szCs w:val="28"/>
                <w:lang w:val="en-US"/>
              </w:rPr>
            </w:pPr>
            <w:r>
              <w:rPr>
                <w:sz w:val="28"/>
                <w:szCs w:val="28"/>
                <w:lang w:val="en-US"/>
              </w:rPr>
              <w:t>1</w:t>
            </w:r>
          </w:p>
        </w:tc>
        <w:tc>
          <w:tcPr>
            <w:tcW w:w="1276" w:type="dxa"/>
          </w:tcPr>
          <w:p w:rsidR="00F637BC" w:rsidRDefault="00F637BC">
            <w:pPr>
              <w:pStyle w:val="NormalWeb"/>
              <w:spacing w:before="0" w:beforeAutospacing="0" w:after="0" w:afterAutospacing="0"/>
              <w:rPr>
                <w:kern w:val="24"/>
                <w:sz w:val="28"/>
                <w:szCs w:val="28"/>
                <w:lang w:val="en-US"/>
              </w:rPr>
            </w:pPr>
          </w:p>
          <w:p w:rsidR="00F637BC" w:rsidRDefault="006B1F46">
            <w:pPr>
              <w:pStyle w:val="NormalWeb"/>
              <w:spacing w:before="0" w:beforeAutospacing="0" w:after="0" w:afterAutospacing="0"/>
              <w:rPr>
                <w:sz w:val="28"/>
                <w:szCs w:val="28"/>
                <w:lang w:val="en-US"/>
              </w:rPr>
            </w:pPr>
            <w:r>
              <w:rPr>
                <w:kern w:val="24"/>
                <w:sz w:val="28"/>
                <w:szCs w:val="28"/>
                <w:lang w:val="en-US"/>
              </w:rPr>
              <w:t>Tuần 34</w:t>
            </w:r>
          </w:p>
        </w:tc>
        <w:tc>
          <w:tcPr>
            <w:tcW w:w="3402" w:type="dxa"/>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rPr>
                <w:sz w:val="28"/>
                <w:szCs w:val="28"/>
                <w:lang w:val="en-US"/>
              </w:rPr>
            </w:pPr>
            <w:r>
              <w:rPr>
                <w:kern w:val="24"/>
                <w:sz w:val="28"/>
                <w:szCs w:val="28"/>
              </w:rPr>
              <w:lastRenderedPageBreak/>
              <w:t>Phiếu học tập</w:t>
            </w:r>
          </w:p>
        </w:tc>
        <w:tc>
          <w:tcPr>
            <w:tcW w:w="1418" w:type="dxa"/>
          </w:tcPr>
          <w:p w:rsidR="00F637BC" w:rsidRDefault="006B1F46">
            <w:pPr>
              <w:pStyle w:val="NormalWeb"/>
              <w:spacing w:before="0" w:beforeAutospacing="0" w:after="0" w:afterAutospacing="0"/>
              <w:jc w:val="center"/>
              <w:rPr>
                <w:sz w:val="28"/>
                <w:szCs w:val="28"/>
              </w:rPr>
            </w:pPr>
            <w:r>
              <w:rPr>
                <w:sz w:val="28"/>
                <w:szCs w:val="28"/>
              </w:rPr>
              <w:lastRenderedPageBreak/>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53</w:t>
            </w:r>
          </w:p>
        </w:tc>
        <w:tc>
          <w:tcPr>
            <w:tcW w:w="5538" w:type="dxa"/>
          </w:tcPr>
          <w:p w:rsidR="00F637BC" w:rsidRDefault="006B1F46">
            <w:pPr>
              <w:pStyle w:val="NormalWeb"/>
              <w:spacing w:before="0" w:beforeAutospacing="0" w:after="0" w:afterAutospacing="0"/>
              <w:jc w:val="center"/>
              <w:rPr>
                <w:sz w:val="28"/>
                <w:szCs w:val="28"/>
                <w:lang w:val="en-US"/>
              </w:rPr>
            </w:pPr>
            <w:r>
              <w:rPr>
                <w:sz w:val="28"/>
                <w:szCs w:val="28"/>
                <w:lang w:val="en-US"/>
              </w:rPr>
              <w:t>Kiểm tra cuối kì II</w:t>
            </w:r>
          </w:p>
        </w:tc>
        <w:tc>
          <w:tcPr>
            <w:tcW w:w="1417" w:type="dxa"/>
          </w:tcPr>
          <w:p w:rsidR="00F637BC" w:rsidRDefault="006B1F46">
            <w:pPr>
              <w:pStyle w:val="NormalWeb"/>
              <w:spacing w:before="0" w:beforeAutospacing="0" w:after="0" w:afterAutospacing="0"/>
              <w:jc w:val="center"/>
              <w:rPr>
                <w:sz w:val="28"/>
                <w:szCs w:val="28"/>
                <w:lang w:val="en-US"/>
              </w:rPr>
            </w:pPr>
            <w:r>
              <w:rPr>
                <w:sz w:val="28"/>
                <w:szCs w:val="28"/>
                <w:lang w:val="en-US"/>
              </w:rPr>
              <w:t>1</w:t>
            </w:r>
          </w:p>
        </w:tc>
        <w:tc>
          <w:tcPr>
            <w:tcW w:w="1276" w:type="dxa"/>
          </w:tcPr>
          <w:p w:rsidR="00F637BC" w:rsidRDefault="006B1F46">
            <w:pPr>
              <w:pStyle w:val="NormalWeb"/>
              <w:spacing w:before="0" w:beforeAutospacing="0" w:after="0" w:afterAutospacing="0"/>
              <w:jc w:val="center"/>
              <w:rPr>
                <w:sz w:val="28"/>
                <w:szCs w:val="28"/>
                <w:lang w:val="en-US"/>
              </w:rPr>
            </w:pPr>
            <w:r>
              <w:rPr>
                <w:kern w:val="24"/>
                <w:sz w:val="28"/>
                <w:szCs w:val="28"/>
                <w:lang w:val="en-US"/>
              </w:rPr>
              <w:t>Tuần 35</w:t>
            </w:r>
          </w:p>
        </w:tc>
        <w:tc>
          <w:tcPr>
            <w:tcW w:w="3402" w:type="dxa"/>
          </w:tcPr>
          <w:p w:rsidR="00F637BC" w:rsidRDefault="006B1F46">
            <w:pPr>
              <w:pStyle w:val="NormalWeb"/>
              <w:spacing w:before="0" w:beforeAutospacing="0" w:after="0" w:afterAutospacing="0"/>
              <w:jc w:val="both"/>
              <w:rPr>
                <w:sz w:val="28"/>
                <w:szCs w:val="28"/>
                <w:lang w:val="en-US"/>
              </w:rPr>
            </w:pPr>
            <w:r>
              <w:rPr>
                <w:sz w:val="28"/>
                <w:szCs w:val="28"/>
                <w:lang w:val="en-US"/>
              </w:rPr>
              <w:t>Đề KT</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p w:rsidR="00F637BC" w:rsidRDefault="00F637BC">
            <w:pPr>
              <w:pStyle w:val="NormalWeb"/>
              <w:spacing w:before="0" w:beforeAutospacing="0" w:after="0" w:afterAutospacing="0"/>
              <w:jc w:val="center"/>
              <w:rPr>
                <w:sz w:val="28"/>
                <w:szCs w:val="28"/>
              </w:rPr>
            </w:pPr>
          </w:p>
        </w:tc>
      </w:tr>
    </w:tbl>
    <w:p w:rsidR="00F637BC" w:rsidRDefault="00F637BC">
      <w:pPr>
        <w:rPr>
          <w:rFonts w:ascii="Times New Roman" w:hAnsi="Times New Roman"/>
          <w:b w:val="0"/>
        </w:rPr>
      </w:pPr>
    </w:p>
    <w:p w:rsidR="00F637BC" w:rsidRDefault="00F637BC">
      <w:pPr>
        <w:rPr>
          <w:rFonts w:ascii="Times New Roman" w:hAnsi="Times New Roman"/>
          <w:b w:val="0"/>
        </w:rPr>
      </w:pPr>
    </w:p>
    <w:tbl>
      <w:tblPr>
        <w:tblW w:w="0" w:type="auto"/>
        <w:tblLook w:val="04A0" w:firstRow="1" w:lastRow="0" w:firstColumn="1" w:lastColumn="0" w:noHBand="0" w:noVBand="1"/>
      </w:tblPr>
      <w:tblGrid>
        <w:gridCol w:w="4716"/>
        <w:gridCol w:w="4958"/>
        <w:gridCol w:w="4717"/>
      </w:tblGrid>
      <w:tr w:rsidR="00F637BC">
        <w:tc>
          <w:tcPr>
            <w:tcW w:w="4845" w:type="dxa"/>
            <w:shd w:val="clear" w:color="auto" w:fill="auto"/>
          </w:tcPr>
          <w:p w:rsidR="00F637BC" w:rsidRDefault="006B1F46">
            <w:pPr>
              <w:pStyle w:val="NormalWeb"/>
              <w:spacing w:before="0" w:beforeAutospacing="0" w:after="0" w:afterAutospacing="0"/>
              <w:jc w:val="center"/>
              <w:rPr>
                <w:b/>
                <w:kern w:val="24"/>
                <w:sz w:val="28"/>
                <w:szCs w:val="28"/>
                <w:lang w:val="en-US"/>
              </w:rPr>
            </w:pPr>
            <w:r>
              <w:rPr>
                <w:b/>
                <w:kern w:val="24"/>
                <w:sz w:val="28"/>
                <w:szCs w:val="28"/>
                <w:lang w:val="en-US"/>
              </w:rPr>
              <w:t>Duyệt của BGH</w:t>
            </w: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6B1F46">
            <w:pPr>
              <w:pStyle w:val="NormalWeb"/>
              <w:spacing w:before="0" w:beforeAutospacing="0" w:after="0" w:afterAutospacing="0"/>
              <w:jc w:val="center"/>
              <w:rPr>
                <w:b/>
                <w:kern w:val="24"/>
                <w:sz w:val="28"/>
                <w:szCs w:val="28"/>
                <w:lang w:val="en-US"/>
              </w:rPr>
            </w:pPr>
            <w:r>
              <w:rPr>
                <w:b/>
                <w:kern w:val="24"/>
                <w:sz w:val="28"/>
                <w:szCs w:val="28"/>
                <w:lang w:val="en-US"/>
              </w:rPr>
              <w:t>Phạm Đức Phong</w:t>
            </w:r>
          </w:p>
        </w:tc>
        <w:tc>
          <w:tcPr>
            <w:tcW w:w="5098" w:type="dxa"/>
            <w:shd w:val="clear" w:color="auto" w:fill="auto"/>
          </w:tcPr>
          <w:p w:rsidR="00F637BC" w:rsidRDefault="006B1F46">
            <w:pPr>
              <w:pStyle w:val="NormalWeb"/>
              <w:spacing w:before="0" w:beforeAutospacing="0" w:after="0" w:afterAutospacing="0"/>
              <w:jc w:val="center"/>
              <w:rPr>
                <w:b/>
                <w:kern w:val="24"/>
                <w:sz w:val="28"/>
                <w:szCs w:val="28"/>
                <w:lang w:val="en-US"/>
              </w:rPr>
            </w:pPr>
            <w:r>
              <w:rPr>
                <w:b/>
                <w:kern w:val="24"/>
                <w:sz w:val="28"/>
                <w:szCs w:val="28"/>
                <w:lang w:val="en-US"/>
              </w:rPr>
              <w:t>Duyệt của TCM</w:t>
            </w: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6B1F46">
            <w:pPr>
              <w:pStyle w:val="NormalWeb"/>
              <w:spacing w:before="0" w:beforeAutospacing="0" w:after="0" w:afterAutospacing="0"/>
              <w:jc w:val="center"/>
              <w:rPr>
                <w:b/>
                <w:kern w:val="24"/>
                <w:sz w:val="28"/>
                <w:szCs w:val="28"/>
                <w:lang w:val="en-US"/>
              </w:rPr>
            </w:pPr>
            <w:r>
              <w:rPr>
                <w:b/>
                <w:kern w:val="24"/>
                <w:sz w:val="28"/>
                <w:szCs w:val="28"/>
                <w:lang w:val="en-US"/>
              </w:rPr>
              <w:t>Trần Thị Kim Sáu</w:t>
            </w:r>
          </w:p>
        </w:tc>
        <w:tc>
          <w:tcPr>
            <w:tcW w:w="4845" w:type="dxa"/>
            <w:shd w:val="clear" w:color="auto" w:fill="auto"/>
          </w:tcPr>
          <w:p w:rsidR="00F637BC" w:rsidRDefault="006B1F46">
            <w:pPr>
              <w:pStyle w:val="NormalWeb"/>
              <w:spacing w:before="0" w:beforeAutospacing="0" w:after="0" w:afterAutospacing="0"/>
              <w:jc w:val="center"/>
              <w:rPr>
                <w:b/>
                <w:kern w:val="24"/>
                <w:sz w:val="28"/>
                <w:szCs w:val="28"/>
                <w:lang w:val="en-US"/>
              </w:rPr>
            </w:pPr>
            <w:r>
              <w:rPr>
                <w:b/>
                <w:kern w:val="24"/>
                <w:sz w:val="28"/>
                <w:szCs w:val="28"/>
                <w:lang w:val="en-US"/>
              </w:rPr>
              <w:t>Người lập</w:t>
            </w: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6B1F46">
            <w:pPr>
              <w:pStyle w:val="NormalWeb"/>
              <w:spacing w:before="0" w:beforeAutospacing="0" w:after="0" w:afterAutospacing="0"/>
              <w:jc w:val="center"/>
              <w:rPr>
                <w:b/>
                <w:kern w:val="24"/>
                <w:sz w:val="28"/>
                <w:szCs w:val="28"/>
                <w:lang w:val="en-US"/>
              </w:rPr>
            </w:pPr>
            <w:r>
              <w:rPr>
                <w:b/>
                <w:kern w:val="24"/>
                <w:sz w:val="28"/>
                <w:szCs w:val="28"/>
                <w:lang w:val="en-US"/>
              </w:rPr>
              <w:t>Quang Thị Thu Hòa</w:t>
            </w:r>
          </w:p>
          <w:p w:rsidR="00F637BC" w:rsidRDefault="00F637BC" w:rsidP="006B1F46">
            <w:pPr>
              <w:pStyle w:val="NormalWeb"/>
              <w:spacing w:before="0" w:beforeAutospacing="0" w:after="0" w:afterAutospacing="0"/>
              <w:ind w:firstLineChars="450" w:firstLine="1265"/>
              <w:jc w:val="both"/>
              <w:rPr>
                <w:b/>
                <w:kern w:val="24"/>
                <w:sz w:val="28"/>
                <w:szCs w:val="28"/>
                <w:lang w:val="en-US"/>
              </w:rPr>
            </w:pPr>
          </w:p>
          <w:p w:rsidR="00F637BC" w:rsidRDefault="00F637BC" w:rsidP="006B1F46">
            <w:pPr>
              <w:pStyle w:val="NormalWeb"/>
              <w:spacing w:before="0" w:beforeAutospacing="0" w:after="0" w:afterAutospacing="0"/>
              <w:ind w:firstLineChars="450" w:firstLine="1265"/>
              <w:jc w:val="both"/>
              <w:rPr>
                <w:b/>
                <w:kern w:val="24"/>
                <w:sz w:val="28"/>
                <w:szCs w:val="28"/>
                <w:lang w:val="en-US"/>
              </w:rPr>
            </w:pPr>
          </w:p>
          <w:p w:rsidR="00F637BC" w:rsidRDefault="006B1F46" w:rsidP="006B1F46">
            <w:pPr>
              <w:pStyle w:val="NormalWeb"/>
              <w:spacing w:before="0" w:beforeAutospacing="0" w:after="0" w:afterAutospacing="0"/>
              <w:ind w:firstLineChars="400" w:firstLine="1124"/>
              <w:jc w:val="both"/>
              <w:rPr>
                <w:b/>
                <w:kern w:val="24"/>
                <w:sz w:val="28"/>
                <w:szCs w:val="28"/>
                <w:lang w:val="en-US"/>
              </w:rPr>
            </w:pPr>
            <w:r>
              <w:rPr>
                <w:b/>
                <w:kern w:val="24"/>
                <w:sz w:val="28"/>
                <w:szCs w:val="28"/>
                <w:lang w:val="en-US"/>
              </w:rPr>
              <w:t>Bùi Thị Thi Trang</w:t>
            </w:r>
          </w:p>
        </w:tc>
      </w:tr>
    </w:tbl>
    <w:p w:rsidR="00F637BC" w:rsidRDefault="00F637BC">
      <w:pPr>
        <w:rPr>
          <w:rFonts w:ascii="Times New Roman" w:hAnsi="Times New Roman"/>
          <w:b w:val="0"/>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sectPr w:rsidR="00F637BC" w:rsidSect="00F637BC">
      <w:pgSz w:w="16840" w:h="11907" w:orient="landscape"/>
      <w:pgMar w:top="680" w:right="680" w:bottom="680" w:left="1418" w:header="567" w:footer="567" w:gutter="567"/>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A9019B"/>
    <w:rsid w:val="00005E6F"/>
    <w:rsid w:val="000149A7"/>
    <w:rsid w:val="00015DF2"/>
    <w:rsid w:val="00050A88"/>
    <w:rsid w:val="00052A5A"/>
    <w:rsid w:val="00060FC1"/>
    <w:rsid w:val="00062EF3"/>
    <w:rsid w:val="000637FE"/>
    <w:rsid w:val="00063848"/>
    <w:rsid w:val="000647C2"/>
    <w:rsid w:val="00064DD5"/>
    <w:rsid w:val="00067844"/>
    <w:rsid w:val="00067AC8"/>
    <w:rsid w:val="00073EAF"/>
    <w:rsid w:val="00095F0C"/>
    <w:rsid w:val="000A4852"/>
    <w:rsid w:val="000A6C41"/>
    <w:rsid w:val="000B5417"/>
    <w:rsid w:val="000C40B3"/>
    <w:rsid w:val="000C7A97"/>
    <w:rsid w:val="000D1580"/>
    <w:rsid w:val="000D572D"/>
    <w:rsid w:val="000D72C9"/>
    <w:rsid w:val="000E6277"/>
    <w:rsid w:val="000E689C"/>
    <w:rsid w:val="000F63AC"/>
    <w:rsid w:val="00104AC9"/>
    <w:rsid w:val="00106588"/>
    <w:rsid w:val="00111EC2"/>
    <w:rsid w:val="00121D7F"/>
    <w:rsid w:val="0014136D"/>
    <w:rsid w:val="00153B49"/>
    <w:rsid w:val="001556D4"/>
    <w:rsid w:val="00156FDC"/>
    <w:rsid w:val="00157BB1"/>
    <w:rsid w:val="001649AC"/>
    <w:rsid w:val="0018349D"/>
    <w:rsid w:val="001836EB"/>
    <w:rsid w:val="00191E2A"/>
    <w:rsid w:val="001A13EB"/>
    <w:rsid w:val="001A2E27"/>
    <w:rsid w:val="001B171A"/>
    <w:rsid w:val="001B451F"/>
    <w:rsid w:val="001C29F0"/>
    <w:rsid w:val="001C6BD8"/>
    <w:rsid w:val="001D6751"/>
    <w:rsid w:val="001D75D3"/>
    <w:rsid w:val="002022AE"/>
    <w:rsid w:val="00204D28"/>
    <w:rsid w:val="002076C2"/>
    <w:rsid w:val="00226E87"/>
    <w:rsid w:val="0024373E"/>
    <w:rsid w:val="00261E77"/>
    <w:rsid w:val="00267CFF"/>
    <w:rsid w:val="002710EE"/>
    <w:rsid w:val="0027425F"/>
    <w:rsid w:val="00275B08"/>
    <w:rsid w:val="00280BE7"/>
    <w:rsid w:val="00285780"/>
    <w:rsid w:val="002906D9"/>
    <w:rsid w:val="00291D11"/>
    <w:rsid w:val="00292D44"/>
    <w:rsid w:val="002A0A5D"/>
    <w:rsid w:val="002A48AE"/>
    <w:rsid w:val="002B0D61"/>
    <w:rsid w:val="002B431C"/>
    <w:rsid w:val="002C20B9"/>
    <w:rsid w:val="002C6A5A"/>
    <w:rsid w:val="002C765F"/>
    <w:rsid w:val="002E3562"/>
    <w:rsid w:val="002E3B96"/>
    <w:rsid w:val="002E3E23"/>
    <w:rsid w:val="002F0616"/>
    <w:rsid w:val="002F061C"/>
    <w:rsid w:val="002F39DB"/>
    <w:rsid w:val="002F5726"/>
    <w:rsid w:val="002F7527"/>
    <w:rsid w:val="003019FA"/>
    <w:rsid w:val="003061B1"/>
    <w:rsid w:val="00312169"/>
    <w:rsid w:val="00316722"/>
    <w:rsid w:val="00326484"/>
    <w:rsid w:val="00331D3A"/>
    <w:rsid w:val="00334D08"/>
    <w:rsid w:val="00344406"/>
    <w:rsid w:val="0034587B"/>
    <w:rsid w:val="00347950"/>
    <w:rsid w:val="003518C1"/>
    <w:rsid w:val="00351D52"/>
    <w:rsid w:val="003663E0"/>
    <w:rsid w:val="00366BEA"/>
    <w:rsid w:val="00370298"/>
    <w:rsid w:val="00371702"/>
    <w:rsid w:val="00387C24"/>
    <w:rsid w:val="00393C80"/>
    <w:rsid w:val="00394B36"/>
    <w:rsid w:val="003A113A"/>
    <w:rsid w:val="003A6B63"/>
    <w:rsid w:val="003B5627"/>
    <w:rsid w:val="003D0D52"/>
    <w:rsid w:val="003D459C"/>
    <w:rsid w:val="003D7A44"/>
    <w:rsid w:val="003E0675"/>
    <w:rsid w:val="003E5B94"/>
    <w:rsid w:val="003E5BD6"/>
    <w:rsid w:val="003E621C"/>
    <w:rsid w:val="003F0C1C"/>
    <w:rsid w:val="003F1058"/>
    <w:rsid w:val="003F68C0"/>
    <w:rsid w:val="004022FF"/>
    <w:rsid w:val="0040625C"/>
    <w:rsid w:val="00411B39"/>
    <w:rsid w:val="004146CD"/>
    <w:rsid w:val="0041743B"/>
    <w:rsid w:val="0042235D"/>
    <w:rsid w:val="00430618"/>
    <w:rsid w:val="0045287B"/>
    <w:rsid w:val="00460B43"/>
    <w:rsid w:val="00472EB4"/>
    <w:rsid w:val="00484E1F"/>
    <w:rsid w:val="004925DA"/>
    <w:rsid w:val="004940FF"/>
    <w:rsid w:val="0049445D"/>
    <w:rsid w:val="00495B9A"/>
    <w:rsid w:val="004A15C4"/>
    <w:rsid w:val="004A3D20"/>
    <w:rsid w:val="004C3B8E"/>
    <w:rsid w:val="004D3E06"/>
    <w:rsid w:val="004D614E"/>
    <w:rsid w:val="004E1D38"/>
    <w:rsid w:val="004E3479"/>
    <w:rsid w:val="004E59EA"/>
    <w:rsid w:val="004F6ED4"/>
    <w:rsid w:val="0051464B"/>
    <w:rsid w:val="00521195"/>
    <w:rsid w:val="00552247"/>
    <w:rsid w:val="00554A5A"/>
    <w:rsid w:val="00574F71"/>
    <w:rsid w:val="00583F58"/>
    <w:rsid w:val="005840A7"/>
    <w:rsid w:val="00590AC1"/>
    <w:rsid w:val="005A3908"/>
    <w:rsid w:val="005A4BD4"/>
    <w:rsid w:val="005B4381"/>
    <w:rsid w:val="005C3A97"/>
    <w:rsid w:val="005C6B84"/>
    <w:rsid w:val="005D0332"/>
    <w:rsid w:val="005D0361"/>
    <w:rsid w:val="005D6751"/>
    <w:rsid w:val="005F273C"/>
    <w:rsid w:val="005F4BA4"/>
    <w:rsid w:val="006020EE"/>
    <w:rsid w:val="00607B7B"/>
    <w:rsid w:val="00621BC2"/>
    <w:rsid w:val="00630380"/>
    <w:rsid w:val="00633EA9"/>
    <w:rsid w:val="00640A4B"/>
    <w:rsid w:val="00646BCE"/>
    <w:rsid w:val="006479EF"/>
    <w:rsid w:val="0065073C"/>
    <w:rsid w:val="00667FA6"/>
    <w:rsid w:val="00670BD4"/>
    <w:rsid w:val="006739DD"/>
    <w:rsid w:val="00684136"/>
    <w:rsid w:val="006845D2"/>
    <w:rsid w:val="006901A3"/>
    <w:rsid w:val="00692FA3"/>
    <w:rsid w:val="00694E0C"/>
    <w:rsid w:val="006967D9"/>
    <w:rsid w:val="006A15B3"/>
    <w:rsid w:val="006A4EC3"/>
    <w:rsid w:val="006A55D7"/>
    <w:rsid w:val="006B1F46"/>
    <w:rsid w:val="006C2475"/>
    <w:rsid w:val="006C5574"/>
    <w:rsid w:val="006D2D6B"/>
    <w:rsid w:val="006E0AED"/>
    <w:rsid w:val="006E5153"/>
    <w:rsid w:val="006F3E97"/>
    <w:rsid w:val="006F7F87"/>
    <w:rsid w:val="0071399E"/>
    <w:rsid w:val="0072257C"/>
    <w:rsid w:val="007306B2"/>
    <w:rsid w:val="00732D00"/>
    <w:rsid w:val="00741131"/>
    <w:rsid w:val="0074474A"/>
    <w:rsid w:val="0076398C"/>
    <w:rsid w:val="00763DD3"/>
    <w:rsid w:val="00767201"/>
    <w:rsid w:val="00767D4E"/>
    <w:rsid w:val="00773ED0"/>
    <w:rsid w:val="007A1EEA"/>
    <w:rsid w:val="007A3CAE"/>
    <w:rsid w:val="007A3D78"/>
    <w:rsid w:val="007A6E7F"/>
    <w:rsid w:val="007B3C89"/>
    <w:rsid w:val="007B6828"/>
    <w:rsid w:val="007B7419"/>
    <w:rsid w:val="007B74A5"/>
    <w:rsid w:val="007C0FDE"/>
    <w:rsid w:val="007C2C83"/>
    <w:rsid w:val="007D4E73"/>
    <w:rsid w:val="007D637F"/>
    <w:rsid w:val="007E7E4C"/>
    <w:rsid w:val="007F04D8"/>
    <w:rsid w:val="00805399"/>
    <w:rsid w:val="00807834"/>
    <w:rsid w:val="00815315"/>
    <w:rsid w:val="008353E1"/>
    <w:rsid w:val="00836928"/>
    <w:rsid w:val="00837100"/>
    <w:rsid w:val="00851697"/>
    <w:rsid w:val="00851E11"/>
    <w:rsid w:val="00855CD9"/>
    <w:rsid w:val="0086631B"/>
    <w:rsid w:val="00870103"/>
    <w:rsid w:val="00874912"/>
    <w:rsid w:val="00877A64"/>
    <w:rsid w:val="00887FFA"/>
    <w:rsid w:val="008913E0"/>
    <w:rsid w:val="008A15E8"/>
    <w:rsid w:val="008A3F60"/>
    <w:rsid w:val="008B0F87"/>
    <w:rsid w:val="008B3DEA"/>
    <w:rsid w:val="008C786F"/>
    <w:rsid w:val="008C7BF9"/>
    <w:rsid w:val="008D007E"/>
    <w:rsid w:val="008D60BE"/>
    <w:rsid w:val="008D6FCD"/>
    <w:rsid w:val="008E0A5A"/>
    <w:rsid w:val="008E2FBC"/>
    <w:rsid w:val="008E3672"/>
    <w:rsid w:val="008E5EDA"/>
    <w:rsid w:val="008F291F"/>
    <w:rsid w:val="009011AE"/>
    <w:rsid w:val="00901747"/>
    <w:rsid w:val="00903380"/>
    <w:rsid w:val="00906141"/>
    <w:rsid w:val="00911AA1"/>
    <w:rsid w:val="0092079F"/>
    <w:rsid w:val="00927930"/>
    <w:rsid w:val="00927E4A"/>
    <w:rsid w:val="0093019E"/>
    <w:rsid w:val="00935003"/>
    <w:rsid w:val="00943DA2"/>
    <w:rsid w:val="00964D64"/>
    <w:rsid w:val="00965D7F"/>
    <w:rsid w:val="0096652D"/>
    <w:rsid w:val="00966A5B"/>
    <w:rsid w:val="0097372C"/>
    <w:rsid w:val="00975A86"/>
    <w:rsid w:val="00995198"/>
    <w:rsid w:val="009970E9"/>
    <w:rsid w:val="009A11C1"/>
    <w:rsid w:val="009A3660"/>
    <w:rsid w:val="009A7001"/>
    <w:rsid w:val="009C0868"/>
    <w:rsid w:val="009D14E7"/>
    <w:rsid w:val="009D1D8F"/>
    <w:rsid w:val="009D54B6"/>
    <w:rsid w:val="009D5BF2"/>
    <w:rsid w:val="009E6DB5"/>
    <w:rsid w:val="009E7B0D"/>
    <w:rsid w:val="009E7DF6"/>
    <w:rsid w:val="00A07993"/>
    <w:rsid w:val="00A12109"/>
    <w:rsid w:val="00A2133F"/>
    <w:rsid w:val="00A21C71"/>
    <w:rsid w:val="00A21E1C"/>
    <w:rsid w:val="00A33C18"/>
    <w:rsid w:val="00A36806"/>
    <w:rsid w:val="00A43B62"/>
    <w:rsid w:val="00A47734"/>
    <w:rsid w:val="00A51143"/>
    <w:rsid w:val="00A542F4"/>
    <w:rsid w:val="00A607BE"/>
    <w:rsid w:val="00A64B4A"/>
    <w:rsid w:val="00A6676A"/>
    <w:rsid w:val="00A730F1"/>
    <w:rsid w:val="00A83258"/>
    <w:rsid w:val="00A87D2D"/>
    <w:rsid w:val="00A9019B"/>
    <w:rsid w:val="00A95ABF"/>
    <w:rsid w:val="00AA3A6D"/>
    <w:rsid w:val="00AB4110"/>
    <w:rsid w:val="00AC28A5"/>
    <w:rsid w:val="00AD477E"/>
    <w:rsid w:val="00AE3A48"/>
    <w:rsid w:val="00AF40F5"/>
    <w:rsid w:val="00B20786"/>
    <w:rsid w:val="00B21B2C"/>
    <w:rsid w:val="00B35E48"/>
    <w:rsid w:val="00B42449"/>
    <w:rsid w:val="00B42CE0"/>
    <w:rsid w:val="00B44C8E"/>
    <w:rsid w:val="00B45895"/>
    <w:rsid w:val="00B55E3F"/>
    <w:rsid w:val="00B67A52"/>
    <w:rsid w:val="00B719FF"/>
    <w:rsid w:val="00B83B34"/>
    <w:rsid w:val="00B952D6"/>
    <w:rsid w:val="00B96732"/>
    <w:rsid w:val="00BC2E62"/>
    <w:rsid w:val="00BC4FDE"/>
    <w:rsid w:val="00BD3614"/>
    <w:rsid w:val="00BD7DC2"/>
    <w:rsid w:val="00BE2DB4"/>
    <w:rsid w:val="00BE2F37"/>
    <w:rsid w:val="00BF062B"/>
    <w:rsid w:val="00BF3162"/>
    <w:rsid w:val="00BF3C4F"/>
    <w:rsid w:val="00BF730B"/>
    <w:rsid w:val="00C04D5D"/>
    <w:rsid w:val="00C108F6"/>
    <w:rsid w:val="00C1601B"/>
    <w:rsid w:val="00C31FE6"/>
    <w:rsid w:val="00C34E42"/>
    <w:rsid w:val="00C35717"/>
    <w:rsid w:val="00C45532"/>
    <w:rsid w:val="00C458FC"/>
    <w:rsid w:val="00C5166C"/>
    <w:rsid w:val="00C526B6"/>
    <w:rsid w:val="00C571B7"/>
    <w:rsid w:val="00C619D0"/>
    <w:rsid w:val="00C62481"/>
    <w:rsid w:val="00C63F84"/>
    <w:rsid w:val="00C660CC"/>
    <w:rsid w:val="00C66633"/>
    <w:rsid w:val="00C728A2"/>
    <w:rsid w:val="00C72DB7"/>
    <w:rsid w:val="00C82B19"/>
    <w:rsid w:val="00C90F66"/>
    <w:rsid w:val="00C93274"/>
    <w:rsid w:val="00CB29BB"/>
    <w:rsid w:val="00CB4AE4"/>
    <w:rsid w:val="00CB61A6"/>
    <w:rsid w:val="00CB6C7A"/>
    <w:rsid w:val="00CC02E2"/>
    <w:rsid w:val="00CD1442"/>
    <w:rsid w:val="00CD6257"/>
    <w:rsid w:val="00CE2F50"/>
    <w:rsid w:val="00CE3DDC"/>
    <w:rsid w:val="00CE5D24"/>
    <w:rsid w:val="00CF0AD6"/>
    <w:rsid w:val="00CF7459"/>
    <w:rsid w:val="00D03F37"/>
    <w:rsid w:val="00D06EEE"/>
    <w:rsid w:val="00D0707C"/>
    <w:rsid w:val="00D177B5"/>
    <w:rsid w:val="00D32C1D"/>
    <w:rsid w:val="00D36CC3"/>
    <w:rsid w:val="00D4219A"/>
    <w:rsid w:val="00D45D21"/>
    <w:rsid w:val="00D50E29"/>
    <w:rsid w:val="00D52904"/>
    <w:rsid w:val="00D557BC"/>
    <w:rsid w:val="00D56242"/>
    <w:rsid w:val="00D67D0A"/>
    <w:rsid w:val="00D74F64"/>
    <w:rsid w:val="00D803AC"/>
    <w:rsid w:val="00D9561C"/>
    <w:rsid w:val="00D95940"/>
    <w:rsid w:val="00DC2BE7"/>
    <w:rsid w:val="00DC2E0D"/>
    <w:rsid w:val="00DD151A"/>
    <w:rsid w:val="00DD1EEF"/>
    <w:rsid w:val="00DD597F"/>
    <w:rsid w:val="00DE7AE9"/>
    <w:rsid w:val="00DF062B"/>
    <w:rsid w:val="00DF2673"/>
    <w:rsid w:val="00E00495"/>
    <w:rsid w:val="00E051E0"/>
    <w:rsid w:val="00E16347"/>
    <w:rsid w:val="00E21296"/>
    <w:rsid w:val="00E21502"/>
    <w:rsid w:val="00E23EA9"/>
    <w:rsid w:val="00E2743F"/>
    <w:rsid w:val="00E31A99"/>
    <w:rsid w:val="00E32293"/>
    <w:rsid w:val="00E34E67"/>
    <w:rsid w:val="00E4293C"/>
    <w:rsid w:val="00E462CA"/>
    <w:rsid w:val="00E5570A"/>
    <w:rsid w:val="00E6177C"/>
    <w:rsid w:val="00E63A44"/>
    <w:rsid w:val="00E6751A"/>
    <w:rsid w:val="00E726DF"/>
    <w:rsid w:val="00E73952"/>
    <w:rsid w:val="00E743FB"/>
    <w:rsid w:val="00E837A4"/>
    <w:rsid w:val="00E84237"/>
    <w:rsid w:val="00E85342"/>
    <w:rsid w:val="00E87D97"/>
    <w:rsid w:val="00E94361"/>
    <w:rsid w:val="00E9436F"/>
    <w:rsid w:val="00E947FF"/>
    <w:rsid w:val="00EA173D"/>
    <w:rsid w:val="00EB1CA4"/>
    <w:rsid w:val="00EB3B8B"/>
    <w:rsid w:val="00EC51F5"/>
    <w:rsid w:val="00EE0B05"/>
    <w:rsid w:val="00EE1364"/>
    <w:rsid w:val="00EF3504"/>
    <w:rsid w:val="00EF3FB9"/>
    <w:rsid w:val="00F005C0"/>
    <w:rsid w:val="00F167C9"/>
    <w:rsid w:val="00F17F69"/>
    <w:rsid w:val="00F22D7B"/>
    <w:rsid w:val="00F27FAB"/>
    <w:rsid w:val="00F37106"/>
    <w:rsid w:val="00F41A74"/>
    <w:rsid w:val="00F423CD"/>
    <w:rsid w:val="00F437C2"/>
    <w:rsid w:val="00F50697"/>
    <w:rsid w:val="00F544F0"/>
    <w:rsid w:val="00F57F97"/>
    <w:rsid w:val="00F6267A"/>
    <w:rsid w:val="00F637BC"/>
    <w:rsid w:val="00F64F5F"/>
    <w:rsid w:val="00F71720"/>
    <w:rsid w:val="00F73107"/>
    <w:rsid w:val="00F75513"/>
    <w:rsid w:val="00F80AC6"/>
    <w:rsid w:val="00F8168B"/>
    <w:rsid w:val="00F81D8F"/>
    <w:rsid w:val="00F978A6"/>
    <w:rsid w:val="00FB02F8"/>
    <w:rsid w:val="00FC0B5B"/>
    <w:rsid w:val="00FC1581"/>
    <w:rsid w:val="00FD7918"/>
    <w:rsid w:val="00FF7097"/>
    <w:rsid w:val="040B0700"/>
    <w:rsid w:val="08C93BC4"/>
    <w:rsid w:val="107D7CE2"/>
    <w:rsid w:val="1D0B3690"/>
    <w:rsid w:val="1D9E5E90"/>
    <w:rsid w:val="1F6A5317"/>
    <w:rsid w:val="26C21BF6"/>
    <w:rsid w:val="2D3878C4"/>
    <w:rsid w:val="425A6B36"/>
    <w:rsid w:val="5D0B6596"/>
    <w:rsid w:val="61EE7962"/>
    <w:rsid w:val="63C24F39"/>
    <w:rsid w:val="65234506"/>
    <w:rsid w:val="66EA0C4A"/>
    <w:rsid w:val="6BC15A95"/>
    <w:rsid w:val="6D89389C"/>
    <w:rsid w:val="713C1E52"/>
    <w:rsid w:val="714C72BD"/>
    <w:rsid w:val="7FA61D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15:docId w15:val="{735FA066-6717-4C9A-AE60-10BD04676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7BC"/>
    <w:rPr>
      <w:rFonts w:ascii=".VnTime" w:hAnsi=".VnTime"/>
      <w:b/>
      <w:sz w:val="28"/>
      <w:szCs w:val="28"/>
    </w:rPr>
  </w:style>
  <w:style w:type="paragraph" w:styleId="Heading1">
    <w:name w:val="heading 1"/>
    <w:basedOn w:val="Normal"/>
    <w:next w:val="Normal"/>
    <w:link w:val="Heading1Char"/>
    <w:qFormat/>
    <w:rsid w:val="00F637BC"/>
    <w:pPr>
      <w:keepNext/>
      <w:jc w:val="center"/>
      <w:outlineLvl w:val="0"/>
    </w:pPr>
    <w:rPr>
      <w:szCs w:val="20"/>
      <w:lang w:eastAsia="zh-CN"/>
    </w:rPr>
  </w:style>
  <w:style w:type="paragraph" w:styleId="Heading2">
    <w:name w:val="heading 2"/>
    <w:basedOn w:val="Normal"/>
    <w:next w:val="Normal"/>
    <w:link w:val="Heading2Char"/>
    <w:qFormat/>
    <w:rsid w:val="00F637BC"/>
    <w:pPr>
      <w:keepNext/>
      <w:outlineLvl w:val="1"/>
    </w:pPr>
    <w:rPr>
      <w:b w:val="0"/>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sid w:val="00F637BC"/>
    <w:rPr>
      <w:rFonts w:ascii="Segoe UI" w:hAnsi="Segoe UI" w:cs="Segoe UI"/>
      <w:sz w:val="18"/>
      <w:szCs w:val="18"/>
    </w:rPr>
  </w:style>
  <w:style w:type="paragraph" w:styleId="BodyText">
    <w:name w:val="Body Text"/>
    <w:basedOn w:val="Normal"/>
    <w:link w:val="BodyTextChar"/>
    <w:uiPriority w:val="99"/>
    <w:qFormat/>
    <w:rsid w:val="00F637BC"/>
    <w:pPr>
      <w:overflowPunct w:val="0"/>
      <w:autoSpaceDE w:val="0"/>
      <w:autoSpaceDN w:val="0"/>
      <w:adjustRightInd w:val="0"/>
      <w:jc w:val="both"/>
      <w:textAlignment w:val="baseline"/>
    </w:pPr>
    <w:rPr>
      <w:b w:val="0"/>
    </w:rPr>
  </w:style>
  <w:style w:type="character" w:styleId="Emphasis">
    <w:name w:val="Emphasis"/>
    <w:uiPriority w:val="20"/>
    <w:qFormat/>
    <w:rsid w:val="00F637BC"/>
    <w:rPr>
      <w:i/>
      <w:iCs/>
    </w:rPr>
  </w:style>
  <w:style w:type="paragraph" w:styleId="Footer">
    <w:name w:val="footer"/>
    <w:basedOn w:val="Normal"/>
    <w:link w:val="FooterChar"/>
    <w:rsid w:val="00F637BC"/>
    <w:pPr>
      <w:tabs>
        <w:tab w:val="center" w:pos="4320"/>
        <w:tab w:val="right" w:pos="8640"/>
      </w:tabs>
    </w:pPr>
    <w:rPr>
      <w:b w:val="0"/>
      <w:szCs w:val="24"/>
    </w:rPr>
  </w:style>
  <w:style w:type="paragraph" w:styleId="Header">
    <w:name w:val="header"/>
    <w:basedOn w:val="Normal"/>
    <w:link w:val="HeaderChar"/>
    <w:uiPriority w:val="99"/>
    <w:qFormat/>
    <w:rsid w:val="00F637BC"/>
    <w:pPr>
      <w:tabs>
        <w:tab w:val="center" w:pos="4320"/>
        <w:tab w:val="right" w:pos="8640"/>
      </w:tabs>
    </w:pPr>
    <w:rPr>
      <w:b w:val="0"/>
      <w:szCs w:val="24"/>
    </w:rPr>
  </w:style>
  <w:style w:type="character" w:styleId="Hyperlink">
    <w:name w:val="Hyperlink"/>
    <w:uiPriority w:val="99"/>
    <w:qFormat/>
    <w:rsid w:val="00F637BC"/>
    <w:rPr>
      <w:color w:val="0000FF"/>
      <w:u w:val="single"/>
    </w:rPr>
  </w:style>
  <w:style w:type="paragraph" w:styleId="NormalWeb">
    <w:name w:val="Normal (Web)"/>
    <w:basedOn w:val="Normal"/>
    <w:uiPriority w:val="99"/>
    <w:unhideWhenUsed/>
    <w:qFormat/>
    <w:rsid w:val="00F637BC"/>
    <w:pPr>
      <w:spacing w:before="100" w:beforeAutospacing="1" w:after="100" w:afterAutospacing="1"/>
    </w:pPr>
    <w:rPr>
      <w:rFonts w:ascii="Times New Roman" w:hAnsi="Times New Roman"/>
      <w:b w:val="0"/>
      <w:sz w:val="24"/>
      <w:szCs w:val="24"/>
      <w:lang w:val="vi-VN" w:eastAsia="vi-VN"/>
    </w:rPr>
  </w:style>
  <w:style w:type="character" w:styleId="PageNumber">
    <w:name w:val="page number"/>
    <w:basedOn w:val="DefaultParagraphFont"/>
    <w:qFormat/>
    <w:rsid w:val="00F637BC"/>
  </w:style>
  <w:style w:type="character" w:styleId="Strong">
    <w:name w:val="Strong"/>
    <w:basedOn w:val="DefaultParagraphFont"/>
    <w:qFormat/>
    <w:rsid w:val="00F637BC"/>
    <w:rPr>
      <w:b/>
      <w:bCs/>
    </w:rPr>
  </w:style>
  <w:style w:type="table" w:styleId="TableGrid">
    <w:name w:val="Table Grid"/>
    <w:basedOn w:val="TableNormal"/>
    <w:uiPriority w:val="59"/>
    <w:qFormat/>
    <w:rsid w:val="00F63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rsid w:val="00F637BC"/>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customStyle="1" w:styleId="BalloonTextChar">
    <w:name w:val="Balloon Text Char"/>
    <w:link w:val="BalloonText"/>
    <w:uiPriority w:val="99"/>
    <w:qFormat/>
    <w:rsid w:val="00F637BC"/>
    <w:rPr>
      <w:rFonts w:ascii="Segoe UI" w:hAnsi="Segoe UI" w:cs="Segoe UI"/>
      <w:b/>
      <w:sz w:val="18"/>
      <w:szCs w:val="18"/>
      <w:lang w:val="en-US" w:eastAsia="en-US"/>
    </w:rPr>
  </w:style>
  <w:style w:type="paragraph" w:customStyle="1" w:styleId="c1">
    <w:name w:val="c1"/>
    <w:basedOn w:val="Normal"/>
    <w:rsid w:val="00F637BC"/>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qFormat/>
    <w:rsid w:val="00F637BC"/>
    <w:rPr>
      <w:color w:val="605E5C"/>
      <w:shd w:val="clear" w:color="auto" w:fill="E1DFDD"/>
    </w:rPr>
  </w:style>
  <w:style w:type="character" w:customStyle="1" w:styleId="HeaderChar">
    <w:name w:val="Header Char"/>
    <w:link w:val="Header"/>
    <w:uiPriority w:val="99"/>
    <w:qFormat/>
    <w:rsid w:val="00F637BC"/>
    <w:rPr>
      <w:rFonts w:ascii=".VnTime" w:hAnsi=".VnTime"/>
      <w:sz w:val="28"/>
      <w:szCs w:val="24"/>
      <w:lang w:val="en-US" w:eastAsia="en-US"/>
    </w:rPr>
  </w:style>
  <w:style w:type="character" w:customStyle="1" w:styleId="UnresolvedMention1">
    <w:name w:val="Unresolved Mention1"/>
    <w:basedOn w:val="DefaultParagraphFont"/>
    <w:uiPriority w:val="99"/>
    <w:semiHidden/>
    <w:unhideWhenUsed/>
    <w:rsid w:val="00F637BC"/>
    <w:rPr>
      <w:color w:val="605E5C"/>
      <w:shd w:val="clear" w:color="auto" w:fill="E1DFDD"/>
    </w:rPr>
  </w:style>
  <w:style w:type="paragraph" w:customStyle="1" w:styleId="CharChar">
    <w:name w:val="Char Char"/>
    <w:basedOn w:val="Normal"/>
    <w:qFormat/>
    <w:rsid w:val="00F637BC"/>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customStyle="1" w:styleId="fontstyle01">
    <w:name w:val="fontstyle01"/>
    <w:basedOn w:val="DefaultParagraphFont"/>
    <w:qFormat/>
    <w:rsid w:val="00F637BC"/>
    <w:rPr>
      <w:rFonts w:ascii="Times New Roman" w:hAnsi="Times New Roman" w:cs="Times New Roman" w:hint="default"/>
      <w:color w:val="000000"/>
      <w:sz w:val="28"/>
      <w:szCs w:val="28"/>
    </w:rPr>
  </w:style>
  <w:style w:type="paragraph" w:customStyle="1" w:styleId="TableParagraph">
    <w:name w:val="Table Paragraph"/>
    <w:basedOn w:val="Normal"/>
    <w:uiPriority w:val="1"/>
    <w:qFormat/>
    <w:rsid w:val="00F637BC"/>
    <w:pPr>
      <w:widowControl w:val="0"/>
      <w:ind w:left="103"/>
    </w:pPr>
    <w:rPr>
      <w:rFonts w:ascii="Times New Roman" w:hAnsi="Times New Roman"/>
      <w:b w:val="0"/>
      <w:sz w:val="22"/>
      <w:szCs w:val="22"/>
    </w:rPr>
  </w:style>
  <w:style w:type="paragraph" w:styleId="ListParagraph">
    <w:name w:val="List Paragraph"/>
    <w:basedOn w:val="Normal"/>
    <w:uiPriority w:val="34"/>
    <w:qFormat/>
    <w:rsid w:val="00F637BC"/>
    <w:pPr>
      <w:ind w:left="720"/>
      <w:contextualSpacing/>
    </w:pPr>
  </w:style>
  <w:style w:type="character" w:customStyle="1" w:styleId="Heading1Char">
    <w:name w:val="Heading 1 Char"/>
    <w:basedOn w:val="DefaultParagraphFont"/>
    <w:link w:val="Heading1"/>
    <w:qFormat/>
    <w:rsid w:val="00F637BC"/>
    <w:rPr>
      <w:rFonts w:ascii=".VnTime" w:hAnsi=".VnTime"/>
      <w:b/>
      <w:sz w:val="28"/>
      <w:lang w:val="en-US" w:eastAsia="zh-CN"/>
    </w:rPr>
  </w:style>
  <w:style w:type="character" w:customStyle="1" w:styleId="Heading2Char">
    <w:name w:val="Heading 2 Char"/>
    <w:basedOn w:val="DefaultParagraphFont"/>
    <w:link w:val="Heading2"/>
    <w:qFormat/>
    <w:rsid w:val="00F637BC"/>
    <w:rPr>
      <w:rFonts w:ascii=".VnTime" w:hAnsi=".VnTime"/>
      <w:sz w:val="24"/>
      <w:lang w:val="en-US" w:eastAsia="zh-CN"/>
    </w:rPr>
  </w:style>
  <w:style w:type="character" w:customStyle="1" w:styleId="FooterChar">
    <w:name w:val="Footer Char"/>
    <w:basedOn w:val="DefaultParagraphFont"/>
    <w:link w:val="Footer"/>
    <w:qFormat/>
    <w:rsid w:val="00F637BC"/>
    <w:rPr>
      <w:rFonts w:ascii=".VnTime" w:hAnsi=".VnTime"/>
      <w:sz w:val="28"/>
      <w:szCs w:val="24"/>
      <w:lang w:val="en-US" w:eastAsia="en-US"/>
    </w:rPr>
  </w:style>
  <w:style w:type="character" w:customStyle="1" w:styleId="BodyTextChar">
    <w:name w:val="Body Text Char"/>
    <w:basedOn w:val="DefaultParagraphFont"/>
    <w:link w:val="BodyText"/>
    <w:uiPriority w:val="99"/>
    <w:qFormat/>
    <w:rsid w:val="00F637BC"/>
    <w:rPr>
      <w:rFonts w:ascii=".VnTime" w:hAnsi=".VnTime"/>
      <w:sz w:val="28"/>
      <w:szCs w:val="28"/>
      <w:lang w:val="en-US" w:eastAsia="en-US"/>
    </w:rPr>
  </w:style>
  <w:style w:type="paragraph" w:styleId="NoSpacing">
    <w:name w:val="No Spacing"/>
    <w:uiPriority w:val="1"/>
    <w:qFormat/>
    <w:rsid w:val="00F637BC"/>
    <w:rPr>
      <w:rFonts w:eastAsia="Calibri"/>
      <w:sz w:val="26"/>
      <w:szCs w:val="22"/>
    </w:rPr>
  </w:style>
  <w:style w:type="paragraph" w:customStyle="1" w:styleId="Char1">
    <w:name w:val="Char1"/>
    <w:basedOn w:val="Normal"/>
    <w:qFormat/>
    <w:rsid w:val="00F637BC"/>
    <w:pPr>
      <w:spacing w:after="160" w:line="240" w:lineRule="exact"/>
    </w:pPr>
    <w:rPr>
      <w:rFonts w:ascii="Verdana" w:hAnsi="Verdana"/>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D2355A-63CC-42B3-944B-4F7E3589C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2299</Words>
  <Characters>13105</Characters>
  <Application>Microsoft Office Word</Application>
  <DocSecurity>0</DocSecurity>
  <Lines>109</Lines>
  <Paragraphs>30</Paragraphs>
  <ScaleCrop>false</ScaleCrop>
  <Company>HOME</Company>
  <LinksUpToDate>false</LinksUpToDate>
  <CharactersWithSpaces>15374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creator>User</dc:creator>
  <cp:lastModifiedBy>welcome</cp:lastModifiedBy>
  <cp:revision>94</cp:revision>
  <cp:lastPrinted>2020-08-20T17:16:00Z</cp:lastPrinted>
  <dcterms:created xsi:type="dcterms:W3CDTF">2020-08-26T18:05:00Z</dcterms:created>
  <dcterms:modified xsi:type="dcterms:W3CDTF">2023-02-23T07:41:00Z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ACE3213B4FBC4657AA7E0BDC19BA4C51</vt:lpwstr>
  </property>
</Properties>
</file>